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DB4" w:rsidRDefault="00512DB4" w:rsidP="00CC5B26">
      <w:pPr>
        <w:keepNext/>
        <w:spacing w:after="0" w:line="240" w:lineRule="auto"/>
        <w:jc w:val="center"/>
        <w:outlineLvl w:val="2"/>
        <w:rPr>
          <w:rFonts w:ascii="Times New Roman" w:hAnsi="Times New Roman" w:cs="Times New Roman"/>
          <w:b/>
          <w:spacing w:val="30"/>
        </w:rPr>
      </w:pPr>
    </w:p>
    <w:p w:rsidR="00004DEC" w:rsidRPr="00D32923" w:rsidRDefault="0085184D" w:rsidP="00CC5B26">
      <w:pPr>
        <w:keepNext/>
        <w:spacing w:after="0" w:line="240" w:lineRule="auto"/>
        <w:jc w:val="center"/>
        <w:outlineLvl w:val="2"/>
        <w:rPr>
          <w:rFonts w:ascii="Arial" w:hAnsi="Arial" w:cs="Arial"/>
          <w:b/>
          <w:spacing w:val="30"/>
          <w:sz w:val="32"/>
          <w:szCs w:val="32"/>
        </w:rPr>
      </w:pPr>
      <w:r w:rsidRPr="00D32923">
        <w:rPr>
          <w:rFonts w:ascii="Arial" w:hAnsi="Arial" w:cs="Arial"/>
          <w:b/>
          <w:spacing w:val="30"/>
          <w:sz w:val="32"/>
          <w:szCs w:val="32"/>
        </w:rPr>
        <w:t>28.02.2019№ 3</w:t>
      </w:r>
      <w:r w:rsidR="0081738F" w:rsidRPr="00D32923">
        <w:rPr>
          <w:rFonts w:ascii="Arial" w:hAnsi="Arial" w:cs="Arial"/>
          <w:b/>
          <w:spacing w:val="30"/>
          <w:sz w:val="32"/>
          <w:szCs w:val="32"/>
        </w:rPr>
        <w:t>3</w:t>
      </w:r>
    </w:p>
    <w:p w:rsidR="00004DEC" w:rsidRPr="00D32923" w:rsidRDefault="00004DEC" w:rsidP="00CC5B26">
      <w:pPr>
        <w:keepNext/>
        <w:spacing w:after="0" w:line="240" w:lineRule="auto"/>
        <w:jc w:val="center"/>
        <w:outlineLvl w:val="2"/>
        <w:rPr>
          <w:rFonts w:ascii="Arial" w:hAnsi="Arial" w:cs="Arial"/>
          <w:b/>
          <w:spacing w:val="30"/>
          <w:sz w:val="32"/>
          <w:szCs w:val="32"/>
        </w:rPr>
      </w:pPr>
      <w:r w:rsidRPr="00D32923">
        <w:rPr>
          <w:rFonts w:ascii="Arial" w:hAnsi="Arial" w:cs="Arial"/>
          <w:b/>
          <w:spacing w:val="30"/>
          <w:sz w:val="32"/>
          <w:szCs w:val="32"/>
        </w:rPr>
        <w:t>РОССИЙСКАЯ ФЕДЕРАЦИЯ</w:t>
      </w:r>
    </w:p>
    <w:p w:rsidR="00004DEC" w:rsidRPr="00D32923" w:rsidRDefault="00004DEC" w:rsidP="00CC5B26">
      <w:pPr>
        <w:keepNext/>
        <w:spacing w:after="0" w:line="240" w:lineRule="auto"/>
        <w:jc w:val="center"/>
        <w:outlineLvl w:val="2"/>
        <w:rPr>
          <w:rFonts w:ascii="Arial" w:hAnsi="Arial" w:cs="Arial"/>
          <w:b/>
          <w:spacing w:val="30"/>
          <w:sz w:val="32"/>
          <w:szCs w:val="32"/>
        </w:rPr>
      </w:pPr>
      <w:r w:rsidRPr="00D32923">
        <w:rPr>
          <w:rFonts w:ascii="Arial" w:hAnsi="Arial" w:cs="Arial"/>
          <w:b/>
          <w:spacing w:val="30"/>
          <w:sz w:val="32"/>
          <w:szCs w:val="32"/>
        </w:rPr>
        <w:t>ИРКУТСКАЯ ОБЛАСТЬ</w:t>
      </w:r>
    </w:p>
    <w:p w:rsidR="00004DEC" w:rsidRPr="00D32923" w:rsidRDefault="00004DEC" w:rsidP="00CC5B26">
      <w:pPr>
        <w:keepNext/>
        <w:spacing w:after="0" w:line="240" w:lineRule="auto"/>
        <w:jc w:val="center"/>
        <w:outlineLvl w:val="2"/>
        <w:rPr>
          <w:rFonts w:ascii="Arial" w:hAnsi="Arial" w:cs="Arial"/>
          <w:b/>
          <w:spacing w:val="30"/>
          <w:sz w:val="32"/>
          <w:szCs w:val="32"/>
        </w:rPr>
      </w:pPr>
      <w:r w:rsidRPr="00D32923">
        <w:rPr>
          <w:rFonts w:ascii="Arial" w:hAnsi="Arial" w:cs="Arial"/>
          <w:b/>
          <w:spacing w:val="30"/>
          <w:sz w:val="32"/>
          <w:szCs w:val="32"/>
        </w:rPr>
        <w:t>БАЛАГАНСКИЙ РАЙОН</w:t>
      </w:r>
    </w:p>
    <w:p w:rsidR="00004DEC" w:rsidRPr="00D32923" w:rsidRDefault="00004DEC" w:rsidP="00CC5B26">
      <w:pPr>
        <w:keepNext/>
        <w:spacing w:after="0" w:line="240" w:lineRule="auto"/>
        <w:jc w:val="center"/>
        <w:outlineLvl w:val="2"/>
        <w:rPr>
          <w:rFonts w:ascii="Arial" w:hAnsi="Arial" w:cs="Arial"/>
          <w:b/>
          <w:spacing w:val="30"/>
          <w:sz w:val="32"/>
          <w:szCs w:val="32"/>
        </w:rPr>
      </w:pPr>
      <w:r w:rsidRPr="00D32923">
        <w:rPr>
          <w:rFonts w:ascii="Arial" w:hAnsi="Arial" w:cs="Arial"/>
          <w:b/>
          <w:spacing w:val="30"/>
          <w:sz w:val="32"/>
          <w:szCs w:val="32"/>
        </w:rPr>
        <w:t>КОНОВАЛОВСКОЕ МУНИЦИПАЛЬНОЕ ОБРАЗОВАНИЕ</w:t>
      </w:r>
    </w:p>
    <w:p w:rsidR="00004DEC" w:rsidRPr="00D32923" w:rsidRDefault="00004DEC" w:rsidP="00CC5B26">
      <w:pPr>
        <w:keepNext/>
        <w:spacing w:after="0" w:line="240" w:lineRule="auto"/>
        <w:jc w:val="center"/>
        <w:outlineLvl w:val="2"/>
        <w:rPr>
          <w:rFonts w:ascii="Arial" w:hAnsi="Arial" w:cs="Arial"/>
          <w:b/>
          <w:spacing w:val="30"/>
          <w:sz w:val="32"/>
          <w:szCs w:val="32"/>
        </w:rPr>
      </w:pPr>
      <w:r w:rsidRPr="00D32923">
        <w:rPr>
          <w:rFonts w:ascii="Arial" w:hAnsi="Arial" w:cs="Arial"/>
          <w:b/>
          <w:spacing w:val="30"/>
          <w:sz w:val="32"/>
          <w:szCs w:val="32"/>
        </w:rPr>
        <w:t>АДМИНИСТРАЦИЯ</w:t>
      </w:r>
    </w:p>
    <w:p w:rsidR="00004DEC" w:rsidRPr="00D32923" w:rsidRDefault="00004DEC" w:rsidP="00CC5B26">
      <w:pPr>
        <w:keepNext/>
        <w:spacing w:after="0" w:line="240" w:lineRule="auto"/>
        <w:jc w:val="center"/>
        <w:outlineLvl w:val="2"/>
        <w:rPr>
          <w:rFonts w:ascii="Arial" w:hAnsi="Arial" w:cs="Arial"/>
          <w:b/>
          <w:spacing w:val="30"/>
          <w:sz w:val="32"/>
          <w:szCs w:val="32"/>
        </w:rPr>
      </w:pPr>
      <w:r w:rsidRPr="00D32923">
        <w:rPr>
          <w:rFonts w:ascii="Arial" w:hAnsi="Arial" w:cs="Arial"/>
          <w:b/>
          <w:spacing w:val="30"/>
          <w:sz w:val="32"/>
          <w:szCs w:val="32"/>
        </w:rPr>
        <w:t>ПОСТАНОВЛЕНИЕ</w:t>
      </w:r>
    </w:p>
    <w:p w:rsidR="002A50BA" w:rsidRDefault="002A50BA" w:rsidP="00CC5B26">
      <w:pPr>
        <w:pStyle w:val="a6"/>
        <w:jc w:val="both"/>
        <w:rPr>
          <w:sz w:val="28"/>
          <w:szCs w:val="28"/>
        </w:rPr>
      </w:pPr>
    </w:p>
    <w:p w:rsidR="00004DEC" w:rsidRPr="00004DEC" w:rsidRDefault="00004DEC" w:rsidP="00004DEC">
      <w:pPr>
        <w:pStyle w:val="a6"/>
        <w:jc w:val="center"/>
        <w:rPr>
          <w:rFonts w:ascii="Arial" w:hAnsi="Arial" w:cs="Arial"/>
          <w:b/>
          <w:sz w:val="32"/>
          <w:szCs w:val="32"/>
        </w:rPr>
      </w:pPr>
      <w:r w:rsidRPr="00004DEC">
        <w:rPr>
          <w:rFonts w:ascii="Arial" w:hAnsi="Arial" w:cs="Arial"/>
          <w:b/>
          <w:sz w:val="32"/>
          <w:szCs w:val="32"/>
        </w:rPr>
        <w:t>ОБ УТВЕРЖДЕНИИ АДМИНИСТРАТИВНОГО РЕГЛАМЕНТА О ПРЕДОСТАВЛЕНИИ МУНИЦИПАЛЬНОЙ УСЛУГИ «ПЕРЕВОД ЖИЛОГО ПОМЕЩЕНИЯ В НЕЖИЛОЕ ИЛИ НЕЖИЛОГО ПОМЕЩЕНИЯ В ЖИЛОЕ ПОМЕЩЕНИЕ, НАХОДЯЩЕГОСЯ НА ТЕРРИТОРИИ КОНОВАЛОВСКОГО МУНИЦИПАЛЬНОГО ОБРАЗОВАНИЯ».</w:t>
      </w:r>
    </w:p>
    <w:p w:rsidR="00004DEC" w:rsidRDefault="00004DEC" w:rsidP="00CC5B26">
      <w:pPr>
        <w:spacing w:after="0" w:line="240" w:lineRule="auto"/>
        <w:ind w:firstLine="708"/>
        <w:jc w:val="both"/>
        <w:rPr>
          <w:rFonts w:ascii="Times New Roman" w:hAnsi="Times New Roman" w:cs="Times New Roman"/>
          <w:sz w:val="24"/>
          <w:szCs w:val="24"/>
        </w:rPr>
      </w:pPr>
    </w:p>
    <w:p w:rsidR="00CF4EE3" w:rsidRPr="0081738F" w:rsidRDefault="00DE4DB1" w:rsidP="00CC5B26">
      <w:pPr>
        <w:spacing w:after="0" w:line="240" w:lineRule="auto"/>
        <w:ind w:firstLine="708"/>
        <w:jc w:val="both"/>
        <w:rPr>
          <w:rFonts w:ascii="Arial" w:hAnsi="Arial" w:cs="Arial"/>
          <w:sz w:val="24"/>
          <w:szCs w:val="24"/>
        </w:rPr>
      </w:pPr>
      <w:r w:rsidRPr="0081738F">
        <w:rPr>
          <w:rFonts w:ascii="Arial" w:hAnsi="Arial" w:cs="Arial"/>
          <w:sz w:val="24"/>
          <w:szCs w:val="24"/>
        </w:rPr>
        <w:t xml:space="preserve">В целях повышения качества предоставления муниципальных услуг в </w:t>
      </w:r>
      <w:r w:rsidR="00004DEC" w:rsidRPr="0081738F">
        <w:rPr>
          <w:rFonts w:ascii="Arial" w:hAnsi="Arial" w:cs="Arial"/>
          <w:sz w:val="24"/>
          <w:szCs w:val="24"/>
        </w:rPr>
        <w:t xml:space="preserve">Коноваловском </w:t>
      </w:r>
      <w:r w:rsidRPr="0081738F">
        <w:rPr>
          <w:rFonts w:ascii="Arial" w:hAnsi="Arial" w:cs="Arial"/>
          <w:sz w:val="24"/>
          <w:szCs w:val="24"/>
        </w:rPr>
        <w:t>муниципа</w:t>
      </w:r>
      <w:r w:rsidR="00CF4EE3" w:rsidRPr="0081738F">
        <w:rPr>
          <w:rFonts w:ascii="Arial" w:hAnsi="Arial" w:cs="Arial"/>
          <w:sz w:val="24"/>
          <w:szCs w:val="24"/>
        </w:rPr>
        <w:t>л</w:t>
      </w:r>
      <w:r w:rsidR="00004DEC" w:rsidRPr="0081738F">
        <w:rPr>
          <w:rFonts w:ascii="Arial" w:hAnsi="Arial" w:cs="Arial"/>
          <w:sz w:val="24"/>
          <w:szCs w:val="24"/>
        </w:rPr>
        <w:t>ьном образовании</w:t>
      </w:r>
      <w:r w:rsidRPr="0081738F">
        <w:rPr>
          <w:rFonts w:ascii="Arial" w:hAnsi="Arial" w:cs="Arial"/>
          <w:sz w:val="24"/>
          <w:szCs w:val="24"/>
        </w:rPr>
        <w:t xml:space="preserve">,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w:t>
      </w:r>
      <w:hyperlink r:id="rId8" w:history="1">
        <w:r w:rsidRPr="0081738F">
          <w:rPr>
            <w:rStyle w:val="af"/>
            <w:rFonts w:ascii="Arial" w:hAnsi="Arial" w:cs="Arial"/>
            <w:color w:val="auto"/>
            <w:sz w:val="24"/>
            <w:szCs w:val="24"/>
          </w:rPr>
          <w:t>Федеральным законом</w:t>
        </w:r>
      </w:hyperlink>
      <w:r w:rsidRPr="0081738F">
        <w:rPr>
          <w:rFonts w:ascii="Arial" w:hAnsi="Arial" w:cs="Arial"/>
          <w:sz w:val="24"/>
          <w:szCs w:val="24"/>
        </w:rPr>
        <w:t xml:space="preserve"> от 06.10.2003 N 131-ФЗ "Об общих принципах организации местного самоуправления в Российской Федерации", </w:t>
      </w:r>
      <w:hyperlink r:id="rId9" w:history="1">
        <w:r w:rsidRPr="0081738F">
          <w:rPr>
            <w:rStyle w:val="af"/>
            <w:rFonts w:ascii="Arial" w:hAnsi="Arial" w:cs="Arial"/>
            <w:color w:val="auto"/>
            <w:sz w:val="24"/>
            <w:szCs w:val="24"/>
          </w:rPr>
          <w:t>статьями 3</w:t>
        </w:r>
      </w:hyperlink>
      <w:r w:rsidRPr="0081738F">
        <w:rPr>
          <w:rFonts w:ascii="Arial" w:hAnsi="Arial" w:cs="Arial"/>
          <w:sz w:val="24"/>
          <w:szCs w:val="24"/>
        </w:rPr>
        <w:t xml:space="preserve">, </w:t>
      </w:r>
      <w:hyperlink r:id="rId10" w:history="1">
        <w:r w:rsidRPr="0081738F">
          <w:rPr>
            <w:rStyle w:val="af"/>
            <w:rFonts w:ascii="Arial" w:hAnsi="Arial" w:cs="Arial"/>
            <w:color w:val="auto"/>
            <w:sz w:val="24"/>
            <w:szCs w:val="24"/>
          </w:rPr>
          <w:t>13</w:t>
        </w:r>
      </w:hyperlink>
      <w:r w:rsidRPr="0081738F">
        <w:rPr>
          <w:rFonts w:ascii="Arial" w:hAnsi="Arial" w:cs="Arial"/>
          <w:sz w:val="24"/>
          <w:szCs w:val="24"/>
        </w:rPr>
        <w:t xml:space="preserve">, </w:t>
      </w:r>
      <w:hyperlink r:id="rId11" w:history="1">
        <w:r w:rsidRPr="0081738F">
          <w:rPr>
            <w:rStyle w:val="af"/>
            <w:rFonts w:ascii="Arial" w:hAnsi="Arial" w:cs="Arial"/>
            <w:color w:val="auto"/>
            <w:sz w:val="24"/>
            <w:szCs w:val="24"/>
          </w:rPr>
          <w:t>частью 1 статьи 29</w:t>
        </w:r>
      </w:hyperlink>
      <w:r w:rsidRPr="0081738F">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Устав</w:t>
      </w:r>
      <w:r w:rsidR="00CF4EE3" w:rsidRPr="0081738F">
        <w:rPr>
          <w:rFonts w:ascii="Arial" w:hAnsi="Arial" w:cs="Arial"/>
          <w:sz w:val="24"/>
          <w:szCs w:val="24"/>
        </w:rPr>
        <w:t>ом</w:t>
      </w:r>
      <w:r w:rsidRPr="0081738F">
        <w:rPr>
          <w:rFonts w:ascii="Arial" w:hAnsi="Arial" w:cs="Arial"/>
          <w:sz w:val="24"/>
          <w:szCs w:val="24"/>
        </w:rPr>
        <w:t xml:space="preserve"> </w:t>
      </w:r>
      <w:r w:rsidR="00004DEC" w:rsidRPr="0081738F">
        <w:rPr>
          <w:rFonts w:ascii="Arial" w:hAnsi="Arial" w:cs="Arial"/>
          <w:sz w:val="24"/>
          <w:szCs w:val="24"/>
        </w:rPr>
        <w:t xml:space="preserve">Коноваловского </w:t>
      </w:r>
      <w:r w:rsidR="00CF4EE3" w:rsidRPr="0081738F">
        <w:rPr>
          <w:rFonts w:ascii="Arial" w:hAnsi="Arial" w:cs="Arial"/>
          <w:sz w:val="24"/>
          <w:szCs w:val="24"/>
        </w:rPr>
        <w:t>муниципаль</w:t>
      </w:r>
      <w:r w:rsidR="00004DEC" w:rsidRPr="0081738F">
        <w:rPr>
          <w:rFonts w:ascii="Arial" w:hAnsi="Arial" w:cs="Arial"/>
          <w:sz w:val="24"/>
          <w:szCs w:val="24"/>
        </w:rPr>
        <w:t>ного образования</w:t>
      </w:r>
      <w:r w:rsidR="00CF4EE3" w:rsidRPr="0081738F">
        <w:rPr>
          <w:rFonts w:ascii="Arial" w:hAnsi="Arial" w:cs="Arial"/>
          <w:sz w:val="24"/>
          <w:szCs w:val="24"/>
        </w:rPr>
        <w:t>, А</w:t>
      </w:r>
      <w:r w:rsidRPr="0081738F">
        <w:rPr>
          <w:rFonts w:ascii="Arial" w:hAnsi="Arial" w:cs="Arial"/>
          <w:sz w:val="24"/>
          <w:szCs w:val="24"/>
        </w:rPr>
        <w:t xml:space="preserve">дминистрация </w:t>
      </w:r>
      <w:r w:rsidR="00004DEC" w:rsidRPr="0081738F">
        <w:rPr>
          <w:rFonts w:ascii="Arial" w:hAnsi="Arial" w:cs="Arial"/>
          <w:sz w:val="24"/>
          <w:szCs w:val="24"/>
        </w:rPr>
        <w:t xml:space="preserve">Коноваловского </w:t>
      </w:r>
      <w:r w:rsidRPr="0081738F">
        <w:rPr>
          <w:rFonts w:ascii="Arial" w:hAnsi="Arial" w:cs="Arial"/>
          <w:sz w:val="24"/>
          <w:szCs w:val="24"/>
        </w:rPr>
        <w:t>муниципал</w:t>
      </w:r>
      <w:r w:rsidR="00CF4EE3" w:rsidRPr="0081738F">
        <w:rPr>
          <w:rFonts w:ascii="Arial" w:hAnsi="Arial" w:cs="Arial"/>
          <w:sz w:val="24"/>
          <w:szCs w:val="24"/>
        </w:rPr>
        <w:t>ь</w:t>
      </w:r>
      <w:r w:rsidR="00004DEC" w:rsidRPr="0081738F">
        <w:rPr>
          <w:rFonts w:ascii="Arial" w:hAnsi="Arial" w:cs="Arial"/>
          <w:sz w:val="24"/>
          <w:szCs w:val="24"/>
        </w:rPr>
        <w:t xml:space="preserve">ного образования </w:t>
      </w:r>
    </w:p>
    <w:p w:rsidR="00E81CA8" w:rsidRPr="00CC5B26" w:rsidRDefault="00E81CA8" w:rsidP="00CC5B26">
      <w:pPr>
        <w:spacing w:after="0" w:line="240" w:lineRule="auto"/>
        <w:ind w:firstLine="708"/>
        <w:jc w:val="both"/>
        <w:rPr>
          <w:rFonts w:ascii="Times New Roman" w:hAnsi="Times New Roman" w:cs="Times New Roman"/>
          <w:sz w:val="24"/>
          <w:szCs w:val="24"/>
        </w:rPr>
      </w:pPr>
    </w:p>
    <w:p w:rsidR="00DE4DB1" w:rsidRPr="0081738F" w:rsidRDefault="00CF4EE3" w:rsidP="00CC5B26">
      <w:pPr>
        <w:spacing w:after="0" w:line="240" w:lineRule="auto"/>
        <w:ind w:firstLine="708"/>
        <w:jc w:val="center"/>
        <w:rPr>
          <w:rFonts w:ascii="Arial" w:hAnsi="Arial" w:cs="Arial"/>
          <w:b/>
          <w:sz w:val="30"/>
          <w:szCs w:val="30"/>
        </w:rPr>
      </w:pPr>
      <w:r w:rsidRPr="0081738F">
        <w:rPr>
          <w:rFonts w:ascii="Arial" w:hAnsi="Arial" w:cs="Arial"/>
          <w:b/>
          <w:sz w:val="30"/>
          <w:szCs w:val="30"/>
        </w:rPr>
        <w:t>ПОСТАНОВЛЯЕТ:</w:t>
      </w:r>
    </w:p>
    <w:p w:rsidR="00E81CA8" w:rsidRPr="00CC5B26" w:rsidRDefault="00E81CA8" w:rsidP="00CC5B26">
      <w:pPr>
        <w:spacing w:after="0" w:line="240" w:lineRule="auto"/>
        <w:ind w:firstLine="708"/>
        <w:jc w:val="center"/>
        <w:rPr>
          <w:rFonts w:ascii="Times New Roman" w:hAnsi="Times New Roman" w:cs="Times New Roman"/>
          <w:b/>
          <w:sz w:val="24"/>
          <w:szCs w:val="24"/>
        </w:rPr>
      </w:pPr>
    </w:p>
    <w:p w:rsidR="00DE4DB1" w:rsidRPr="0081738F" w:rsidRDefault="00DE4DB1" w:rsidP="00CC5B26">
      <w:pPr>
        <w:spacing w:after="0" w:line="240" w:lineRule="auto"/>
        <w:ind w:firstLine="708"/>
        <w:jc w:val="both"/>
        <w:rPr>
          <w:rFonts w:ascii="Arial" w:hAnsi="Arial" w:cs="Arial"/>
          <w:sz w:val="24"/>
          <w:szCs w:val="24"/>
        </w:rPr>
      </w:pPr>
      <w:bookmarkStart w:id="0" w:name="sub_1"/>
      <w:r w:rsidRPr="0081738F">
        <w:rPr>
          <w:rFonts w:ascii="Arial" w:hAnsi="Arial" w:cs="Arial"/>
          <w:sz w:val="24"/>
          <w:szCs w:val="24"/>
        </w:rPr>
        <w:t xml:space="preserve">1. Утвердить административный регламент </w:t>
      </w:r>
      <w:r w:rsidR="00CF4EE3" w:rsidRPr="0081738F">
        <w:rPr>
          <w:rFonts w:ascii="Arial" w:hAnsi="Arial" w:cs="Arial"/>
          <w:sz w:val="24"/>
          <w:szCs w:val="24"/>
        </w:rPr>
        <w:t>А</w:t>
      </w:r>
      <w:r w:rsidRPr="0081738F">
        <w:rPr>
          <w:rFonts w:ascii="Arial" w:hAnsi="Arial" w:cs="Arial"/>
          <w:sz w:val="24"/>
          <w:szCs w:val="24"/>
        </w:rPr>
        <w:t>дминистрации</w:t>
      </w:r>
      <w:r w:rsidR="00004DEC" w:rsidRPr="0081738F">
        <w:rPr>
          <w:rFonts w:ascii="Arial" w:hAnsi="Arial" w:cs="Arial"/>
          <w:sz w:val="24"/>
          <w:szCs w:val="24"/>
        </w:rPr>
        <w:t xml:space="preserve"> Коноваловского</w:t>
      </w:r>
      <w:r w:rsidRPr="0081738F">
        <w:rPr>
          <w:rFonts w:ascii="Arial" w:hAnsi="Arial" w:cs="Arial"/>
          <w:sz w:val="24"/>
          <w:szCs w:val="24"/>
        </w:rPr>
        <w:t xml:space="preserve"> муниципал</w:t>
      </w:r>
      <w:r w:rsidR="00CF4EE3" w:rsidRPr="0081738F">
        <w:rPr>
          <w:rFonts w:ascii="Arial" w:hAnsi="Arial" w:cs="Arial"/>
          <w:sz w:val="24"/>
          <w:szCs w:val="24"/>
        </w:rPr>
        <w:t xml:space="preserve">ьного образования </w:t>
      </w:r>
      <w:r w:rsidRPr="0081738F">
        <w:rPr>
          <w:rFonts w:ascii="Arial" w:hAnsi="Arial" w:cs="Arial"/>
          <w:sz w:val="24"/>
          <w:szCs w:val="24"/>
        </w:rPr>
        <w:t xml:space="preserve"> по предоставлению муниципальной услуги </w:t>
      </w:r>
      <w:r w:rsidR="002F2440" w:rsidRPr="0081738F">
        <w:rPr>
          <w:rFonts w:ascii="Arial" w:hAnsi="Arial" w:cs="Arial"/>
          <w:sz w:val="24"/>
          <w:szCs w:val="24"/>
        </w:rPr>
        <w:t>«</w:t>
      </w:r>
      <w:r w:rsidR="001719BB" w:rsidRPr="0081738F">
        <w:rPr>
          <w:rFonts w:ascii="Arial" w:hAnsi="Arial" w:cs="Arial"/>
          <w:sz w:val="24"/>
          <w:szCs w:val="24"/>
        </w:rPr>
        <w:t>Перевод жилого помещения в нежилое или нежилого помещения в жилое помещение, находящегося на территории</w:t>
      </w:r>
      <w:r w:rsidR="00004DEC" w:rsidRPr="0081738F">
        <w:rPr>
          <w:rFonts w:ascii="Arial" w:hAnsi="Arial" w:cs="Arial"/>
          <w:sz w:val="24"/>
          <w:szCs w:val="24"/>
        </w:rPr>
        <w:t xml:space="preserve"> Коноваловского муниципального образования</w:t>
      </w:r>
      <w:r w:rsidR="00CC5B26" w:rsidRPr="0081738F">
        <w:rPr>
          <w:rFonts w:ascii="Arial" w:hAnsi="Arial" w:cs="Arial"/>
          <w:sz w:val="24"/>
          <w:szCs w:val="24"/>
        </w:rPr>
        <w:t>,</w:t>
      </w:r>
      <w:r w:rsidR="00CF4EE3" w:rsidRPr="0081738F">
        <w:rPr>
          <w:rFonts w:ascii="Arial" w:hAnsi="Arial" w:cs="Arial"/>
          <w:sz w:val="24"/>
          <w:szCs w:val="24"/>
        </w:rPr>
        <w:t xml:space="preserve"> </w:t>
      </w:r>
      <w:r w:rsidRPr="0081738F">
        <w:rPr>
          <w:rFonts w:ascii="Arial" w:hAnsi="Arial" w:cs="Arial"/>
          <w:sz w:val="24"/>
          <w:szCs w:val="24"/>
        </w:rPr>
        <w:t xml:space="preserve">согласно </w:t>
      </w:r>
      <w:hyperlink w:anchor="sub_9991" w:history="1">
        <w:r w:rsidRPr="0081738F">
          <w:rPr>
            <w:rStyle w:val="af"/>
            <w:rFonts w:ascii="Arial" w:hAnsi="Arial" w:cs="Arial"/>
            <w:color w:val="auto"/>
            <w:sz w:val="24"/>
            <w:szCs w:val="24"/>
          </w:rPr>
          <w:t>приложению</w:t>
        </w:r>
      </w:hyperlink>
      <w:r w:rsidRPr="0081738F">
        <w:rPr>
          <w:rFonts w:ascii="Arial" w:hAnsi="Arial" w:cs="Arial"/>
          <w:sz w:val="24"/>
          <w:szCs w:val="24"/>
        </w:rPr>
        <w:t xml:space="preserve"> к настоящему постановлению.</w:t>
      </w:r>
    </w:p>
    <w:p w:rsidR="00DE4DB1" w:rsidRPr="0081738F" w:rsidRDefault="00DE4DB1" w:rsidP="001D6863">
      <w:pPr>
        <w:spacing w:after="0" w:line="240" w:lineRule="auto"/>
        <w:ind w:firstLine="708"/>
        <w:jc w:val="both"/>
        <w:rPr>
          <w:rFonts w:ascii="Arial" w:hAnsi="Arial" w:cs="Arial"/>
          <w:sz w:val="24"/>
          <w:szCs w:val="24"/>
        </w:rPr>
      </w:pPr>
      <w:bookmarkStart w:id="1" w:name="sub_2"/>
      <w:bookmarkEnd w:id="0"/>
      <w:r w:rsidRPr="0081738F">
        <w:rPr>
          <w:rFonts w:ascii="Arial" w:hAnsi="Arial" w:cs="Arial"/>
          <w:sz w:val="24"/>
          <w:szCs w:val="24"/>
        </w:rPr>
        <w:t xml:space="preserve">2. </w:t>
      </w:r>
      <w:bookmarkStart w:id="2" w:name="sub_3"/>
      <w:bookmarkEnd w:id="1"/>
      <w:r w:rsidRPr="0081738F">
        <w:rPr>
          <w:rFonts w:ascii="Arial" w:hAnsi="Arial" w:cs="Arial"/>
          <w:sz w:val="24"/>
          <w:szCs w:val="24"/>
        </w:rPr>
        <w:t xml:space="preserve"> </w:t>
      </w:r>
      <w:hyperlink r:id="rId12" w:history="1">
        <w:r w:rsidRPr="0081738F">
          <w:rPr>
            <w:rStyle w:val="af"/>
            <w:rFonts w:ascii="Arial" w:hAnsi="Arial" w:cs="Arial"/>
            <w:color w:val="auto"/>
            <w:sz w:val="24"/>
            <w:szCs w:val="24"/>
          </w:rPr>
          <w:t>Опубликовать</w:t>
        </w:r>
      </w:hyperlink>
      <w:r w:rsidRPr="0081738F">
        <w:rPr>
          <w:rFonts w:ascii="Arial" w:hAnsi="Arial" w:cs="Arial"/>
          <w:sz w:val="24"/>
          <w:szCs w:val="24"/>
        </w:rPr>
        <w:t xml:space="preserve"> настоящее постановление в</w:t>
      </w:r>
      <w:r w:rsidR="001D6863" w:rsidRPr="0081738F">
        <w:rPr>
          <w:rFonts w:ascii="Arial" w:hAnsi="Arial" w:cs="Arial"/>
          <w:sz w:val="24"/>
          <w:szCs w:val="24"/>
        </w:rPr>
        <w:t xml:space="preserve"> СМИ</w:t>
      </w:r>
      <w:r w:rsidRPr="0081738F">
        <w:rPr>
          <w:rFonts w:ascii="Arial" w:hAnsi="Arial" w:cs="Arial"/>
          <w:sz w:val="24"/>
          <w:szCs w:val="24"/>
        </w:rPr>
        <w:t xml:space="preserve"> </w:t>
      </w:r>
      <w:r w:rsidR="001D6863" w:rsidRPr="0081738F">
        <w:rPr>
          <w:rFonts w:ascii="Arial" w:hAnsi="Arial" w:cs="Arial"/>
          <w:sz w:val="24"/>
          <w:szCs w:val="24"/>
        </w:rPr>
        <w:t>«Коноваловский</w:t>
      </w:r>
      <w:r w:rsidR="00CC5B26" w:rsidRPr="0081738F">
        <w:rPr>
          <w:rFonts w:ascii="Arial" w:hAnsi="Arial" w:cs="Arial"/>
          <w:sz w:val="24"/>
          <w:szCs w:val="24"/>
        </w:rPr>
        <w:t xml:space="preserve"> вестник» </w:t>
      </w:r>
      <w:r w:rsidRPr="0081738F">
        <w:rPr>
          <w:rFonts w:ascii="Arial" w:hAnsi="Arial" w:cs="Arial"/>
          <w:sz w:val="24"/>
          <w:szCs w:val="24"/>
        </w:rPr>
        <w:t xml:space="preserve"> и р</w:t>
      </w:r>
      <w:r w:rsidR="00CC5B26" w:rsidRPr="0081738F">
        <w:rPr>
          <w:rFonts w:ascii="Arial" w:hAnsi="Arial" w:cs="Arial"/>
          <w:sz w:val="24"/>
          <w:szCs w:val="24"/>
        </w:rPr>
        <w:t>азместить на официальном сайте</w:t>
      </w:r>
      <w:r w:rsidR="0081738F" w:rsidRPr="0081738F">
        <w:rPr>
          <w:rFonts w:ascii="Arial" w:hAnsi="Arial" w:cs="Arial"/>
          <w:sz w:val="24"/>
          <w:szCs w:val="24"/>
        </w:rPr>
        <w:t xml:space="preserve"> коновалово.рф.</w:t>
      </w:r>
    </w:p>
    <w:p w:rsidR="00DE4DB1" w:rsidRPr="0081738F" w:rsidRDefault="0081738F" w:rsidP="00CC5B26">
      <w:pPr>
        <w:spacing w:after="0" w:line="240" w:lineRule="auto"/>
        <w:ind w:firstLine="708"/>
        <w:jc w:val="both"/>
        <w:rPr>
          <w:rFonts w:ascii="Arial" w:hAnsi="Arial" w:cs="Arial"/>
          <w:sz w:val="24"/>
          <w:szCs w:val="24"/>
        </w:rPr>
      </w:pPr>
      <w:bookmarkStart w:id="3" w:name="sub_4"/>
      <w:bookmarkEnd w:id="2"/>
      <w:r>
        <w:rPr>
          <w:rFonts w:ascii="Arial" w:hAnsi="Arial" w:cs="Arial"/>
          <w:sz w:val="24"/>
          <w:szCs w:val="24"/>
        </w:rPr>
        <w:t>3</w:t>
      </w:r>
      <w:r w:rsidR="00DE4DB1" w:rsidRPr="0081738F">
        <w:rPr>
          <w:rFonts w:ascii="Arial" w:hAnsi="Arial" w:cs="Arial"/>
          <w:sz w:val="24"/>
          <w:szCs w:val="24"/>
        </w:rPr>
        <w:t xml:space="preserve">. Настоящее постановление вступает в силу </w:t>
      </w:r>
      <w:r w:rsidR="00716798" w:rsidRPr="0081738F">
        <w:rPr>
          <w:rFonts w:ascii="Arial" w:hAnsi="Arial" w:cs="Arial"/>
          <w:sz w:val="24"/>
          <w:szCs w:val="24"/>
        </w:rPr>
        <w:t>со</w:t>
      </w:r>
      <w:r w:rsidR="00DE4DB1" w:rsidRPr="0081738F">
        <w:rPr>
          <w:rFonts w:ascii="Arial" w:hAnsi="Arial" w:cs="Arial"/>
          <w:sz w:val="24"/>
          <w:szCs w:val="24"/>
        </w:rPr>
        <w:t xml:space="preserve"> дня его </w:t>
      </w:r>
      <w:hyperlink r:id="rId13" w:history="1">
        <w:r w:rsidR="00DE4DB1" w:rsidRPr="0081738F">
          <w:rPr>
            <w:rStyle w:val="af"/>
            <w:rFonts w:ascii="Arial" w:hAnsi="Arial" w:cs="Arial"/>
            <w:color w:val="auto"/>
            <w:sz w:val="24"/>
            <w:szCs w:val="24"/>
          </w:rPr>
          <w:t>официального опубликования</w:t>
        </w:r>
      </w:hyperlink>
      <w:r w:rsidR="00DE4DB1" w:rsidRPr="0081738F">
        <w:rPr>
          <w:rFonts w:ascii="Arial" w:hAnsi="Arial" w:cs="Arial"/>
          <w:sz w:val="24"/>
          <w:szCs w:val="24"/>
        </w:rPr>
        <w:t>.</w:t>
      </w:r>
    </w:p>
    <w:p w:rsidR="00716798" w:rsidRPr="0081738F" w:rsidRDefault="0081738F" w:rsidP="00CC5B26">
      <w:pPr>
        <w:spacing w:after="0" w:line="240" w:lineRule="auto"/>
        <w:ind w:firstLine="708"/>
        <w:jc w:val="both"/>
        <w:rPr>
          <w:rFonts w:ascii="Arial" w:hAnsi="Arial" w:cs="Arial"/>
          <w:sz w:val="24"/>
          <w:szCs w:val="24"/>
        </w:rPr>
      </w:pPr>
      <w:r>
        <w:rPr>
          <w:rFonts w:ascii="Arial" w:hAnsi="Arial" w:cs="Arial"/>
          <w:sz w:val="24"/>
          <w:szCs w:val="24"/>
        </w:rPr>
        <w:t>4</w:t>
      </w:r>
      <w:r w:rsidR="00716798" w:rsidRPr="0081738F">
        <w:rPr>
          <w:rFonts w:ascii="Arial" w:hAnsi="Arial" w:cs="Arial"/>
          <w:sz w:val="24"/>
          <w:szCs w:val="24"/>
        </w:rPr>
        <w:t>. Контроль за исполнением настоящего постановления оставляю за собой.</w:t>
      </w:r>
    </w:p>
    <w:p w:rsidR="002F2440" w:rsidRPr="0081738F" w:rsidRDefault="002F2440" w:rsidP="00CC5B26">
      <w:pPr>
        <w:spacing w:after="0" w:line="240" w:lineRule="auto"/>
        <w:ind w:firstLine="708"/>
        <w:jc w:val="both"/>
        <w:rPr>
          <w:rFonts w:ascii="Arial" w:hAnsi="Arial" w:cs="Arial"/>
          <w:sz w:val="24"/>
          <w:szCs w:val="24"/>
        </w:rPr>
      </w:pPr>
    </w:p>
    <w:p w:rsidR="002F2440" w:rsidRPr="0081738F" w:rsidRDefault="002F2440" w:rsidP="00CC5B26">
      <w:pPr>
        <w:spacing w:after="0" w:line="240" w:lineRule="auto"/>
        <w:ind w:firstLine="708"/>
        <w:jc w:val="both"/>
        <w:rPr>
          <w:rFonts w:ascii="Arial" w:hAnsi="Arial" w:cs="Arial"/>
          <w:sz w:val="24"/>
          <w:szCs w:val="24"/>
        </w:rPr>
      </w:pPr>
    </w:p>
    <w:bookmarkEnd w:id="3"/>
    <w:p w:rsidR="002A50BA" w:rsidRPr="0081738F" w:rsidRDefault="002A50BA" w:rsidP="00CC5B26">
      <w:pPr>
        <w:pStyle w:val="a6"/>
        <w:jc w:val="both"/>
        <w:rPr>
          <w:rFonts w:ascii="Arial" w:hAnsi="Arial" w:cs="Arial"/>
        </w:rPr>
      </w:pPr>
    </w:p>
    <w:p w:rsidR="00CC5B26" w:rsidRPr="0081738F" w:rsidRDefault="0081738F" w:rsidP="00CC5B26">
      <w:pPr>
        <w:pStyle w:val="a6"/>
        <w:jc w:val="both"/>
        <w:rPr>
          <w:rFonts w:ascii="Arial" w:hAnsi="Arial" w:cs="Arial"/>
        </w:rPr>
      </w:pPr>
      <w:r>
        <w:rPr>
          <w:rFonts w:ascii="Arial" w:hAnsi="Arial" w:cs="Arial"/>
        </w:rPr>
        <w:t xml:space="preserve">      </w:t>
      </w:r>
      <w:r w:rsidR="002A50BA" w:rsidRPr="0081738F">
        <w:rPr>
          <w:rFonts w:ascii="Arial" w:hAnsi="Arial" w:cs="Arial"/>
        </w:rPr>
        <w:t xml:space="preserve">Глава </w:t>
      </w:r>
      <w:r w:rsidRPr="0081738F">
        <w:rPr>
          <w:rFonts w:ascii="Arial" w:hAnsi="Arial" w:cs="Arial"/>
        </w:rPr>
        <w:t>Коноваловского МО                                        И.В. Бережных</w:t>
      </w:r>
    </w:p>
    <w:p w:rsidR="00CC5B26" w:rsidRPr="0081738F" w:rsidRDefault="00CC5B26" w:rsidP="00CC5B26">
      <w:pPr>
        <w:pStyle w:val="a6"/>
        <w:jc w:val="both"/>
        <w:rPr>
          <w:rFonts w:ascii="Arial" w:hAnsi="Arial" w:cs="Arial"/>
        </w:rPr>
      </w:pPr>
    </w:p>
    <w:p w:rsidR="00CC5B26" w:rsidRDefault="00CC5B26" w:rsidP="00CC5B26">
      <w:pPr>
        <w:pStyle w:val="a6"/>
        <w:jc w:val="both"/>
      </w:pPr>
    </w:p>
    <w:p w:rsidR="00CC5B26" w:rsidRDefault="00CC5B26" w:rsidP="00CC5B26">
      <w:pPr>
        <w:pStyle w:val="a6"/>
        <w:jc w:val="both"/>
      </w:pPr>
    </w:p>
    <w:p w:rsidR="002F2440" w:rsidRDefault="002F2440" w:rsidP="0081738F">
      <w:pPr>
        <w:rPr>
          <w:rFonts w:ascii="Times New Roman" w:hAnsi="Times New Roman"/>
          <w:b/>
          <w:sz w:val="24"/>
          <w:szCs w:val="24"/>
        </w:rPr>
      </w:pPr>
    </w:p>
    <w:p w:rsidR="002F2440" w:rsidRDefault="002F2440" w:rsidP="001719BB">
      <w:pPr>
        <w:spacing w:after="0" w:line="240" w:lineRule="auto"/>
        <w:jc w:val="both"/>
        <w:rPr>
          <w:rFonts w:ascii="Times New Roman" w:hAnsi="Times New Roman"/>
          <w:b/>
          <w:sz w:val="24"/>
          <w:szCs w:val="24"/>
        </w:rPr>
      </w:pPr>
    </w:p>
    <w:tbl>
      <w:tblPr>
        <w:tblpPr w:leftFromText="180" w:rightFromText="180" w:vertAnchor="page" w:horzAnchor="margin" w:tblpY="1489"/>
        <w:tblW w:w="9322" w:type="dxa"/>
        <w:tblLook w:val="04A0" w:firstRow="1" w:lastRow="0" w:firstColumn="1" w:lastColumn="0" w:noHBand="0" w:noVBand="1"/>
      </w:tblPr>
      <w:tblGrid>
        <w:gridCol w:w="4361"/>
        <w:gridCol w:w="4961"/>
      </w:tblGrid>
      <w:tr w:rsidR="002F2440" w:rsidRPr="00B82B5E" w:rsidTr="002F2440">
        <w:tc>
          <w:tcPr>
            <w:tcW w:w="4361" w:type="dxa"/>
          </w:tcPr>
          <w:p w:rsidR="002F2440" w:rsidRPr="00B82B5E" w:rsidRDefault="002F2440" w:rsidP="001719BB">
            <w:pPr>
              <w:spacing w:after="0" w:line="240" w:lineRule="auto"/>
              <w:jc w:val="both"/>
              <w:rPr>
                <w:rFonts w:ascii="Times New Roman" w:hAnsi="Times New Roman"/>
                <w:sz w:val="24"/>
                <w:szCs w:val="24"/>
              </w:rPr>
            </w:pPr>
          </w:p>
        </w:tc>
        <w:tc>
          <w:tcPr>
            <w:tcW w:w="4961" w:type="dxa"/>
          </w:tcPr>
          <w:p w:rsidR="0081738F" w:rsidRDefault="0081738F" w:rsidP="0081738F">
            <w:pPr>
              <w:spacing w:after="0" w:line="240" w:lineRule="auto"/>
              <w:jc w:val="right"/>
              <w:rPr>
                <w:rFonts w:ascii="Courier New" w:hAnsi="Courier New" w:cs="Courier New"/>
              </w:rPr>
            </w:pPr>
            <w:r>
              <w:rPr>
                <w:rFonts w:ascii="Courier New" w:hAnsi="Courier New" w:cs="Courier New"/>
              </w:rPr>
              <w:t xml:space="preserve">                 УТВЕРЖДЕН</w:t>
            </w:r>
          </w:p>
          <w:p w:rsidR="0081738F" w:rsidRDefault="0081738F" w:rsidP="0081738F">
            <w:pPr>
              <w:spacing w:after="0" w:line="240" w:lineRule="auto"/>
              <w:jc w:val="right"/>
              <w:rPr>
                <w:rFonts w:ascii="Courier New" w:hAnsi="Courier New" w:cs="Courier New"/>
              </w:rPr>
            </w:pPr>
            <w:r>
              <w:rPr>
                <w:rFonts w:ascii="Courier New" w:hAnsi="Courier New" w:cs="Courier New"/>
              </w:rPr>
              <w:t xml:space="preserve"> П</w:t>
            </w:r>
            <w:r w:rsidR="002F2440" w:rsidRPr="0081738F">
              <w:rPr>
                <w:rFonts w:ascii="Courier New" w:hAnsi="Courier New" w:cs="Courier New"/>
              </w:rPr>
              <w:t>остановлением Администрации</w:t>
            </w:r>
          </w:p>
          <w:p w:rsidR="002F2440" w:rsidRPr="0081738F" w:rsidRDefault="0081738F" w:rsidP="0081738F">
            <w:pPr>
              <w:spacing w:after="0" w:line="240" w:lineRule="auto"/>
              <w:jc w:val="right"/>
              <w:rPr>
                <w:rFonts w:ascii="Courier New" w:hAnsi="Courier New" w:cs="Courier New"/>
              </w:rPr>
            </w:pPr>
            <w:r>
              <w:rPr>
                <w:rFonts w:ascii="Courier New" w:hAnsi="Courier New" w:cs="Courier New"/>
              </w:rPr>
              <w:t>Коноваловского муниципального образования</w:t>
            </w:r>
          </w:p>
          <w:p w:rsidR="002F2440" w:rsidRPr="0081738F" w:rsidRDefault="0081738F" w:rsidP="0081738F">
            <w:pPr>
              <w:spacing w:after="0" w:line="240" w:lineRule="auto"/>
              <w:jc w:val="right"/>
              <w:rPr>
                <w:rFonts w:ascii="Courier New" w:hAnsi="Courier New" w:cs="Courier New"/>
              </w:rPr>
            </w:pPr>
            <w:r>
              <w:rPr>
                <w:rFonts w:ascii="Courier New" w:hAnsi="Courier New" w:cs="Courier New"/>
              </w:rPr>
              <w:t>От 28.02.2019 г.</w:t>
            </w:r>
            <w:r w:rsidR="002F2440" w:rsidRPr="0081738F">
              <w:rPr>
                <w:rFonts w:ascii="Courier New" w:hAnsi="Courier New" w:cs="Courier New"/>
              </w:rPr>
              <w:t xml:space="preserve"> №</w:t>
            </w:r>
            <w:r>
              <w:rPr>
                <w:rFonts w:ascii="Courier New" w:hAnsi="Courier New" w:cs="Courier New"/>
              </w:rPr>
              <w:t xml:space="preserve"> 33</w:t>
            </w:r>
          </w:p>
        </w:tc>
      </w:tr>
    </w:tbl>
    <w:p w:rsidR="001719BB" w:rsidRPr="0081738F" w:rsidRDefault="001719BB" w:rsidP="0081738F">
      <w:pPr>
        <w:spacing w:after="0" w:line="240" w:lineRule="auto"/>
        <w:jc w:val="center"/>
        <w:rPr>
          <w:rFonts w:ascii="Arial" w:hAnsi="Arial" w:cs="Arial"/>
          <w:b/>
          <w:sz w:val="32"/>
          <w:szCs w:val="32"/>
        </w:rPr>
      </w:pPr>
    </w:p>
    <w:p w:rsidR="008D0223" w:rsidRDefault="008D0223" w:rsidP="008D0223">
      <w:pPr>
        <w:spacing w:after="0" w:line="240" w:lineRule="auto"/>
        <w:jc w:val="center"/>
        <w:rPr>
          <w:rFonts w:ascii="Arial" w:hAnsi="Arial" w:cs="Arial"/>
          <w:b/>
          <w:sz w:val="32"/>
          <w:szCs w:val="32"/>
        </w:rPr>
      </w:pPr>
    </w:p>
    <w:p w:rsidR="008D0223" w:rsidRPr="0081738F" w:rsidRDefault="008D0223" w:rsidP="008D0223">
      <w:pPr>
        <w:spacing w:after="0" w:line="240" w:lineRule="auto"/>
        <w:jc w:val="center"/>
        <w:rPr>
          <w:rFonts w:ascii="Arial" w:hAnsi="Arial" w:cs="Arial"/>
          <w:b/>
          <w:sz w:val="32"/>
          <w:szCs w:val="32"/>
        </w:rPr>
      </w:pPr>
      <w:r w:rsidRPr="0081738F">
        <w:rPr>
          <w:rFonts w:ascii="Arial" w:hAnsi="Arial" w:cs="Arial"/>
          <w:b/>
          <w:sz w:val="32"/>
          <w:szCs w:val="32"/>
        </w:rPr>
        <w:t>АДМИНИСТРАТИВНЫЙ РЕГЛАМЕНТ</w:t>
      </w:r>
    </w:p>
    <w:p w:rsidR="001719BB" w:rsidRPr="0081738F" w:rsidRDefault="001719BB" w:rsidP="0081738F">
      <w:pPr>
        <w:spacing w:after="0" w:line="240" w:lineRule="auto"/>
        <w:jc w:val="center"/>
        <w:rPr>
          <w:rFonts w:ascii="Arial" w:hAnsi="Arial" w:cs="Arial"/>
          <w:b/>
          <w:sz w:val="32"/>
          <w:szCs w:val="32"/>
        </w:rPr>
      </w:pPr>
      <w:r w:rsidRPr="0081738F">
        <w:rPr>
          <w:rFonts w:ascii="Arial" w:hAnsi="Arial" w:cs="Arial"/>
          <w:b/>
          <w:sz w:val="32"/>
          <w:szCs w:val="32"/>
        </w:rPr>
        <w:t>ПРЕДОСТАВЛЕНИЯ МУНИЦИПАЛЬНОЙ УСЛУГИ</w:t>
      </w:r>
    </w:p>
    <w:p w:rsidR="001719BB" w:rsidRPr="0081738F" w:rsidRDefault="001719BB" w:rsidP="0081738F">
      <w:pPr>
        <w:spacing w:after="0" w:line="240" w:lineRule="auto"/>
        <w:jc w:val="center"/>
        <w:rPr>
          <w:rFonts w:ascii="Arial" w:hAnsi="Arial" w:cs="Arial"/>
          <w:b/>
          <w:sz w:val="32"/>
          <w:szCs w:val="32"/>
        </w:rPr>
      </w:pPr>
      <w:r w:rsidRPr="0081738F">
        <w:rPr>
          <w:rFonts w:ascii="Arial" w:hAnsi="Arial" w:cs="Arial"/>
          <w:b/>
          <w:sz w:val="32"/>
          <w:szCs w:val="32"/>
        </w:rPr>
        <w:t xml:space="preserve">«ПЕРЕВОД ЖИЛОГО ПОМЕЩЕНИЯ В НЕЖИЛОЕ ПОМЕЩЕНИЕ ИЛИ НЕЖИЛОГО ПОМЕЩЕНИЯ В ЖИЛОЕ ПОМЕЩЕНИЕ, НАХОДЯЩЕГОСЯ НА ТЕРРИТОРИИ </w:t>
      </w:r>
      <w:r w:rsidR="0081738F" w:rsidRPr="0081738F">
        <w:rPr>
          <w:rFonts w:ascii="Arial" w:hAnsi="Arial" w:cs="Arial"/>
          <w:b/>
          <w:sz w:val="32"/>
          <w:szCs w:val="32"/>
        </w:rPr>
        <w:t xml:space="preserve">КОНОВАЛОВСКОГО </w:t>
      </w:r>
      <w:r w:rsidRPr="0081738F">
        <w:rPr>
          <w:rFonts w:ascii="Arial" w:hAnsi="Arial" w:cs="Arial"/>
          <w:b/>
          <w:sz w:val="32"/>
          <w:szCs w:val="32"/>
        </w:rPr>
        <w:t>МУНИЦИПАЛ</w:t>
      </w:r>
      <w:r w:rsidR="0081738F" w:rsidRPr="0081738F">
        <w:rPr>
          <w:rFonts w:ascii="Arial" w:hAnsi="Arial" w:cs="Arial"/>
          <w:b/>
          <w:sz w:val="32"/>
          <w:szCs w:val="32"/>
        </w:rPr>
        <w:t>ЬНОГО ОБРАЗОВАНИЯ</w:t>
      </w:r>
      <w:r w:rsidRPr="0081738F">
        <w:rPr>
          <w:rFonts w:ascii="Arial" w:hAnsi="Arial" w:cs="Arial"/>
          <w:b/>
          <w:sz w:val="32"/>
          <w:szCs w:val="32"/>
        </w:rPr>
        <w:t>»</w:t>
      </w:r>
    </w:p>
    <w:p w:rsidR="001719BB" w:rsidRPr="0005027C" w:rsidRDefault="001719BB" w:rsidP="001719BB">
      <w:pPr>
        <w:spacing w:after="0" w:line="240" w:lineRule="auto"/>
        <w:jc w:val="center"/>
        <w:rPr>
          <w:rFonts w:ascii="Times New Roman" w:hAnsi="Times New Roman"/>
          <w:sz w:val="24"/>
          <w:szCs w:val="24"/>
        </w:rPr>
      </w:pPr>
    </w:p>
    <w:p w:rsidR="001719BB" w:rsidRPr="0081738F" w:rsidRDefault="001719BB" w:rsidP="001719BB">
      <w:pPr>
        <w:widowControl w:val="0"/>
        <w:autoSpaceDE w:val="0"/>
        <w:autoSpaceDN w:val="0"/>
        <w:adjustRightInd w:val="0"/>
        <w:spacing w:after="0" w:line="240" w:lineRule="auto"/>
        <w:jc w:val="center"/>
        <w:outlineLvl w:val="1"/>
        <w:rPr>
          <w:rFonts w:ascii="Arial" w:hAnsi="Arial" w:cs="Arial"/>
          <w:sz w:val="30"/>
          <w:szCs w:val="30"/>
        </w:rPr>
      </w:pPr>
      <w:r w:rsidRPr="0081738F">
        <w:rPr>
          <w:rFonts w:ascii="Arial" w:hAnsi="Arial" w:cs="Arial"/>
          <w:sz w:val="30"/>
          <w:szCs w:val="30"/>
        </w:rPr>
        <w:t>Раздел I. ОБЩИЕ ПОЛОЖЕНИЯ</w:t>
      </w:r>
    </w:p>
    <w:p w:rsidR="001719BB" w:rsidRPr="0081738F" w:rsidRDefault="001719BB" w:rsidP="001719BB">
      <w:pPr>
        <w:widowControl w:val="0"/>
        <w:autoSpaceDE w:val="0"/>
        <w:autoSpaceDN w:val="0"/>
        <w:adjustRightInd w:val="0"/>
        <w:spacing w:after="0" w:line="240" w:lineRule="auto"/>
        <w:jc w:val="center"/>
        <w:rPr>
          <w:rFonts w:ascii="Arial" w:hAnsi="Arial" w:cs="Arial"/>
          <w:sz w:val="30"/>
          <w:szCs w:val="30"/>
        </w:rPr>
      </w:pPr>
    </w:p>
    <w:p w:rsidR="001719BB" w:rsidRPr="008742DF" w:rsidRDefault="001719BB" w:rsidP="001719BB">
      <w:pPr>
        <w:widowControl w:val="0"/>
        <w:autoSpaceDE w:val="0"/>
        <w:autoSpaceDN w:val="0"/>
        <w:adjustRightInd w:val="0"/>
        <w:spacing w:after="0" w:line="240" w:lineRule="auto"/>
        <w:jc w:val="center"/>
        <w:outlineLvl w:val="2"/>
        <w:rPr>
          <w:rFonts w:ascii="Arial" w:hAnsi="Arial" w:cs="Arial"/>
          <w:sz w:val="24"/>
          <w:szCs w:val="24"/>
        </w:rPr>
      </w:pPr>
      <w:bookmarkStart w:id="4" w:name="Par43"/>
      <w:bookmarkEnd w:id="4"/>
      <w:r w:rsidRPr="008742DF">
        <w:rPr>
          <w:rFonts w:ascii="Arial" w:hAnsi="Arial" w:cs="Arial"/>
          <w:sz w:val="24"/>
          <w:szCs w:val="24"/>
        </w:rPr>
        <w:t>Глава 1. ПРЕДМЕТ РЕГУЛИРОВАНИЯ АДМИНИСТРАТИВНОГО РЕГЛАМЕНТА</w:t>
      </w:r>
    </w:p>
    <w:p w:rsidR="001719BB" w:rsidRPr="0081738F" w:rsidRDefault="001719BB" w:rsidP="001719BB">
      <w:pPr>
        <w:widowControl w:val="0"/>
        <w:autoSpaceDE w:val="0"/>
        <w:autoSpaceDN w:val="0"/>
        <w:adjustRightInd w:val="0"/>
        <w:spacing w:after="0" w:line="240" w:lineRule="auto"/>
        <w:jc w:val="both"/>
        <w:rPr>
          <w:rFonts w:ascii="Arial" w:hAnsi="Arial" w:cs="Arial"/>
          <w:sz w:val="30"/>
          <w:szCs w:val="30"/>
        </w:rPr>
      </w:pPr>
    </w:p>
    <w:p w:rsidR="001719BB" w:rsidRPr="008742DF"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742DF">
        <w:rPr>
          <w:rFonts w:ascii="Arial" w:hAnsi="Arial" w:cs="Arial"/>
          <w:sz w:val="24"/>
          <w:szCs w:val="24"/>
        </w:rPr>
        <w:t>1. Административный регламент предоставления муниципальной услуги «Перевод жилого помещения в нежилое или нежилого помещения в жилое помещение, находящегося на территории</w:t>
      </w:r>
      <w:r w:rsidR="0081738F" w:rsidRPr="008742DF">
        <w:rPr>
          <w:rFonts w:ascii="Arial" w:hAnsi="Arial" w:cs="Arial"/>
          <w:sz w:val="24"/>
          <w:szCs w:val="24"/>
        </w:rPr>
        <w:t xml:space="preserve"> Коноваловского</w:t>
      </w:r>
      <w:r w:rsidRPr="008742DF">
        <w:rPr>
          <w:rFonts w:ascii="Arial" w:hAnsi="Arial" w:cs="Arial"/>
          <w:sz w:val="24"/>
          <w:szCs w:val="24"/>
        </w:rPr>
        <w:t xml:space="preserve"> муниципаль</w:t>
      </w:r>
      <w:r w:rsidR="0081738F" w:rsidRPr="008742DF">
        <w:rPr>
          <w:rFonts w:ascii="Arial" w:hAnsi="Arial" w:cs="Arial"/>
          <w:sz w:val="24"/>
          <w:szCs w:val="24"/>
        </w:rPr>
        <w:t>ного образования</w:t>
      </w:r>
      <w:r w:rsidRPr="008742DF">
        <w:rPr>
          <w:rFonts w:ascii="Arial" w:hAnsi="Arial" w:cs="Arial"/>
          <w:sz w:val="24"/>
          <w:szCs w:val="24"/>
        </w:rPr>
        <w:t>, (далее – административный регламент) разработан в целях определения процедур принятия решения о выдаче решений перевода жилого помещения в нежилое или нежилого в жилое помещение, находящегося на территории</w:t>
      </w:r>
      <w:r w:rsidR="0081738F" w:rsidRPr="008742DF">
        <w:rPr>
          <w:rFonts w:ascii="Arial" w:hAnsi="Arial" w:cs="Arial"/>
          <w:sz w:val="24"/>
          <w:szCs w:val="24"/>
        </w:rPr>
        <w:t xml:space="preserve"> Коноваловского</w:t>
      </w:r>
      <w:r w:rsidRPr="008742DF">
        <w:rPr>
          <w:rFonts w:ascii="Arial" w:hAnsi="Arial" w:cs="Arial"/>
          <w:sz w:val="24"/>
          <w:szCs w:val="24"/>
        </w:rPr>
        <w:t xml:space="preserve"> муниципаль</w:t>
      </w:r>
      <w:r w:rsidR="0081738F" w:rsidRPr="008742DF">
        <w:rPr>
          <w:rFonts w:ascii="Arial" w:hAnsi="Arial" w:cs="Arial"/>
          <w:sz w:val="24"/>
          <w:szCs w:val="24"/>
        </w:rPr>
        <w:t>ного образования</w:t>
      </w:r>
      <w:r w:rsidRPr="008742DF">
        <w:rPr>
          <w:rFonts w:ascii="Arial" w:hAnsi="Arial" w:cs="Arial"/>
          <w:i/>
          <w:sz w:val="24"/>
          <w:szCs w:val="24"/>
        </w:rPr>
        <w:t>.</w:t>
      </w:r>
    </w:p>
    <w:p w:rsidR="001719BB" w:rsidRPr="008742DF" w:rsidRDefault="001719BB" w:rsidP="001719BB">
      <w:pPr>
        <w:autoSpaceDE w:val="0"/>
        <w:autoSpaceDN w:val="0"/>
        <w:adjustRightInd w:val="0"/>
        <w:spacing w:after="0" w:line="240" w:lineRule="auto"/>
        <w:ind w:firstLine="709"/>
        <w:jc w:val="both"/>
        <w:rPr>
          <w:rFonts w:ascii="Arial" w:hAnsi="Arial" w:cs="Arial"/>
          <w:sz w:val="24"/>
          <w:szCs w:val="24"/>
        </w:rPr>
      </w:pPr>
      <w:r w:rsidRPr="008742DF">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81738F" w:rsidRPr="008742DF">
        <w:rPr>
          <w:rFonts w:ascii="Arial" w:hAnsi="Arial" w:cs="Arial"/>
          <w:sz w:val="24"/>
          <w:szCs w:val="24"/>
        </w:rPr>
        <w:t xml:space="preserve"> Коноваловского</w:t>
      </w:r>
      <w:r w:rsidRPr="008742DF">
        <w:rPr>
          <w:rFonts w:ascii="Arial" w:hAnsi="Arial" w:cs="Arial"/>
          <w:sz w:val="24"/>
          <w:szCs w:val="24"/>
        </w:rPr>
        <w:t xml:space="preserve"> муниципаль</w:t>
      </w:r>
      <w:r w:rsidR="0081738F" w:rsidRPr="008742DF">
        <w:rPr>
          <w:rFonts w:ascii="Arial" w:hAnsi="Arial" w:cs="Arial"/>
          <w:sz w:val="24"/>
          <w:szCs w:val="24"/>
        </w:rPr>
        <w:t>ного образования</w:t>
      </w:r>
      <w:r w:rsidRPr="008742DF">
        <w:rPr>
          <w:rFonts w:ascii="Arial" w:hAnsi="Arial" w:cs="Arial"/>
          <w:sz w:val="24"/>
          <w:szCs w:val="24"/>
        </w:rPr>
        <w:t xml:space="preserve"> при осуществлении полномочий. </w:t>
      </w:r>
    </w:p>
    <w:p w:rsidR="001719BB" w:rsidRPr="008742DF" w:rsidRDefault="001719BB" w:rsidP="001719BB">
      <w:pPr>
        <w:widowControl w:val="0"/>
        <w:autoSpaceDE w:val="0"/>
        <w:autoSpaceDN w:val="0"/>
        <w:adjustRightInd w:val="0"/>
        <w:spacing w:after="0" w:line="240" w:lineRule="auto"/>
        <w:ind w:firstLine="709"/>
        <w:jc w:val="both"/>
        <w:rPr>
          <w:rFonts w:ascii="Arial" w:hAnsi="Arial" w:cs="Arial"/>
          <w:sz w:val="24"/>
          <w:szCs w:val="24"/>
        </w:rPr>
      </w:pPr>
    </w:p>
    <w:p w:rsidR="001719BB" w:rsidRPr="008742DF" w:rsidRDefault="001719BB" w:rsidP="001719BB">
      <w:pPr>
        <w:widowControl w:val="0"/>
        <w:autoSpaceDE w:val="0"/>
        <w:autoSpaceDN w:val="0"/>
        <w:adjustRightInd w:val="0"/>
        <w:spacing w:after="0" w:line="240" w:lineRule="auto"/>
        <w:jc w:val="center"/>
        <w:outlineLvl w:val="2"/>
        <w:rPr>
          <w:rFonts w:ascii="Arial" w:hAnsi="Arial" w:cs="Arial"/>
          <w:sz w:val="24"/>
          <w:szCs w:val="24"/>
        </w:rPr>
      </w:pPr>
      <w:bookmarkStart w:id="5" w:name="Par49"/>
      <w:bookmarkEnd w:id="5"/>
      <w:r w:rsidRPr="008742DF">
        <w:rPr>
          <w:rFonts w:ascii="Arial" w:hAnsi="Arial" w:cs="Arial"/>
          <w:sz w:val="24"/>
          <w:szCs w:val="24"/>
        </w:rPr>
        <w:t>Глава 2. КРУГ ЗАЯВИТЕЛЕЙ</w:t>
      </w:r>
    </w:p>
    <w:p w:rsidR="001719BB" w:rsidRPr="008742DF" w:rsidRDefault="001719BB" w:rsidP="001719BB">
      <w:pPr>
        <w:widowControl w:val="0"/>
        <w:autoSpaceDE w:val="0"/>
        <w:autoSpaceDN w:val="0"/>
        <w:adjustRightInd w:val="0"/>
        <w:spacing w:after="0" w:line="240" w:lineRule="auto"/>
        <w:jc w:val="both"/>
        <w:rPr>
          <w:rFonts w:ascii="Arial" w:hAnsi="Arial" w:cs="Arial"/>
          <w:sz w:val="24"/>
          <w:szCs w:val="24"/>
        </w:rPr>
      </w:pPr>
    </w:p>
    <w:p w:rsidR="001719BB" w:rsidRPr="008742DF" w:rsidRDefault="001719BB" w:rsidP="001719BB">
      <w:pPr>
        <w:autoSpaceDE w:val="0"/>
        <w:autoSpaceDN w:val="0"/>
        <w:adjustRightInd w:val="0"/>
        <w:spacing w:after="0" w:line="240" w:lineRule="auto"/>
        <w:ind w:firstLine="709"/>
        <w:jc w:val="both"/>
        <w:rPr>
          <w:rFonts w:ascii="Arial" w:hAnsi="Arial" w:cs="Arial"/>
          <w:sz w:val="24"/>
          <w:szCs w:val="24"/>
        </w:rPr>
      </w:pPr>
      <w:bookmarkStart w:id="6" w:name="Par51"/>
      <w:bookmarkEnd w:id="6"/>
      <w:r w:rsidRPr="008742DF">
        <w:rPr>
          <w:rFonts w:ascii="Arial" w:hAnsi="Arial" w:cs="Arial"/>
          <w:sz w:val="24"/>
          <w:szCs w:val="24"/>
        </w:rPr>
        <w:t>3. Муниципальная услуга по выдаче документов о переводе жилого помещения в нежилое или нежилого в жилое помещение предоставляется</w:t>
      </w:r>
      <w:r w:rsidR="0081738F" w:rsidRPr="008742DF">
        <w:rPr>
          <w:rFonts w:ascii="Arial" w:hAnsi="Arial" w:cs="Arial"/>
          <w:sz w:val="24"/>
          <w:szCs w:val="24"/>
        </w:rPr>
        <w:t xml:space="preserve"> </w:t>
      </w:r>
      <w:r w:rsidR="008742DF" w:rsidRPr="008742DF">
        <w:rPr>
          <w:rFonts w:ascii="Arial" w:hAnsi="Arial" w:cs="Arial"/>
          <w:sz w:val="24"/>
          <w:szCs w:val="24"/>
        </w:rPr>
        <w:t>физическим и юридическим лицам, владеющим жилыми или нежилыми помещениями на праве собственности</w:t>
      </w:r>
      <w:r w:rsidRPr="008742DF">
        <w:rPr>
          <w:rFonts w:ascii="Arial" w:hAnsi="Arial" w:cs="Arial"/>
          <w:sz w:val="24"/>
          <w:szCs w:val="24"/>
        </w:rPr>
        <w:t xml:space="preserve"> (далее – заявители).</w:t>
      </w:r>
    </w:p>
    <w:p w:rsidR="001719BB" w:rsidRPr="008742DF" w:rsidRDefault="001719BB" w:rsidP="001719BB">
      <w:pPr>
        <w:widowControl w:val="0"/>
        <w:autoSpaceDE w:val="0"/>
        <w:autoSpaceDN w:val="0"/>
        <w:adjustRightInd w:val="0"/>
        <w:spacing w:after="0" w:line="240" w:lineRule="auto"/>
        <w:jc w:val="both"/>
        <w:rPr>
          <w:rFonts w:ascii="Arial" w:hAnsi="Arial" w:cs="Arial"/>
          <w:sz w:val="24"/>
          <w:szCs w:val="24"/>
        </w:rPr>
      </w:pPr>
    </w:p>
    <w:p w:rsidR="001719BB" w:rsidRPr="008742DF" w:rsidRDefault="001719BB" w:rsidP="001719BB">
      <w:pPr>
        <w:widowControl w:val="0"/>
        <w:autoSpaceDE w:val="0"/>
        <w:autoSpaceDN w:val="0"/>
        <w:adjustRightInd w:val="0"/>
        <w:spacing w:after="0" w:line="240" w:lineRule="auto"/>
        <w:jc w:val="center"/>
        <w:outlineLvl w:val="2"/>
        <w:rPr>
          <w:rFonts w:ascii="Arial" w:hAnsi="Arial" w:cs="Arial"/>
          <w:sz w:val="24"/>
          <w:szCs w:val="24"/>
        </w:rPr>
      </w:pPr>
      <w:bookmarkStart w:id="7" w:name="Par61"/>
      <w:bookmarkEnd w:id="7"/>
      <w:r w:rsidRPr="008742DF">
        <w:rPr>
          <w:rFonts w:ascii="Arial" w:hAnsi="Arial" w:cs="Arial"/>
          <w:sz w:val="24"/>
          <w:szCs w:val="24"/>
        </w:rPr>
        <w:t>Глава 3. ТРЕБОВАНИЯ К ПОРЯДКУ ИНФОРМИРОВАНИЯ</w:t>
      </w:r>
    </w:p>
    <w:p w:rsidR="001719BB" w:rsidRPr="0005027C" w:rsidRDefault="001719BB" w:rsidP="001719BB">
      <w:pPr>
        <w:widowControl w:val="0"/>
        <w:autoSpaceDE w:val="0"/>
        <w:autoSpaceDN w:val="0"/>
        <w:adjustRightInd w:val="0"/>
        <w:spacing w:after="0" w:line="240" w:lineRule="auto"/>
        <w:jc w:val="center"/>
        <w:rPr>
          <w:rFonts w:ascii="Times New Roman" w:hAnsi="Times New Roman"/>
          <w:sz w:val="24"/>
          <w:szCs w:val="24"/>
        </w:rPr>
      </w:pPr>
      <w:r w:rsidRPr="008742DF">
        <w:rPr>
          <w:rFonts w:ascii="Arial" w:hAnsi="Arial" w:cs="Arial"/>
          <w:sz w:val="24"/>
          <w:szCs w:val="24"/>
        </w:rPr>
        <w:t>О ПРЕДОСТАВЛЕНИИ</w:t>
      </w:r>
      <w:r w:rsidR="0081738F" w:rsidRPr="008742DF">
        <w:rPr>
          <w:rFonts w:ascii="Arial" w:hAnsi="Arial" w:cs="Arial"/>
          <w:sz w:val="24"/>
          <w:szCs w:val="24"/>
        </w:rPr>
        <w:t xml:space="preserve"> </w:t>
      </w:r>
      <w:r w:rsidRPr="008742DF">
        <w:rPr>
          <w:rFonts w:ascii="Arial" w:hAnsi="Arial" w:cs="Arial"/>
          <w:sz w:val="24"/>
          <w:szCs w:val="24"/>
        </w:rPr>
        <w:t>МУНИЦИПАЛЬНОЙ УСЛУГИ</w:t>
      </w:r>
    </w:p>
    <w:p w:rsidR="001719BB" w:rsidRPr="0005027C" w:rsidRDefault="001719BB" w:rsidP="001719BB">
      <w:pPr>
        <w:widowControl w:val="0"/>
        <w:autoSpaceDE w:val="0"/>
        <w:autoSpaceDN w:val="0"/>
        <w:adjustRightInd w:val="0"/>
        <w:spacing w:after="0" w:line="240" w:lineRule="auto"/>
        <w:jc w:val="both"/>
        <w:rPr>
          <w:rFonts w:ascii="Times New Roman" w:hAnsi="Times New Roman"/>
          <w:sz w:val="24"/>
          <w:szCs w:val="24"/>
        </w:rPr>
      </w:pPr>
    </w:p>
    <w:p w:rsidR="001719BB" w:rsidRPr="00B650E1" w:rsidRDefault="001719BB" w:rsidP="001719BB">
      <w:pPr>
        <w:pStyle w:val="ConsPlusNormal"/>
        <w:ind w:firstLine="709"/>
        <w:jc w:val="both"/>
        <w:rPr>
          <w:sz w:val="24"/>
          <w:szCs w:val="24"/>
        </w:rPr>
      </w:pPr>
      <w:r w:rsidRPr="00B650E1">
        <w:rPr>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81738F" w:rsidRPr="00B650E1">
        <w:rPr>
          <w:sz w:val="24"/>
          <w:szCs w:val="24"/>
        </w:rPr>
        <w:t xml:space="preserve">Коноваловского </w:t>
      </w:r>
      <w:r w:rsidRPr="00B650E1">
        <w:rPr>
          <w:sz w:val="24"/>
          <w:szCs w:val="24"/>
        </w:rPr>
        <w:t>муниципаль</w:t>
      </w:r>
      <w:r w:rsidR="0081738F" w:rsidRPr="00B650E1">
        <w:rPr>
          <w:sz w:val="24"/>
          <w:szCs w:val="24"/>
        </w:rPr>
        <w:t xml:space="preserve">ного </w:t>
      </w:r>
      <w:r w:rsidR="00B650E1" w:rsidRPr="00B650E1">
        <w:rPr>
          <w:sz w:val="24"/>
          <w:szCs w:val="24"/>
        </w:rPr>
        <w:t>образования (</w:t>
      </w:r>
      <w:r w:rsidRPr="00B650E1">
        <w:rPr>
          <w:sz w:val="24"/>
          <w:szCs w:val="24"/>
        </w:rPr>
        <w:t>далее – уполномоченный орган).</w:t>
      </w:r>
    </w:p>
    <w:p w:rsidR="001719BB" w:rsidRPr="00B650E1" w:rsidRDefault="001719BB" w:rsidP="001719BB">
      <w:pPr>
        <w:autoSpaceDE w:val="0"/>
        <w:autoSpaceDN w:val="0"/>
        <w:adjustRightInd w:val="0"/>
        <w:spacing w:after="0" w:line="240" w:lineRule="auto"/>
        <w:ind w:firstLine="709"/>
        <w:jc w:val="both"/>
        <w:rPr>
          <w:rFonts w:ascii="Arial" w:hAnsi="Arial" w:cs="Arial"/>
          <w:sz w:val="24"/>
          <w:szCs w:val="24"/>
        </w:rPr>
      </w:pPr>
      <w:r w:rsidRPr="00B650E1">
        <w:rPr>
          <w:rFonts w:ascii="Arial" w:hAnsi="Arial" w:cs="Arial"/>
          <w:sz w:val="24"/>
          <w:szCs w:val="24"/>
        </w:rPr>
        <w:t>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719BB" w:rsidRPr="00B650E1" w:rsidRDefault="001719BB" w:rsidP="001719BB">
      <w:pPr>
        <w:autoSpaceDE w:val="0"/>
        <w:autoSpaceDN w:val="0"/>
        <w:adjustRightInd w:val="0"/>
        <w:spacing w:after="0" w:line="240" w:lineRule="auto"/>
        <w:ind w:firstLine="709"/>
        <w:jc w:val="both"/>
        <w:rPr>
          <w:rFonts w:ascii="Arial" w:hAnsi="Arial" w:cs="Arial"/>
          <w:b/>
          <w:sz w:val="24"/>
          <w:szCs w:val="24"/>
        </w:rPr>
      </w:pPr>
      <w:r w:rsidRPr="00B650E1">
        <w:rPr>
          <w:rFonts w:ascii="Arial" w:hAnsi="Arial" w:cs="Arial"/>
          <w:sz w:val="24"/>
          <w:szCs w:val="24"/>
        </w:rPr>
        <w:lastRenderedPageBreak/>
        <w:t>Для получения информации о муниципальной услуге заявитель вправе обратиться в МФЦ, находящийся на территории Иркутской области.</w:t>
      </w:r>
    </w:p>
    <w:p w:rsidR="001719BB" w:rsidRPr="00B650E1" w:rsidRDefault="001719BB" w:rsidP="001719BB">
      <w:pPr>
        <w:pStyle w:val="ConsPlusNormal"/>
        <w:ind w:firstLine="709"/>
        <w:jc w:val="both"/>
        <w:rPr>
          <w:sz w:val="24"/>
          <w:szCs w:val="24"/>
        </w:rPr>
      </w:pPr>
      <w:r w:rsidRPr="00B650E1">
        <w:rPr>
          <w:sz w:val="24"/>
          <w:szCs w:val="24"/>
        </w:rPr>
        <w:t>5. Информация предоставляется:</w:t>
      </w:r>
    </w:p>
    <w:p w:rsidR="001719BB" w:rsidRPr="00B650E1" w:rsidRDefault="001719BB" w:rsidP="001719BB">
      <w:pPr>
        <w:pStyle w:val="ConsPlusNormal"/>
        <w:ind w:firstLine="709"/>
        <w:jc w:val="both"/>
        <w:rPr>
          <w:sz w:val="24"/>
          <w:szCs w:val="24"/>
        </w:rPr>
      </w:pPr>
      <w:r w:rsidRPr="00B650E1">
        <w:rPr>
          <w:sz w:val="24"/>
          <w:szCs w:val="24"/>
        </w:rPr>
        <w:t>а) при личном контакте с заявителями;</w:t>
      </w:r>
    </w:p>
    <w:p w:rsidR="001719BB" w:rsidRPr="00B650E1" w:rsidRDefault="001719BB" w:rsidP="001719BB">
      <w:pPr>
        <w:pStyle w:val="ConsPlusNormal"/>
        <w:ind w:firstLine="709"/>
        <w:jc w:val="both"/>
        <w:rPr>
          <w:sz w:val="24"/>
          <w:szCs w:val="24"/>
        </w:rPr>
      </w:pPr>
      <w:r w:rsidRPr="00B650E1">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B650E1">
        <w:rPr>
          <w:sz w:val="24"/>
          <w:szCs w:val="24"/>
          <w:lang w:val="en-US"/>
        </w:rPr>
        <w:t>http</w:t>
      </w:r>
      <w:r w:rsidR="00B650E1" w:rsidRPr="00B650E1">
        <w:rPr>
          <w:sz w:val="24"/>
          <w:szCs w:val="24"/>
        </w:rPr>
        <w:t>://коновалово</w:t>
      </w:r>
      <w:r w:rsidRPr="00B650E1">
        <w:rPr>
          <w:sz w:val="24"/>
          <w:szCs w:val="24"/>
        </w:rPr>
        <w:t xml:space="preserve">.рф/,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4" w:history="1">
        <w:r w:rsidRPr="00B650E1">
          <w:rPr>
            <w:rStyle w:val="a7"/>
            <w:sz w:val="24"/>
            <w:szCs w:val="24"/>
          </w:rPr>
          <w:t>http://38.gosuslugi.ru</w:t>
        </w:r>
      </w:hyperlink>
      <w:r w:rsidRPr="00B650E1">
        <w:rPr>
          <w:sz w:val="24"/>
          <w:szCs w:val="24"/>
        </w:rPr>
        <w:t xml:space="preserve"> (далее – Портал);</w:t>
      </w:r>
    </w:p>
    <w:p w:rsidR="001719BB" w:rsidRPr="00B650E1" w:rsidRDefault="001719BB" w:rsidP="001719BB">
      <w:pPr>
        <w:pStyle w:val="ConsPlusNormal"/>
        <w:ind w:firstLine="709"/>
        <w:jc w:val="both"/>
        <w:rPr>
          <w:sz w:val="24"/>
          <w:szCs w:val="24"/>
        </w:rPr>
      </w:pPr>
      <w:r w:rsidRPr="00B650E1">
        <w:rPr>
          <w:sz w:val="24"/>
          <w:szCs w:val="24"/>
        </w:rPr>
        <w:t>в) письменно, в случае письменного обращения заявителя.</w:t>
      </w:r>
    </w:p>
    <w:p w:rsidR="001719BB" w:rsidRPr="00B650E1" w:rsidRDefault="001719BB" w:rsidP="001719BB">
      <w:pPr>
        <w:pStyle w:val="ConsPlusNormal"/>
        <w:ind w:firstLine="709"/>
        <w:jc w:val="both"/>
        <w:rPr>
          <w:sz w:val="24"/>
          <w:szCs w:val="24"/>
        </w:rPr>
      </w:pPr>
      <w:r w:rsidRPr="00B650E1">
        <w:rPr>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719BB" w:rsidRPr="00B650E1" w:rsidRDefault="001719BB" w:rsidP="001719BB">
      <w:pPr>
        <w:pStyle w:val="ConsPlusNormal"/>
        <w:ind w:firstLine="709"/>
        <w:jc w:val="both"/>
        <w:rPr>
          <w:sz w:val="24"/>
          <w:szCs w:val="24"/>
        </w:rPr>
      </w:pPr>
      <w:r w:rsidRPr="00B650E1">
        <w:rPr>
          <w:sz w:val="24"/>
          <w:szCs w:val="24"/>
        </w:rPr>
        <w:t>7. Должностные лица уполномоченного органа, предоставляют информацию по следующим вопросам:</w:t>
      </w:r>
    </w:p>
    <w:p w:rsidR="001719BB" w:rsidRPr="00B650E1" w:rsidRDefault="001719BB" w:rsidP="001719BB">
      <w:pPr>
        <w:pStyle w:val="ConsPlusNormal"/>
        <w:ind w:firstLine="709"/>
        <w:jc w:val="both"/>
        <w:rPr>
          <w:sz w:val="24"/>
          <w:szCs w:val="24"/>
        </w:rPr>
      </w:pPr>
      <w:r w:rsidRPr="00B650E1">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719BB" w:rsidRPr="00B650E1" w:rsidRDefault="001719BB" w:rsidP="001719BB">
      <w:pPr>
        <w:pStyle w:val="ConsPlusNormal"/>
        <w:ind w:firstLine="709"/>
        <w:jc w:val="both"/>
        <w:rPr>
          <w:sz w:val="24"/>
          <w:szCs w:val="24"/>
        </w:rPr>
      </w:pPr>
      <w:r w:rsidRPr="00B650E1">
        <w:rPr>
          <w:sz w:val="24"/>
          <w:szCs w:val="24"/>
        </w:rPr>
        <w:t>б) о порядке предоставления муниципальной услуги и ходе предоставления муниципальной услуги;</w:t>
      </w:r>
    </w:p>
    <w:p w:rsidR="001719BB" w:rsidRPr="00B650E1" w:rsidRDefault="001719BB" w:rsidP="001719BB">
      <w:pPr>
        <w:pStyle w:val="ConsPlusNormal"/>
        <w:ind w:firstLine="709"/>
        <w:jc w:val="both"/>
        <w:rPr>
          <w:sz w:val="24"/>
          <w:szCs w:val="24"/>
        </w:rPr>
      </w:pPr>
      <w:r w:rsidRPr="00B650E1">
        <w:rPr>
          <w:sz w:val="24"/>
          <w:szCs w:val="24"/>
        </w:rPr>
        <w:t>в) о перечне документов, необходимых для предоставления муниципальной услуги;</w:t>
      </w:r>
    </w:p>
    <w:p w:rsidR="001719BB" w:rsidRPr="00B650E1" w:rsidRDefault="001719BB" w:rsidP="001719BB">
      <w:pPr>
        <w:pStyle w:val="ConsPlusNormal"/>
        <w:ind w:firstLine="709"/>
        <w:jc w:val="both"/>
        <w:rPr>
          <w:sz w:val="24"/>
          <w:szCs w:val="24"/>
        </w:rPr>
      </w:pPr>
      <w:r w:rsidRPr="00B650E1">
        <w:rPr>
          <w:sz w:val="24"/>
          <w:szCs w:val="24"/>
        </w:rPr>
        <w:t>г) о времени приема документов, необходимых для предоставления муниципальной услуги;</w:t>
      </w:r>
    </w:p>
    <w:p w:rsidR="001719BB" w:rsidRPr="00B650E1" w:rsidRDefault="001719BB" w:rsidP="001719BB">
      <w:pPr>
        <w:pStyle w:val="ConsPlusNormal"/>
        <w:ind w:firstLine="709"/>
        <w:jc w:val="both"/>
        <w:rPr>
          <w:sz w:val="24"/>
          <w:szCs w:val="24"/>
        </w:rPr>
      </w:pPr>
      <w:r w:rsidRPr="00B650E1">
        <w:rPr>
          <w:sz w:val="24"/>
          <w:szCs w:val="24"/>
        </w:rPr>
        <w:t>д) о сроке предоставления муниципальной услуги;</w:t>
      </w:r>
    </w:p>
    <w:p w:rsidR="001719BB" w:rsidRPr="00B650E1" w:rsidRDefault="001719BB" w:rsidP="001719BB">
      <w:pPr>
        <w:pStyle w:val="ConsPlusNormal"/>
        <w:ind w:firstLine="709"/>
        <w:jc w:val="both"/>
        <w:rPr>
          <w:sz w:val="24"/>
          <w:szCs w:val="24"/>
        </w:rPr>
      </w:pPr>
      <w:r w:rsidRPr="00B650E1">
        <w:rPr>
          <w:sz w:val="24"/>
          <w:szCs w:val="24"/>
        </w:rPr>
        <w:t>е) об основаниях отказа в приеме документов, необходимых для предоставления муниципальной услуги;</w:t>
      </w:r>
    </w:p>
    <w:p w:rsidR="001719BB" w:rsidRPr="00B650E1" w:rsidRDefault="001719BB" w:rsidP="001719BB">
      <w:pPr>
        <w:pStyle w:val="ConsPlusNormal"/>
        <w:ind w:firstLine="709"/>
        <w:jc w:val="both"/>
        <w:rPr>
          <w:sz w:val="24"/>
          <w:szCs w:val="24"/>
        </w:rPr>
      </w:pPr>
      <w:r w:rsidRPr="00B650E1">
        <w:rPr>
          <w:sz w:val="24"/>
          <w:szCs w:val="24"/>
        </w:rPr>
        <w:t>ж) об основаниях отказа в предоставлении муниципальной услуги;</w:t>
      </w:r>
    </w:p>
    <w:p w:rsidR="001719BB" w:rsidRPr="00B650E1" w:rsidRDefault="001719BB" w:rsidP="001719BB">
      <w:pPr>
        <w:pStyle w:val="ConsPlusNormal"/>
        <w:ind w:firstLine="709"/>
        <w:jc w:val="both"/>
        <w:rPr>
          <w:sz w:val="24"/>
          <w:szCs w:val="24"/>
        </w:rPr>
      </w:pPr>
      <w:r w:rsidRPr="00B650E1">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r w:rsidR="00B650E1" w:rsidRPr="00B650E1">
        <w:rPr>
          <w:sz w:val="24"/>
          <w:szCs w:val="24"/>
        </w:rPr>
        <w:t xml:space="preserve"> </w:t>
      </w:r>
    </w:p>
    <w:p w:rsidR="001719BB" w:rsidRPr="00B650E1" w:rsidRDefault="001719BB" w:rsidP="001719BB">
      <w:pPr>
        <w:pStyle w:val="ConsPlusNormal"/>
        <w:ind w:firstLine="709"/>
        <w:jc w:val="both"/>
        <w:rPr>
          <w:sz w:val="24"/>
          <w:szCs w:val="24"/>
        </w:rPr>
      </w:pPr>
      <w:r w:rsidRPr="00B650E1">
        <w:rPr>
          <w:sz w:val="24"/>
          <w:szCs w:val="24"/>
        </w:rPr>
        <w:t>8. Основными требованиями при предоставлении информации являются:</w:t>
      </w:r>
    </w:p>
    <w:p w:rsidR="001719BB" w:rsidRPr="00B650E1" w:rsidRDefault="001719BB" w:rsidP="001719BB">
      <w:pPr>
        <w:pStyle w:val="ConsPlusNormal"/>
        <w:ind w:firstLine="709"/>
        <w:jc w:val="both"/>
        <w:rPr>
          <w:sz w:val="24"/>
          <w:szCs w:val="24"/>
        </w:rPr>
      </w:pPr>
      <w:r w:rsidRPr="00B650E1">
        <w:rPr>
          <w:sz w:val="24"/>
          <w:szCs w:val="24"/>
        </w:rPr>
        <w:t>а) актуальность;</w:t>
      </w:r>
    </w:p>
    <w:p w:rsidR="001719BB" w:rsidRPr="00B650E1" w:rsidRDefault="001719BB" w:rsidP="001719BB">
      <w:pPr>
        <w:pStyle w:val="ConsPlusNormal"/>
        <w:ind w:firstLine="709"/>
        <w:jc w:val="both"/>
        <w:rPr>
          <w:sz w:val="24"/>
          <w:szCs w:val="24"/>
        </w:rPr>
      </w:pPr>
      <w:r w:rsidRPr="00B650E1">
        <w:rPr>
          <w:sz w:val="24"/>
          <w:szCs w:val="24"/>
        </w:rPr>
        <w:t>б) своевременность;</w:t>
      </w:r>
    </w:p>
    <w:p w:rsidR="001719BB" w:rsidRPr="00B650E1" w:rsidRDefault="001719BB" w:rsidP="001719BB">
      <w:pPr>
        <w:pStyle w:val="ConsPlusNormal"/>
        <w:ind w:firstLine="709"/>
        <w:jc w:val="both"/>
        <w:rPr>
          <w:sz w:val="24"/>
          <w:szCs w:val="24"/>
        </w:rPr>
      </w:pPr>
      <w:r w:rsidRPr="00B650E1">
        <w:rPr>
          <w:sz w:val="24"/>
          <w:szCs w:val="24"/>
        </w:rPr>
        <w:t>в) четкость и доступность в изложении информации;</w:t>
      </w:r>
    </w:p>
    <w:p w:rsidR="001719BB" w:rsidRPr="00B650E1" w:rsidRDefault="001719BB" w:rsidP="001719BB">
      <w:pPr>
        <w:pStyle w:val="ConsPlusNormal"/>
        <w:ind w:firstLine="709"/>
        <w:jc w:val="both"/>
        <w:rPr>
          <w:sz w:val="24"/>
          <w:szCs w:val="24"/>
        </w:rPr>
      </w:pPr>
      <w:r w:rsidRPr="00B650E1">
        <w:rPr>
          <w:sz w:val="24"/>
          <w:szCs w:val="24"/>
        </w:rPr>
        <w:t>г) полнота информации;</w:t>
      </w:r>
    </w:p>
    <w:p w:rsidR="001719BB" w:rsidRPr="00B650E1" w:rsidRDefault="001719BB" w:rsidP="001719BB">
      <w:pPr>
        <w:pStyle w:val="ConsPlusNormal"/>
        <w:ind w:firstLine="709"/>
        <w:jc w:val="both"/>
        <w:rPr>
          <w:sz w:val="24"/>
          <w:szCs w:val="24"/>
        </w:rPr>
      </w:pPr>
      <w:r w:rsidRPr="00B650E1">
        <w:rPr>
          <w:sz w:val="24"/>
          <w:szCs w:val="24"/>
        </w:rPr>
        <w:t>д) соответствие информации требованиям законодательства.</w:t>
      </w:r>
    </w:p>
    <w:p w:rsidR="001719BB" w:rsidRPr="00B650E1" w:rsidRDefault="001719BB" w:rsidP="001719BB">
      <w:pPr>
        <w:pStyle w:val="ConsPlusNormal"/>
        <w:ind w:firstLine="709"/>
        <w:jc w:val="both"/>
        <w:rPr>
          <w:sz w:val="24"/>
          <w:szCs w:val="24"/>
        </w:rPr>
      </w:pPr>
      <w:r w:rsidRPr="00B650E1">
        <w:rPr>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B650E1">
        <w:rPr>
          <w:sz w:val="24"/>
          <w:szCs w:val="24"/>
          <w:lang w:eastAsia="ko-KR"/>
        </w:rPr>
        <w:t>уполномоченного органа</w:t>
      </w:r>
      <w:r w:rsidRPr="00B650E1">
        <w:rPr>
          <w:sz w:val="24"/>
          <w:szCs w:val="24"/>
        </w:rPr>
        <w:t>.</w:t>
      </w:r>
    </w:p>
    <w:p w:rsidR="001719BB" w:rsidRPr="00B650E1" w:rsidRDefault="001719BB" w:rsidP="001719BB">
      <w:pPr>
        <w:pStyle w:val="ConsPlusNormal"/>
        <w:ind w:firstLine="709"/>
        <w:jc w:val="both"/>
        <w:rPr>
          <w:sz w:val="24"/>
          <w:szCs w:val="24"/>
        </w:rPr>
      </w:pPr>
      <w:r w:rsidRPr="00B650E1">
        <w:rPr>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719BB" w:rsidRPr="00B650E1" w:rsidRDefault="001719BB" w:rsidP="001719BB">
      <w:pPr>
        <w:pStyle w:val="ConsPlusNormal"/>
        <w:ind w:firstLine="709"/>
        <w:jc w:val="both"/>
        <w:rPr>
          <w:sz w:val="24"/>
          <w:szCs w:val="24"/>
        </w:rPr>
      </w:pPr>
      <w:r w:rsidRPr="00B650E1">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w:t>
      </w:r>
      <w:r w:rsidR="00B650E1">
        <w:rPr>
          <w:sz w:val="24"/>
          <w:szCs w:val="24"/>
        </w:rPr>
        <w:t xml:space="preserve">номоченного органа или же </w:t>
      </w:r>
      <w:r w:rsidR="00D912A1">
        <w:rPr>
          <w:sz w:val="24"/>
          <w:szCs w:val="24"/>
        </w:rPr>
        <w:t>обрат</w:t>
      </w:r>
      <w:r w:rsidR="00D912A1" w:rsidRPr="00B650E1">
        <w:rPr>
          <w:sz w:val="24"/>
          <w:szCs w:val="24"/>
        </w:rPr>
        <w:t>ившемуся</w:t>
      </w:r>
      <w:r w:rsidRPr="00B650E1">
        <w:rPr>
          <w:sz w:val="24"/>
          <w:szCs w:val="24"/>
        </w:rPr>
        <w:t xml:space="preserve"> заявителю сообщается телефонный номер, по которому можно получить необходимую информацию. </w:t>
      </w:r>
      <w:r w:rsidRPr="00B650E1">
        <w:rPr>
          <w:sz w:val="24"/>
          <w:szCs w:val="24"/>
        </w:rPr>
        <w:lastRenderedPageBreak/>
        <w:t>Максимальное время телефонного разговора составляет 15 минут.</w:t>
      </w:r>
    </w:p>
    <w:p w:rsidR="001719BB" w:rsidRPr="00B650E1" w:rsidRDefault="001719BB" w:rsidP="001719BB">
      <w:pPr>
        <w:pStyle w:val="ConsPlusNormal"/>
        <w:ind w:firstLine="709"/>
        <w:jc w:val="both"/>
        <w:rPr>
          <w:sz w:val="24"/>
          <w:szCs w:val="24"/>
        </w:rPr>
      </w:pPr>
      <w:r w:rsidRPr="00B650E1">
        <w:rPr>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1719BB" w:rsidRPr="00093284" w:rsidRDefault="001719BB" w:rsidP="001719BB">
      <w:pPr>
        <w:autoSpaceDE w:val="0"/>
        <w:autoSpaceDN w:val="0"/>
        <w:adjustRightInd w:val="0"/>
        <w:spacing w:after="0" w:line="240" w:lineRule="auto"/>
        <w:ind w:firstLine="709"/>
        <w:jc w:val="both"/>
        <w:rPr>
          <w:rFonts w:ascii="Arial" w:hAnsi="Arial" w:cs="Arial"/>
          <w:sz w:val="24"/>
          <w:szCs w:val="24"/>
        </w:rPr>
      </w:pPr>
      <w:r w:rsidRPr="00093284">
        <w:rPr>
          <w:rFonts w:ascii="Arial" w:hAnsi="Arial" w:cs="Arial"/>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w:t>
      </w:r>
      <w:r w:rsidR="00B650E1" w:rsidRPr="00093284">
        <w:rPr>
          <w:rFonts w:ascii="Arial" w:hAnsi="Arial" w:cs="Arial"/>
          <w:sz w:val="24"/>
          <w:szCs w:val="24"/>
        </w:rPr>
        <w:t>уществляется по телефону 8(39548)44-2-35</w:t>
      </w:r>
      <w:r w:rsidRPr="00093284">
        <w:rPr>
          <w:rFonts w:ascii="Arial" w:hAnsi="Arial" w:cs="Arial"/>
          <w:i/>
          <w:sz w:val="24"/>
          <w:szCs w:val="24"/>
        </w:rPr>
        <w:t>.</w:t>
      </w:r>
    </w:p>
    <w:p w:rsidR="001719BB" w:rsidRPr="00093284" w:rsidRDefault="001719BB" w:rsidP="001719BB">
      <w:pPr>
        <w:pStyle w:val="ConsPlusNormal"/>
        <w:ind w:firstLine="709"/>
        <w:jc w:val="both"/>
        <w:rPr>
          <w:sz w:val="24"/>
          <w:szCs w:val="24"/>
        </w:rPr>
      </w:pPr>
      <w:r w:rsidRPr="00093284">
        <w:rPr>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w:t>
      </w:r>
      <w:r w:rsidR="007519F1" w:rsidRPr="00093284">
        <w:rPr>
          <w:sz w:val="24"/>
          <w:szCs w:val="24"/>
        </w:rPr>
        <w:t xml:space="preserve"> календарных</w:t>
      </w:r>
      <w:r w:rsidRPr="00093284">
        <w:rPr>
          <w:sz w:val="24"/>
          <w:szCs w:val="24"/>
        </w:rPr>
        <w:t xml:space="preserve"> дней со дня регистрации обращения. </w:t>
      </w:r>
    </w:p>
    <w:p w:rsidR="001719BB" w:rsidRPr="00093284" w:rsidRDefault="001719BB" w:rsidP="001719BB">
      <w:pPr>
        <w:pStyle w:val="ConsPlusNormal"/>
        <w:ind w:firstLine="709"/>
        <w:jc w:val="both"/>
        <w:rPr>
          <w:sz w:val="24"/>
          <w:szCs w:val="24"/>
        </w:rPr>
      </w:pPr>
      <w:r w:rsidRPr="00093284">
        <w:rPr>
          <w:sz w:val="24"/>
          <w:szCs w:val="24"/>
        </w:rPr>
        <w:t>Днем регистрации обращения является день его поступления в уполномоченный орган.</w:t>
      </w:r>
    </w:p>
    <w:p w:rsidR="001719BB" w:rsidRPr="00093284" w:rsidRDefault="001719BB" w:rsidP="001719BB">
      <w:pPr>
        <w:pStyle w:val="ConsPlusNormal"/>
        <w:ind w:firstLine="709"/>
        <w:jc w:val="both"/>
        <w:rPr>
          <w:sz w:val="24"/>
          <w:szCs w:val="24"/>
        </w:rPr>
      </w:pPr>
      <w:r w:rsidRPr="00093284">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719BB" w:rsidRPr="00093284" w:rsidRDefault="001719BB" w:rsidP="001719BB">
      <w:pPr>
        <w:pStyle w:val="ConsPlusNormal"/>
        <w:ind w:firstLine="709"/>
        <w:jc w:val="both"/>
        <w:rPr>
          <w:sz w:val="24"/>
          <w:szCs w:val="24"/>
        </w:rPr>
      </w:pPr>
      <w:r w:rsidRPr="00093284">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719BB" w:rsidRPr="00093284" w:rsidRDefault="001719BB" w:rsidP="001719BB">
      <w:pPr>
        <w:pStyle w:val="ConsPlusNormal"/>
        <w:ind w:firstLine="709"/>
        <w:jc w:val="both"/>
        <w:rPr>
          <w:sz w:val="24"/>
          <w:szCs w:val="24"/>
        </w:rPr>
      </w:pPr>
      <w:r w:rsidRPr="00093284">
        <w:rPr>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719BB" w:rsidRPr="00093284" w:rsidRDefault="001719BB" w:rsidP="001719BB">
      <w:pPr>
        <w:pStyle w:val="ConsPlusNormal"/>
        <w:ind w:firstLine="709"/>
        <w:jc w:val="both"/>
        <w:rPr>
          <w:sz w:val="24"/>
          <w:szCs w:val="24"/>
        </w:rPr>
      </w:pPr>
      <w:r w:rsidRPr="00093284">
        <w:rPr>
          <w:sz w:val="24"/>
          <w:szCs w:val="24"/>
        </w:rPr>
        <w:t>а) на стендах, расположенных в помещениях, занимаемых уполномоченным органом;</w:t>
      </w:r>
    </w:p>
    <w:p w:rsidR="001719BB" w:rsidRPr="00093284"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093284">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r w:rsidRPr="00093284">
        <w:rPr>
          <w:rFonts w:ascii="Arial" w:hAnsi="Arial" w:cs="Arial"/>
          <w:sz w:val="24"/>
          <w:szCs w:val="24"/>
          <w:lang w:val="en-US"/>
        </w:rPr>
        <w:t>http</w:t>
      </w:r>
      <w:r w:rsidR="007519F1" w:rsidRPr="00093284">
        <w:rPr>
          <w:rFonts w:ascii="Arial" w:hAnsi="Arial" w:cs="Arial"/>
          <w:sz w:val="24"/>
          <w:szCs w:val="24"/>
        </w:rPr>
        <w:t>://коновалово</w:t>
      </w:r>
      <w:r w:rsidRPr="00093284">
        <w:rPr>
          <w:rFonts w:ascii="Arial" w:hAnsi="Arial" w:cs="Arial"/>
          <w:sz w:val="24"/>
          <w:szCs w:val="24"/>
        </w:rPr>
        <w:t xml:space="preserve">.рф/, официальном сайте </w:t>
      </w:r>
      <w:r w:rsidR="007519F1" w:rsidRPr="00093284">
        <w:rPr>
          <w:rFonts w:ascii="Arial" w:hAnsi="Arial" w:cs="Arial"/>
          <w:sz w:val="24"/>
          <w:szCs w:val="24"/>
        </w:rPr>
        <w:t>МФЦ,</w:t>
      </w:r>
      <w:r w:rsidRPr="00093284">
        <w:rPr>
          <w:rFonts w:ascii="Arial" w:hAnsi="Arial" w:cs="Arial"/>
          <w:sz w:val="24"/>
          <w:szCs w:val="24"/>
        </w:rPr>
        <w:t xml:space="preserve"> а также на Портале;</w:t>
      </w:r>
    </w:p>
    <w:p w:rsidR="001719BB" w:rsidRPr="00093284" w:rsidRDefault="001719BB" w:rsidP="001719BB">
      <w:pPr>
        <w:pStyle w:val="ConsPlusNormal"/>
        <w:ind w:firstLine="709"/>
        <w:jc w:val="both"/>
        <w:rPr>
          <w:sz w:val="24"/>
          <w:szCs w:val="24"/>
        </w:rPr>
      </w:pPr>
      <w:r w:rsidRPr="00093284">
        <w:rPr>
          <w:sz w:val="24"/>
          <w:szCs w:val="24"/>
        </w:rPr>
        <w:t>в) посредством публикации в средствах массовой информации.</w:t>
      </w:r>
    </w:p>
    <w:p w:rsidR="001719BB" w:rsidRPr="00093284" w:rsidRDefault="001719BB" w:rsidP="001719BB">
      <w:pPr>
        <w:pStyle w:val="ConsPlusNormal"/>
        <w:ind w:firstLine="709"/>
        <w:jc w:val="both"/>
        <w:rPr>
          <w:sz w:val="24"/>
          <w:szCs w:val="24"/>
        </w:rPr>
      </w:pPr>
      <w:r w:rsidRPr="00093284">
        <w:rPr>
          <w:sz w:val="24"/>
          <w:szCs w:val="24"/>
        </w:rPr>
        <w:t>14. На стендах, расположенных в помещениях, занимаемых уполномоченным органом, размещается следующая информация:</w:t>
      </w:r>
    </w:p>
    <w:p w:rsidR="001719BB" w:rsidRPr="00093284" w:rsidRDefault="001719BB" w:rsidP="001719BB">
      <w:pPr>
        <w:pStyle w:val="ConsPlusNormal"/>
        <w:ind w:firstLine="709"/>
        <w:jc w:val="both"/>
        <w:rPr>
          <w:sz w:val="24"/>
          <w:szCs w:val="24"/>
        </w:rPr>
      </w:pPr>
      <w:r w:rsidRPr="00093284">
        <w:rPr>
          <w:sz w:val="24"/>
          <w:szCs w:val="24"/>
        </w:rPr>
        <w:t>1) список документов для получения муниципальной услуги;</w:t>
      </w:r>
    </w:p>
    <w:p w:rsidR="001719BB" w:rsidRPr="00093284" w:rsidRDefault="001719BB" w:rsidP="001719BB">
      <w:pPr>
        <w:pStyle w:val="ConsPlusNormal"/>
        <w:ind w:firstLine="709"/>
        <w:jc w:val="both"/>
        <w:rPr>
          <w:sz w:val="24"/>
          <w:szCs w:val="24"/>
        </w:rPr>
      </w:pPr>
      <w:r w:rsidRPr="00093284">
        <w:rPr>
          <w:sz w:val="24"/>
          <w:szCs w:val="24"/>
        </w:rPr>
        <w:t>2) о сроках предоставления муниципальной услуги;</w:t>
      </w:r>
    </w:p>
    <w:p w:rsidR="001719BB" w:rsidRPr="00093284" w:rsidRDefault="001719BB" w:rsidP="001719BB">
      <w:pPr>
        <w:pStyle w:val="ConsPlusNormal"/>
        <w:ind w:firstLine="709"/>
        <w:jc w:val="both"/>
        <w:rPr>
          <w:sz w:val="24"/>
          <w:szCs w:val="24"/>
        </w:rPr>
      </w:pPr>
      <w:r w:rsidRPr="00093284">
        <w:rPr>
          <w:sz w:val="24"/>
          <w:szCs w:val="24"/>
        </w:rPr>
        <w:t>3) извлечения из административного регламента:</w:t>
      </w:r>
    </w:p>
    <w:p w:rsidR="001719BB" w:rsidRPr="00093284" w:rsidRDefault="001719BB" w:rsidP="001719BB">
      <w:pPr>
        <w:pStyle w:val="ConsPlusNormal"/>
        <w:ind w:firstLine="709"/>
        <w:jc w:val="both"/>
        <w:rPr>
          <w:sz w:val="24"/>
          <w:szCs w:val="24"/>
        </w:rPr>
      </w:pPr>
      <w:r w:rsidRPr="00093284">
        <w:rPr>
          <w:sz w:val="24"/>
          <w:szCs w:val="24"/>
        </w:rPr>
        <w:t>а) об основаниях отказа в предоставлении муниципальной услуги;</w:t>
      </w:r>
    </w:p>
    <w:p w:rsidR="001719BB" w:rsidRPr="00093284" w:rsidRDefault="001719BB" w:rsidP="001719BB">
      <w:pPr>
        <w:pStyle w:val="ConsPlusNormal"/>
        <w:ind w:firstLine="709"/>
        <w:jc w:val="both"/>
        <w:rPr>
          <w:sz w:val="24"/>
          <w:szCs w:val="24"/>
        </w:rPr>
      </w:pPr>
      <w:r w:rsidRPr="00093284">
        <w:rPr>
          <w:sz w:val="24"/>
          <w:szCs w:val="24"/>
        </w:rPr>
        <w:t>б) об описании конечного результата предоставления муниципальной услуги;</w:t>
      </w:r>
    </w:p>
    <w:p w:rsidR="001719BB" w:rsidRPr="00093284" w:rsidRDefault="001719BB" w:rsidP="001719BB">
      <w:pPr>
        <w:pStyle w:val="ConsPlusNormal"/>
        <w:ind w:firstLine="709"/>
        <w:jc w:val="both"/>
        <w:rPr>
          <w:sz w:val="24"/>
          <w:szCs w:val="24"/>
        </w:rPr>
      </w:pPr>
      <w:r w:rsidRPr="00093284">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719BB" w:rsidRPr="00093284" w:rsidRDefault="001719BB" w:rsidP="001719BB">
      <w:pPr>
        <w:pStyle w:val="ConsPlusNormal"/>
        <w:ind w:firstLine="709"/>
        <w:jc w:val="both"/>
        <w:rPr>
          <w:sz w:val="24"/>
          <w:szCs w:val="24"/>
        </w:rPr>
      </w:pPr>
      <w:r w:rsidRPr="00093284">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719BB" w:rsidRPr="00093284" w:rsidRDefault="001719BB" w:rsidP="001719BB">
      <w:pPr>
        <w:pStyle w:val="ConsPlusNormal"/>
        <w:ind w:firstLine="709"/>
        <w:jc w:val="both"/>
        <w:rPr>
          <w:sz w:val="24"/>
          <w:szCs w:val="24"/>
        </w:rPr>
      </w:pPr>
      <w:r w:rsidRPr="00093284">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1719BB" w:rsidRPr="00093284"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093284">
        <w:rPr>
          <w:rFonts w:ascii="Arial" w:hAnsi="Arial" w:cs="Arial"/>
          <w:sz w:val="24"/>
          <w:szCs w:val="24"/>
        </w:rPr>
        <w:t>15. Информация об уполномоченном органе:</w:t>
      </w:r>
    </w:p>
    <w:p w:rsidR="001719BB" w:rsidRPr="00093284" w:rsidRDefault="007519F1" w:rsidP="001719BB">
      <w:pPr>
        <w:widowControl w:val="0"/>
        <w:autoSpaceDE w:val="0"/>
        <w:autoSpaceDN w:val="0"/>
        <w:adjustRightInd w:val="0"/>
        <w:spacing w:after="0" w:line="240" w:lineRule="auto"/>
        <w:ind w:firstLine="709"/>
        <w:jc w:val="both"/>
        <w:rPr>
          <w:rFonts w:ascii="Arial" w:hAnsi="Arial" w:cs="Arial"/>
          <w:sz w:val="24"/>
          <w:szCs w:val="24"/>
        </w:rPr>
      </w:pPr>
      <w:r w:rsidRPr="00093284">
        <w:rPr>
          <w:rFonts w:ascii="Arial" w:hAnsi="Arial" w:cs="Arial"/>
          <w:sz w:val="24"/>
          <w:szCs w:val="24"/>
        </w:rPr>
        <w:t>а) место нахождения: 666398</w:t>
      </w:r>
      <w:r w:rsidR="001719BB" w:rsidRPr="00093284">
        <w:rPr>
          <w:rFonts w:ascii="Arial" w:hAnsi="Arial" w:cs="Arial"/>
          <w:sz w:val="24"/>
          <w:szCs w:val="24"/>
        </w:rPr>
        <w:t xml:space="preserve">, Иркутская область, </w:t>
      </w:r>
      <w:r w:rsidRPr="00093284">
        <w:rPr>
          <w:rFonts w:ascii="Arial" w:hAnsi="Arial" w:cs="Arial"/>
          <w:sz w:val="24"/>
          <w:szCs w:val="24"/>
        </w:rPr>
        <w:t>Балаганский район, с. Коновалово, ул. Мира, д.10</w:t>
      </w:r>
      <w:r w:rsidR="001719BB" w:rsidRPr="00093284">
        <w:rPr>
          <w:rFonts w:ascii="Arial" w:hAnsi="Arial" w:cs="Arial"/>
          <w:sz w:val="24"/>
          <w:szCs w:val="24"/>
        </w:rPr>
        <w:t>;</w:t>
      </w:r>
    </w:p>
    <w:p w:rsidR="001719BB" w:rsidRPr="00093284" w:rsidRDefault="007519F1" w:rsidP="001719BB">
      <w:pPr>
        <w:widowControl w:val="0"/>
        <w:autoSpaceDE w:val="0"/>
        <w:autoSpaceDN w:val="0"/>
        <w:adjustRightInd w:val="0"/>
        <w:spacing w:after="0" w:line="240" w:lineRule="auto"/>
        <w:ind w:firstLine="709"/>
        <w:jc w:val="both"/>
        <w:rPr>
          <w:rFonts w:ascii="Arial" w:hAnsi="Arial" w:cs="Arial"/>
          <w:sz w:val="24"/>
          <w:szCs w:val="24"/>
        </w:rPr>
      </w:pPr>
      <w:r w:rsidRPr="00093284">
        <w:rPr>
          <w:rFonts w:ascii="Arial" w:hAnsi="Arial" w:cs="Arial"/>
          <w:sz w:val="24"/>
          <w:szCs w:val="24"/>
        </w:rPr>
        <w:t>б) телефон: 8(39548) 44-2-35</w:t>
      </w:r>
      <w:r w:rsidR="001719BB" w:rsidRPr="00093284">
        <w:rPr>
          <w:rFonts w:ascii="Arial" w:hAnsi="Arial" w:cs="Arial"/>
          <w:sz w:val="24"/>
          <w:szCs w:val="24"/>
        </w:rPr>
        <w:t xml:space="preserve">; </w:t>
      </w:r>
    </w:p>
    <w:p w:rsidR="001719BB" w:rsidRPr="00093284"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093284">
        <w:rPr>
          <w:rFonts w:ascii="Arial" w:hAnsi="Arial" w:cs="Arial"/>
          <w:sz w:val="24"/>
          <w:szCs w:val="24"/>
        </w:rPr>
        <w:t>в) почтовый адрес для направлени</w:t>
      </w:r>
      <w:r w:rsidR="007519F1" w:rsidRPr="00093284">
        <w:rPr>
          <w:rFonts w:ascii="Arial" w:hAnsi="Arial" w:cs="Arial"/>
          <w:sz w:val="24"/>
          <w:szCs w:val="24"/>
        </w:rPr>
        <w:t>я документов и обращений: 666398</w:t>
      </w:r>
      <w:r w:rsidRPr="00093284">
        <w:rPr>
          <w:rFonts w:ascii="Arial" w:hAnsi="Arial" w:cs="Arial"/>
          <w:sz w:val="24"/>
          <w:szCs w:val="24"/>
        </w:rPr>
        <w:t xml:space="preserve">, Иркутская область, </w:t>
      </w:r>
      <w:r w:rsidR="007519F1" w:rsidRPr="00093284">
        <w:rPr>
          <w:rFonts w:ascii="Arial" w:hAnsi="Arial" w:cs="Arial"/>
          <w:sz w:val="24"/>
          <w:szCs w:val="24"/>
        </w:rPr>
        <w:t>Балаганский район, с. Коновалово</w:t>
      </w:r>
      <w:r w:rsidRPr="00093284">
        <w:rPr>
          <w:rFonts w:ascii="Arial" w:hAnsi="Arial" w:cs="Arial"/>
          <w:sz w:val="24"/>
          <w:szCs w:val="24"/>
        </w:rPr>
        <w:t>,</w:t>
      </w:r>
      <w:r w:rsidR="007519F1" w:rsidRPr="00093284">
        <w:rPr>
          <w:rFonts w:ascii="Arial" w:hAnsi="Arial" w:cs="Arial"/>
          <w:sz w:val="24"/>
          <w:szCs w:val="24"/>
        </w:rPr>
        <w:t xml:space="preserve"> ул. Мира, д. 10</w:t>
      </w:r>
      <w:r w:rsidRPr="00093284">
        <w:rPr>
          <w:rFonts w:ascii="Arial" w:hAnsi="Arial" w:cs="Arial"/>
          <w:sz w:val="24"/>
          <w:szCs w:val="24"/>
        </w:rPr>
        <w:t>;</w:t>
      </w:r>
    </w:p>
    <w:p w:rsidR="001719BB" w:rsidRPr="00093284"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093284">
        <w:rPr>
          <w:rFonts w:ascii="Arial" w:hAnsi="Arial" w:cs="Arial"/>
          <w:sz w:val="24"/>
          <w:szCs w:val="24"/>
        </w:rPr>
        <w:t xml:space="preserve">г) официальный сайт в информационно-телекоммуникационной сети </w:t>
      </w:r>
      <w:r w:rsidRPr="00093284">
        <w:rPr>
          <w:rFonts w:ascii="Arial" w:hAnsi="Arial" w:cs="Arial"/>
          <w:sz w:val="24"/>
          <w:szCs w:val="24"/>
        </w:rPr>
        <w:lastRenderedPageBreak/>
        <w:t xml:space="preserve">«Интернет» - </w:t>
      </w:r>
      <w:r w:rsidRPr="00093284">
        <w:rPr>
          <w:rFonts w:ascii="Arial" w:hAnsi="Arial" w:cs="Arial"/>
          <w:sz w:val="24"/>
          <w:szCs w:val="24"/>
          <w:lang w:val="en-US"/>
        </w:rPr>
        <w:t>http</w:t>
      </w:r>
      <w:r w:rsidR="007519F1" w:rsidRPr="00093284">
        <w:rPr>
          <w:rFonts w:ascii="Arial" w:hAnsi="Arial" w:cs="Arial"/>
          <w:sz w:val="24"/>
          <w:szCs w:val="24"/>
        </w:rPr>
        <w:t>://коновалово</w:t>
      </w:r>
      <w:r w:rsidRPr="00093284">
        <w:rPr>
          <w:rFonts w:ascii="Arial" w:hAnsi="Arial" w:cs="Arial"/>
          <w:sz w:val="24"/>
          <w:szCs w:val="24"/>
        </w:rPr>
        <w:t>.рф/;</w:t>
      </w:r>
    </w:p>
    <w:p w:rsidR="001719BB" w:rsidRPr="00093284"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093284">
        <w:rPr>
          <w:rFonts w:ascii="Arial" w:hAnsi="Arial" w:cs="Arial"/>
          <w:sz w:val="24"/>
          <w:szCs w:val="24"/>
        </w:rPr>
        <w:t xml:space="preserve">д) адрес электронной почты: </w:t>
      </w:r>
      <w:hyperlink r:id="rId15" w:history="1">
        <w:r w:rsidR="00093284" w:rsidRPr="00093284">
          <w:rPr>
            <w:rStyle w:val="a7"/>
            <w:rFonts w:ascii="Arial" w:hAnsi="Arial" w:cs="Arial"/>
            <w:sz w:val="24"/>
            <w:szCs w:val="24"/>
            <w:lang w:val="en-US"/>
          </w:rPr>
          <w:t>s</w:t>
        </w:r>
        <w:r w:rsidR="00093284" w:rsidRPr="00093284">
          <w:rPr>
            <w:rStyle w:val="a7"/>
            <w:rFonts w:ascii="Arial" w:hAnsi="Arial" w:cs="Arial"/>
            <w:sz w:val="24"/>
            <w:szCs w:val="24"/>
          </w:rPr>
          <w:t>-</w:t>
        </w:r>
        <w:r w:rsidR="00093284" w:rsidRPr="00093284">
          <w:rPr>
            <w:rStyle w:val="a7"/>
            <w:rFonts w:ascii="Arial" w:hAnsi="Arial" w:cs="Arial"/>
            <w:sz w:val="24"/>
            <w:szCs w:val="24"/>
            <w:lang w:val="en-US"/>
          </w:rPr>
          <w:t>Konovalovo</w:t>
        </w:r>
        <w:r w:rsidR="00093284" w:rsidRPr="00093284">
          <w:rPr>
            <w:rStyle w:val="a7"/>
            <w:rFonts w:ascii="Arial" w:hAnsi="Arial" w:cs="Arial"/>
            <w:sz w:val="24"/>
            <w:szCs w:val="24"/>
          </w:rPr>
          <w:t>@</w:t>
        </w:r>
        <w:r w:rsidR="00093284" w:rsidRPr="00093284">
          <w:rPr>
            <w:rStyle w:val="a7"/>
            <w:rFonts w:ascii="Arial" w:hAnsi="Arial" w:cs="Arial"/>
            <w:sz w:val="24"/>
            <w:szCs w:val="24"/>
            <w:lang w:val="en-US"/>
          </w:rPr>
          <w:t>yandex</w:t>
        </w:r>
        <w:r w:rsidR="00093284" w:rsidRPr="00093284">
          <w:rPr>
            <w:rStyle w:val="a7"/>
            <w:rFonts w:ascii="Arial" w:hAnsi="Arial" w:cs="Arial"/>
            <w:sz w:val="24"/>
            <w:szCs w:val="24"/>
          </w:rPr>
          <w:t>.ru</w:t>
        </w:r>
      </w:hyperlink>
      <w:r w:rsidR="00093284" w:rsidRPr="00093284">
        <w:rPr>
          <w:rFonts w:ascii="Arial" w:hAnsi="Arial" w:cs="Arial"/>
          <w:sz w:val="24"/>
          <w:szCs w:val="24"/>
        </w:rPr>
        <w:t xml:space="preserve"> </w:t>
      </w:r>
    </w:p>
    <w:p w:rsidR="001719BB" w:rsidRPr="00093284"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093284">
        <w:rPr>
          <w:rFonts w:ascii="Arial" w:hAnsi="Arial" w:cs="Arial"/>
          <w:sz w:val="24"/>
          <w:szCs w:val="24"/>
        </w:rPr>
        <w:t>16. График приема заявителей в уполномоченном органе:</w:t>
      </w:r>
    </w:p>
    <w:tbl>
      <w:tblPr>
        <w:tblW w:w="0" w:type="auto"/>
        <w:tblLook w:val="04A0" w:firstRow="1" w:lastRow="0" w:firstColumn="1" w:lastColumn="0" w:noHBand="0" w:noVBand="1"/>
      </w:tblPr>
      <w:tblGrid>
        <w:gridCol w:w="3094"/>
        <w:gridCol w:w="2509"/>
        <w:gridCol w:w="3611"/>
      </w:tblGrid>
      <w:tr w:rsidR="001719BB" w:rsidRPr="00093284" w:rsidTr="001719BB">
        <w:tc>
          <w:tcPr>
            <w:tcW w:w="3115" w:type="dxa"/>
          </w:tcPr>
          <w:p w:rsidR="001719BB" w:rsidRPr="00093284" w:rsidRDefault="001719BB" w:rsidP="001719BB">
            <w:pPr>
              <w:widowControl w:val="0"/>
              <w:autoSpaceDE w:val="0"/>
              <w:autoSpaceDN w:val="0"/>
              <w:adjustRightInd w:val="0"/>
              <w:spacing w:after="0" w:line="240" w:lineRule="auto"/>
              <w:ind w:firstLine="601"/>
              <w:jc w:val="both"/>
              <w:rPr>
                <w:rFonts w:ascii="Arial" w:hAnsi="Arial" w:cs="Arial"/>
                <w:sz w:val="24"/>
                <w:szCs w:val="24"/>
              </w:rPr>
            </w:pPr>
            <w:r w:rsidRPr="00093284">
              <w:rPr>
                <w:rFonts w:ascii="Arial" w:hAnsi="Arial" w:cs="Arial"/>
                <w:sz w:val="24"/>
                <w:szCs w:val="24"/>
              </w:rPr>
              <w:t>Понедельник</w:t>
            </w:r>
          </w:p>
        </w:tc>
        <w:tc>
          <w:tcPr>
            <w:tcW w:w="2555" w:type="dxa"/>
          </w:tcPr>
          <w:p w:rsidR="001719BB" w:rsidRPr="00093284" w:rsidRDefault="001719BB" w:rsidP="001719BB">
            <w:pPr>
              <w:widowControl w:val="0"/>
              <w:autoSpaceDE w:val="0"/>
              <w:autoSpaceDN w:val="0"/>
              <w:adjustRightInd w:val="0"/>
              <w:spacing w:after="0" w:line="240" w:lineRule="auto"/>
              <w:jc w:val="both"/>
              <w:rPr>
                <w:rFonts w:ascii="Arial" w:hAnsi="Arial" w:cs="Arial"/>
                <w:sz w:val="24"/>
                <w:szCs w:val="24"/>
              </w:rPr>
            </w:pPr>
            <w:r w:rsidRPr="00093284">
              <w:rPr>
                <w:rFonts w:ascii="Arial" w:hAnsi="Arial" w:cs="Arial"/>
                <w:sz w:val="24"/>
                <w:szCs w:val="24"/>
              </w:rPr>
              <w:t>9.00 – 1</w:t>
            </w:r>
            <w:r w:rsidRPr="00093284">
              <w:rPr>
                <w:rFonts w:ascii="Arial" w:hAnsi="Arial" w:cs="Arial"/>
                <w:sz w:val="24"/>
                <w:szCs w:val="24"/>
                <w:lang w:val="en-US"/>
              </w:rPr>
              <w:t>7</w:t>
            </w:r>
            <w:r w:rsidRPr="00093284">
              <w:rPr>
                <w:rFonts w:ascii="Arial" w:hAnsi="Arial" w:cs="Arial"/>
                <w:sz w:val="24"/>
                <w:szCs w:val="24"/>
              </w:rPr>
              <w:t>.00</w:t>
            </w:r>
          </w:p>
        </w:tc>
        <w:tc>
          <w:tcPr>
            <w:tcW w:w="3675" w:type="dxa"/>
          </w:tcPr>
          <w:p w:rsidR="001719BB" w:rsidRPr="00093284" w:rsidRDefault="001719BB" w:rsidP="001719BB">
            <w:pPr>
              <w:widowControl w:val="0"/>
              <w:autoSpaceDE w:val="0"/>
              <w:autoSpaceDN w:val="0"/>
              <w:adjustRightInd w:val="0"/>
              <w:spacing w:after="0" w:line="240" w:lineRule="auto"/>
              <w:jc w:val="both"/>
              <w:rPr>
                <w:rFonts w:ascii="Arial" w:hAnsi="Arial" w:cs="Arial"/>
                <w:sz w:val="24"/>
                <w:szCs w:val="24"/>
              </w:rPr>
            </w:pPr>
            <w:r w:rsidRPr="00093284">
              <w:rPr>
                <w:rFonts w:ascii="Arial" w:hAnsi="Arial" w:cs="Arial"/>
                <w:sz w:val="24"/>
                <w:szCs w:val="24"/>
              </w:rPr>
              <w:t>(перерыв 13.00 – 14.00)</w:t>
            </w:r>
          </w:p>
        </w:tc>
      </w:tr>
      <w:tr w:rsidR="001719BB" w:rsidRPr="00093284" w:rsidTr="001719BB">
        <w:tc>
          <w:tcPr>
            <w:tcW w:w="3115" w:type="dxa"/>
          </w:tcPr>
          <w:p w:rsidR="001719BB" w:rsidRPr="00093284" w:rsidRDefault="001719BB" w:rsidP="001719BB">
            <w:pPr>
              <w:widowControl w:val="0"/>
              <w:autoSpaceDE w:val="0"/>
              <w:autoSpaceDN w:val="0"/>
              <w:adjustRightInd w:val="0"/>
              <w:spacing w:after="0" w:line="240" w:lineRule="auto"/>
              <w:ind w:firstLine="601"/>
              <w:jc w:val="both"/>
              <w:rPr>
                <w:rFonts w:ascii="Arial" w:hAnsi="Arial" w:cs="Arial"/>
                <w:sz w:val="24"/>
                <w:szCs w:val="24"/>
              </w:rPr>
            </w:pPr>
            <w:r w:rsidRPr="00093284">
              <w:rPr>
                <w:rFonts w:ascii="Arial" w:hAnsi="Arial" w:cs="Arial"/>
                <w:sz w:val="24"/>
                <w:szCs w:val="24"/>
              </w:rPr>
              <w:t>Вторник</w:t>
            </w:r>
          </w:p>
        </w:tc>
        <w:tc>
          <w:tcPr>
            <w:tcW w:w="2555" w:type="dxa"/>
          </w:tcPr>
          <w:p w:rsidR="001719BB" w:rsidRPr="00093284" w:rsidRDefault="001719BB" w:rsidP="001719BB">
            <w:pPr>
              <w:widowControl w:val="0"/>
              <w:autoSpaceDE w:val="0"/>
              <w:autoSpaceDN w:val="0"/>
              <w:adjustRightInd w:val="0"/>
              <w:spacing w:after="0" w:line="240" w:lineRule="auto"/>
              <w:jc w:val="both"/>
              <w:rPr>
                <w:rFonts w:ascii="Arial" w:hAnsi="Arial" w:cs="Arial"/>
                <w:sz w:val="24"/>
                <w:szCs w:val="24"/>
              </w:rPr>
            </w:pPr>
            <w:r w:rsidRPr="00093284">
              <w:rPr>
                <w:rFonts w:ascii="Arial" w:hAnsi="Arial" w:cs="Arial"/>
                <w:sz w:val="24"/>
                <w:szCs w:val="24"/>
              </w:rPr>
              <w:t>9.00 – 1</w:t>
            </w:r>
            <w:r w:rsidRPr="00093284">
              <w:rPr>
                <w:rFonts w:ascii="Arial" w:hAnsi="Arial" w:cs="Arial"/>
                <w:sz w:val="24"/>
                <w:szCs w:val="24"/>
                <w:lang w:val="en-US"/>
              </w:rPr>
              <w:t>7</w:t>
            </w:r>
            <w:r w:rsidRPr="00093284">
              <w:rPr>
                <w:rFonts w:ascii="Arial" w:hAnsi="Arial" w:cs="Arial"/>
                <w:sz w:val="24"/>
                <w:szCs w:val="24"/>
              </w:rPr>
              <w:t>.00</w:t>
            </w:r>
          </w:p>
        </w:tc>
        <w:tc>
          <w:tcPr>
            <w:tcW w:w="3675" w:type="dxa"/>
          </w:tcPr>
          <w:p w:rsidR="001719BB" w:rsidRPr="00093284" w:rsidRDefault="001719BB" w:rsidP="001719BB">
            <w:pPr>
              <w:widowControl w:val="0"/>
              <w:autoSpaceDE w:val="0"/>
              <w:autoSpaceDN w:val="0"/>
              <w:adjustRightInd w:val="0"/>
              <w:spacing w:after="0" w:line="240" w:lineRule="auto"/>
              <w:jc w:val="both"/>
              <w:rPr>
                <w:rFonts w:ascii="Arial" w:hAnsi="Arial" w:cs="Arial"/>
                <w:sz w:val="24"/>
                <w:szCs w:val="24"/>
              </w:rPr>
            </w:pPr>
            <w:r w:rsidRPr="00093284">
              <w:rPr>
                <w:rFonts w:ascii="Arial" w:hAnsi="Arial" w:cs="Arial"/>
                <w:sz w:val="24"/>
                <w:szCs w:val="24"/>
              </w:rPr>
              <w:t>(перерыв 13.00 – 14.00)</w:t>
            </w:r>
          </w:p>
        </w:tc>
      </w:tr>
      <w:tr w:rsidR="001719BB" w:rsidRPr="00093284" w:rsidTr="001719BB">
        <w:tc>
          <w:tcPr>
            <w:tcW w:w="3115" w:type="dxa"/>
          </w:tcPr>
          <w:p w:rsidR="001719BB" w:rsidRPr="00093284" w:rsidRDefault="001719BB" w:rsidP="001719BB">
            <w:pPr>
              <w:widowControl w:val="0"/>
              <w:autoSpaceDE w:val="0"/>
              <w:autoSpaceDN w:val="0"/>
              <w:adjustRightInd w:val="0"/>
              <w:spacing w:after="0" w:line="240" w:lineRule="auto"/>
              <w:ind w:firstLine="601"/>
              <w:jc w:val="both"/>
              <w:rPr>
                <w:rFonts w:ascii="Arial" w:hAnsi="Arial" w:cs="Arial"/>
                <w:sz w:val="24"/>
                <w:szCs w:val="24"/>
              </w:rPr>
            </w:pPr>
            <w:r w:rsidRPr="00093284">
              <w:rPr>
                <w:rFonts w:ascii="Arial" w:hAnsi="Arial" w:cs="Arial"/>
                <w:sz w:val="24"/>
                <w:szCs w:val="24"/>
              </w:rPr>
              <w:t>Среда</w:t>
            </w:r>
          </w:p>
        </w:tc>
        <w:tc>
          <w:tcPr>
            <w:tcW w:w="2555" w:type="dxa"/>
          </w:tcPr>
          <w:p w:rsidR="001719BB" w:rsidRPr="00093284" w:rsidRDefault="001719BB" w:rsidP="001719BB">
            <w:pPr>
              <w:widowControl w:val="0"/>
              <w:autoSpaceDE w:val="0"/>
              <w:autoSpaceDN w:val="0"/>
              <w:adjustRightInd w:val="0"/>
              <w:spacing w:after="0" w:line="240" w:lineRule="auto"/>
              <w:jc w:val="both"/>
              <w:rPr>
                <w:rFonts w:ascii="Arial" w:hAnsi="Arial" w:cs="Arial"/>
                <w:sz w:val="24"/>
                <w:szCs w:val="24"/>
              </w:rPr>
            </w:pPr>
            <w:r w:rsidRPr="00093284">
              <w:rPr>
                <w:rFonts w:ascii="Arial" w:hAnsi="Arial" w:cs="Arial"/>
                <w:sz w:val="24"/>
                <w:szCs w:val="24"/>
              </w:rPr>
              <w:t>9.00 – 1</w:t>
            </w:r>
            <w:r w:rsidRPr="00093284">
              <w:rPr>
                <w:rFonts w:ascii="Arial" w:hAnsi="Arial" w:cs="Arial"/>
                <w:sz w:val="24"/>
                <w:szCs w:val="24"/>
                <w:lang w:val="en-US"/>
              </w:rPr>
              <w:t>7</w:t>
            </w:r>
            <w:r w:rsidRPr="00093284">
              <w:rPr>
                <w:rFonts w:ascii="Arial" w:hAnsi="Arial" w:cs="Arial"/>
                <w:sz w:val="24"/>
                <w:szCs w:val="24"/>
              </w:rPr>
              <w:t>.00</w:t>
            </w:r>
          </w:p>
        </w:tc>
        <w:tc>
          <w:tcPr>
            <w:tcW w:w="3675" w:type="dxa"/>
          </w:tcPr>
          <w:p w:rsidR="001719BB" w:rsidRPr="00093284" w:rsidRDefault="001719BB" w:rsidP="001719BB">
            <w:pPr>
              <w:widowControl w:val="0"/>
              <w:autoSpaceDE w:val="0"/>
              <w:autoSpaceDN w:val="0"/>
              <w:adjustRightInd w:val="0"/>
              <w:spacing w:after="0" w:line="240" w:lineRule="auto"/>
              <w:jc w:val="both"/>
              <w:rPr>
                <w:rFonts w:ascii="Arial" w:hAnsi="Arial" w:cs="Arial"/>
                <w:sz w:val="24"/>
                <w:szCs w:val="24"/>
              </w:rPr>
            </w:pPr>
            <w:r w:rsidRPr="00093284">
              <w:rPr>
                <w:rFonts w:ascii="Arial" w:hAnsi="Arial" w:cs="Arial"/>
                <w:sz w:val="24"/>
                <w:szCs w:val="24"/>
              </w:rPr>
              <w:t>(перерыв 13.00 – 14.00)</w:t>
            </w:r>
          </w:p>
        </w:tc>
      </w:tr>
      <w:tr w:rsidR="001719BB" w:rsidRPr="00093284" w:rsidTr="001719BB">
        <w:tc>
          <w:tcPr>
            <w:tcW w:w="3115" w:type="dxa"/>
          </w:tcPr>
          <w:p w:rsidR="001719BB" w:rsidRPr="00093284" w:rsidRDefault="001719BB" w:rsidP="001719BB">
            <w:pPr>
              <w:widowControl w:val="0"/>
              <w:autoSpaceDE w:val="0"/>
              <w:autoSpaceDN w:val="0"/>
              <w:adjustRightInd w:val="0"/>
              <w:spacing w:after="0" w:line="240" w:lineRule="auto"/>
              <w:ind w:firstLine="601"/>
              <w:jc w:val="both"/>
              <w:rPr>
                <w:rFonts w:ascii="Arial" w:hAnsi="Arial" w:cs="Arial"/>
                <w:sz w:val="24"/>
                <w:szCs w:val="24"/>
              </w:rPr>
            </w:pPr>
            <w:r w:rsidRPr="00093284">
              <w:rPr>
                <w:rFonts w:ascii="Arial" w:hAnsi="Arial" w:cs="Arial"/>
                <w:sz w:val="24"/>
                <w:szCs w:val="24"/>
              </w:rPr>
              <w:t>Четверг</w:t>
            </w:r>
          </w:p>
        </w:tc>
        <w:tc>
          <w:tcPr>
            <w:tcW w:w="2555" w:type="dxa"/>
          </w:tcPr>
          <w:p w:rsidR="001719BB" w:rsidRPr="00093284" w:rsidRDefault="001719BB" w:rsidP="001719BB">
            <w:pPr>
              <w:widowControl w:val="0"/>
              <w:autoSpaceDE w:val="0"/>
              <w:autoSpaceDN w:val="0"/>
              <w:adjustRightInd w:val="0"/>
              <w:spacing w:after="0" w:line="240" w:lineRule="auto"/>
              <w:jc w:val="both"/>
              <w:rPr>
                <w:rFonts w:ascii="Arial" w:hAnsi="Arial" w:cs="Arial"/>
                <w:sz w:val="24"/>
                <w:szCs w:val="24"/>
              </w:rPr>
            </w:pPr>
            <w:r w:rsidRPr="00093284">
              <w:rPr>
                <w:rFonts w:ascii="Arial" w:hAnsi="Arial" w:cs="Arial"/>
                <w:sz w:val="24"/>
                <w:szCs w:val="24"/>
              </w:rPr>
              <w:t>9.00 – 1</w:t>
            </w:r>
            <w:r w:rsidRPr="00093284">
              <w:rPr>
                <w:rFonts w:ascii="Arial" w:hAnsi="Arial" w:cs="Arial"/>
                <w:sz w:val="24"/>
                <w:szCs w:val="24"/>
                <w:lang w:val="en-US"/>
              </w:rPr>
              <w:t>7</w:t>
            </w:r>
            <w:r w:rsidRPr="00093284">
              <w:rPr>
                <w:rFonts w:ascii="Arial" w:hAnsi="Arial" w:cs="Arial"/>
                <w:sz w:val="24"/>
                <w:szCs w:val="24"/>
              </w:rPr>
              <w:t>.00</w:t>
            </w:r>
          </w:p>
        </w:tc>
        <w:tc>
          <w:tcPr>
            <w:tcW w:w="3675" w:type="dxa"/>
          </w:tcPr>
          <w:p w:rsidR="001719BB" w:rsidRPr="00093284" w:rsidRDefault="001719BB" w:rsidP="001719BB">
            <w:pPr>
              <w:widowControl w:val="0"/>
              <w:autoSpaceDE w:val="0"/>
              <w:autoSpaceDN w:val="0"/>
              <w:adjustRightInd w:val="0"/>
              <w:spacing w:after="0" w:line="240" w:lineRule="auto"/>
              <w:jc w:val="both"/>
              <w:rPr>
                <w:rFonts w:ascii="Arial" w:hAnsi="Arial" w:cs="Arial"/>
                <w:sz w:val="24"/>
                <w:szCs w:val="24"/>
              </w:rPr>
            </w:pPr>
            <w:r w:rsidRPr="00093284">
              <w:rPr>
                <w:rFonts w:ascii="Arial" w:hAnsi="Arial" w:cs="Arial"/>
                <w:sz w:val="24"/>
                <w:szCs w:val="24"/>
              </w:rPr>
              <w:t>(перерыв 13.00 – 14.00)</w:t>
            </w:r>
          </w:p>
        </w:tc>
      </w:tr>
      <w:tr w:rsidR="001719BB" w:rsidRPr="00093284" w:rsidTr="001719BB">
        <w:tc>
          <w:tcPr>
            <w:tcW w:w="3115" w:type="dxa"/>
          </w:tcPr>
          <w:p w:rsidR="001719BB" w:rsidRPr="00093284" w:rsidRDefault="001719BB" w:rsidP="001719BB">
            <w:pPr>
              <w:widowControl w:val="0"/>
              <w:autoSpaceDE w:val="0"/>
              <w:autoSpaceDN w:val="0"/>
              <w:adjustRightInd w:val="0"/>
              <w:spacing w:after="0" w:line="240" w:lineRule="auto"/>
              <w:ind w:firstLine="601"/>
              <w:jc w:val="both"/>
              <w:rPr>
                <w:rFonts w:ascii="Arial" w:hAnsi="Arial" w:cs="Arial"/>
                <w:sz w:val="24"/>
                <w:szCs w:val="24"/>
              </w:rPr>
            </w:pPr>
            <w:r w:rsidRPr="00093284">
              <w:rPr>
                <w:rFonts w:ascii="Arial" w:hAnsi="Arial" w:cs="Arial"/>
                <w:sz w:val="24"/>
                <w:szCs w:val="24"/>
              </w:rPr>
              <w:t>Пятница</w:t>
            </w:r>
          </w:p>
        </w:tc>
        <w:tc>
          <w:tcPr>
            <w:tcW w:w="2555" w:type="dxa"/>
          </w:tcPr>
          <w:p w:rsidR="001719BB" w:rsidRPr="00093284" w:rsidRDefault="001719BB" w:rsidP="001719BB">
            <w:pPr>
              <w:widowControl w:val="0"/>
              <w:autoSpaceDE w:val="0"/>
              <w:autoSpaceDN w:val="0"/>
              <w:adjustRightInd w:val="0"/>
              <w:spacing w:after="0" w:line="240" w:lineRule="auto"/>
              <w:jc w:val="both"/>
              <w:rPr>
                <w:rFonts w:ascii="Arial" w:hAnsi="Arial" w:cs="Arial"/>
                <w:sz w:val="24"/>
                <w:szCs w:val="24"/>
              </w:rPr>
            </w:pPr>
            <w:r w:rsidRPr="00093284">
              <w:rPr>
                <w:rFonts w:ascii="Arial" w:hAnsi="Arial" w:cs="Arial"/>
                <w:sz w:val="24"/>
                <w:szCs w:val="24"/>
              </w:rPr>
              <w:t>9.00 – 1</w:t>
            </w:r>
            <w:r w:rsidRPr="00093284">
              <w:rPr>
                <w:rFonts w:ascii="Arial" w:hAnsi="Arial" w:cs="Arial"/>
                <w:sz w:val="24"/>
                <w:szCs w:val="24"/>
                <w:lang w:val="en-US"/>
              </w:rPr>
              <w:t>6</w:t>
            </w:r>
            <w:r w:rsidRPr="00093284">
              <w:rPr>
                <w:rFonts w:ascii="Arial" w:hAnsi="Arial" w:cs="Arial"/>
                <w:sz w:val="24"/>
                <w:szCs w:val="24"/>
              </w:rPr>
              <w:t>.00</w:t>
            </w:r>
          </w:p>
        </w:tc>
        <w:tc>
          <w:tcPr>
            <w:tcW w:w="3675" w:type="dxa"/>
          </w:tcPr>
          <w:p w:rsidR="001719BB" w:rsidRPr="00093284" w:rsidRDefault="001719BB" w:rsidP="001719BB">
            <w:pPr>
              <w:widowControl w:val="0"/>
              <w:autoSpaceDE w:val="0"/>
              <w:autoSpaceDN w:val="0"/>
              <w:adjustRightInd w:val="0"/>
              <w:spacing w:after="0" w:line="240" w:lineRule="auto"/>
              <w:jc w:val="both"/>
              <w:rPr>
                <w:rFonts w:ascii="Arial" w:hAnsi="Arial" w:cs="Arial"/>
                <w:sz w:val="24"/>
                <w:szCs w:val="24"/>
              </w:rPr>
            </w:pPr>
            <w:r w:rsidRPr="00093284">
              <w:rPr>
                <w:rFonts w:ascii="Arial" w:hAnsi="Arial" w:cs="Arial"/>
                <w:sz w:val="24"/>
                <w:szCs w:val="24"/>
              </w:rPr>
              <w:t>(перерыв 13.00 – 14.00)</w:t>
            </w:r>
          </w:p>
        </w:tc>
      </w:tr>
      <w:tr w:rsidR="001719BB" w:rsidRPr="00093284" w:rsidTr="001719BB">
        <w:tc>
          <w:tcPr>
            <w:tcW w:w="9345" w:type="dxa"/>
            <w:gridSpan w:val="3"/>
          </w:tcPr>
          <w:p w:rsidR="001719BB" w:rsidRPr="00093284" w:rsidRDefault="001719BB" w:rsidP="001719BB">
            <w:pPr>
              <w:widowControl w:val="0"/>
              <w:autoSpaceDE w:val="0"/>
              <w:autoSpaceDN w:val="0"/>
              <w:adjustRightInd w:val="0"/>
              <w:spacing w:after="0" w:line="240" w:lineRule="auto"/>
              <w:ind w:firstLine="601"/>
              <w:jc w:val="both"/>
              <w:rPr>
                <w:rFonts w:ascii="Arial" w:hAnsi="Arial" w:cs="Arial"/>
                <w:sz w:val="24"/>
                <w:szCs w:val="24"/>
              </w:rPr>
            </w:pPr>
            <w:r w:rsidRPr="00093284">
              <w:rPr>
                <w:rFonts w:ascii="Arial" w:hAnsi="Arial" w:cs="Arial"/>
                <w:sz w:val="24"/>
                <w:szCs w:val="24"/>
              </w:rPr>
              <w:t xml:space="preserve">Суббота, воскресенье – выходные дни </w:t>
            </w:r>
          </w:p>
          <w:p w:rsidR="001719BB" w:rsidRPr="00093284" w:rsidRDefault="001719BB" w:rsidP="001719BB">
            <w:pPr>
              <w:widowControl w:val="0"/>
              <w:autoSpaceDE w:val="0"/>
              <w:autoSpaceDN w:val="0"/>
              <w:adjustRightInd w:val="0"/>
              <w:spacing w:after="0" w:line="240" w:lineRule="auto"/>
              <w:ind w:firstLine="601"/>
              <w:jc w:val="both"/>
              <w:rPr>
                <w:rFonts w:ascii="Arial" w:hAnsi="Arial" w:cs="Arial"/>
                <w:sz w:val="24"/>
                <w:szCs w:val="24"/>
              </w:rPr>
            </w:pPr>
          </w:p>
          <w:p w:rsidR="001719BB" w:rsidRPr="00093284" w:rsidRDefault="001719BB" w:rsidP="001719BB">
            <w:pPr>
              <w:widowControl w:val="0"/>
              <w:autoSpaceDE w:val="0"/>
              <w:autoSpaceDN w:val="0"/>
              <w:adjustRightInd w:val="0"/>
              <w:spacing w:after="0" w:line="240" w:lineRule="auto"/>
              <w:ind w:firstLine="601"/>
              <w:jc w:val="both"/>
              <w:rPr>
                <w:rFonts w:ascii="Arial" w:hAnsi="Arial" w:cs="Arial"/>
                <w:sz w:val="24"/>
                <w:szCs w:val="24"/>
              </w:rPr>
            </w:pPr>
            <w:r w:rsidRPr="00093284">
              <w:rPr>
                <w:rFonts w:ascii="Arial" w:hAnsi="Arial" w:cs="Arial"/>
                <w:sz w:val="24"/>
                <w:szCs w:val="24"/>
              </w:rPr>
              <w:t xml:space="preserve">16.1. График приема заявителей главой Администрации </w:t>
            </w:r>
            <w:r w:rsidR="00093284" w:rsidRPr="00093284">
              <w:rPr>
                <w:rFonts w:ascii="Arial" w:hAnsi="Arial" w:cs="Arial"/>
                <w:sz w:val="24"/>
                <w:szCs w:val="24"/>
              </w:rPr>
              <w:t xml:space="preserve">Коноваловского </w:t>
            </w:r>
            <w:r w:rsidRPr="00093284">
              <w:rPr>
                <w:rFonts w:ascii="Arial" w:hAnsi="Arial" w:cs="Arial"/>
                <w:sz w:val="24"/>
                <w:szCs w:val="24"/>
              </w:rPr>
              <w:t>муниципаль</w:t>
            </w:r>
            <w:r w:rsidR="00093284" w:rsidRPr="00093284">
              <w:rPr>
                <w:rFonts w:ascii="Arial" w:hAnsi="Arial" w:cs="Arial"/>
                <w:sz w:val="24"/>
                <w:szCs w:val="24"/>
              </w:rPr>
              <w:t>ного образования:</w:t>
            </w:r>
          </w:p>
          <w:p w:rsidR="001719BB" w:rsidRPr="00093284" w:rsidRDefault="001719BB" w:rsidP="001719BB">
            <w:pPr>
              <w:widowControl w:val="0"/>
              <w:autoSpaceDE w:val="0"/>
              <w:autoSpaceDN w:val="0"/>
              <w:adjustRightInd w:val="0"/>
              <w:spacing w:after="0" w:line="240" w:lineRule="auto"/>
              <w:jc w:val="both"/>
              <w:rPr>
                <w:rFonts w:ascii="Arial" w:hAnsi="Arial" w:cs="Arial"/>
                <w:spacing w:val="-3"/>
                <w:sz w:val="24"/>
                <w:szCs w:val="24"/>
              </w:rPr>
            </w:pPr>
            <w:r w:rsidRPr="00093284">
              <w:rPr>
                <w:rFonts w:ascii="Arial" w:hAnsi="Arial" w:cs="Arial"/>
                <w:spacing w:val="-3"/>
                <w:sz w:val="24"/>
                <w:szCs w:val="24"/>
              </w:rPr>
              <w:t xml:space="preserve">           Каждый четверг с 09.00 до 12.45 часов </w:t>
            </w:r>
          </w:p>
          <w:p w:rsidR="001719BB" w:rsidRPr="00093284" w:rsidRDefault="00093284" w:rsidP="001719BB">
            <w:pPr>
              <w:widowControl w:val="0"/>
              <w:autoSpaceDE w:val="0"/>
              <w:autoSpaceDN w:val="0"/>
              <w:adjustRightInd w:val="0"/>
              <w:spacing w:after="0" w:line="240" w:lineRule="auto"/>
              <w:ind w:firstLine="601"/>
              <w:jc w:val="both"/>
              <w:rPr>
                <w:rFonts w:ascii="Arial" w:hAnsi="Arial" w:cs="Arial"/>
                <w:sz w:val="24"/>
                <w:szCs w:val="24"/>
              </w:rPr>
            </w:pPr>
            <w:r w:rsidRPr="00093284">
              <w:rPr>
                <w:rFonts w:ascii="Arial" w:hAnsi="Arial" w:cs="Arial"/>
                <w:sz w:val="24"/>
                <w:szCs w:val="24"/>
              </w:rPr>
              <w:t>тел.8(39548) 44-2-35</w:t>
            </w:r>
          </w:p>
          <w:p w:rsidR="001719BB" w:rsidRPr="00093284" w:rsidRDefault="001719BB" w:rsidP="001719BB">
            <w:pPr>
              <w:widowControl w:val="0"/>
              <w:autoSpaceDE w:val="0"/>
              <w:autoSpaceDN w:val="0"/>
              <w:adjustRightInd w:val="0"/>
              <w:spacing w:after="0" w:line="240" w:lineRule="auto"/>
              <w:ind w:firstLine="601"/>
              <w:jc w:val="both"/>
              <w:rPr>
                <w:rFonts w:ascii="Arial" w:hAnsi="Arial" w:cs="Arial"/>
                <w:sz w:val="24"/>
                <w:szCs w:val="24"/>
              </w:rPr>
            </w:pPr>
            <w:r w:rsidRPr="00093284">
              <w:rPr>
                <w:rFonts w:ascii="Arial" w:hAnsi="Arial" w:cs="Arial"/>
                <w:sz w:val="24"/>
                <w:szCs w:val="24"/>
              </w:rPr>
              <w:t xml:space="preserve"> График приема заявителей заместителем главы Администрации </w:t>
            </w:r>
            <w:r w:rsidR="00093284" w:rsidRPr="00093284">
              <w:rPr>
                <w:rFonts w:ascii="Arial" w:hAnsi="Arial" w:cs="Arial"/>
                <w:sz w:val="24"/>
                <w:szCs w:val="24"/>
              </w:rPr>
              <w:t xml:space="preserve">Коноваловского </w:t>
            </w:r>
            <w:r w:rsidRPr="00093284">
              <w:rPr>
                <w:rFonts w:ascii="Arial" w:hAnsi="Arial" w:cs="Arial"/>
                <w:sz w:val="24"/>
                <w:szCs w:val="24"/>
              </w:rPr>
              <w:t>муниципаль</w:t>
            </w:r>
            <w:r w:rsidR="00093284" w:rsidRPr="00093284">
              <w:rPr>
                <w:rFonts w:ascii="Arial" w:hAnsi="Arial" w:cs="Arial"/>
                <w:sz w:val="24"/>
                <w:szCs w:val="24"/>
              </w:rPr>
              <w:t>ного образования</w:t>
            </w:r>
            <w:r w:rsidRPr="00093284">
              <w:rPr>
                <w:rFonts w:ascii="Arial" w:hAnsi="Arial" w:cs="Arial"/>
                <w:sz w:val="24"/>
                <w:szCs w:val="24"/>
              </w:rPr>
              <w:t>:</w:t>
            </w:r>
          </w:p>
          <w:p w:rsidR="001719BB" w:rsidRPr="00093284" w:rsidRDefault="001719BB" w:rsidP="001719BB">
            <w:pPr>
              <w:widowControl w:val="0"/>
              <w:autoSpaceDE w:val="0"/>
              <w:autoSpaceDN w:val="0"/>
              <w:adjustRightInd w:val="0"/>
              <w:spacing w:after="0" w:line="240" w:lineRule="auto"/>
              <w:jc w:val="both"/>
              <w:rPr>
                <w:rFonts w:ascii="Arial" w:hAnsi="Arial" w:cs="Arial"/>
                <w:spacing w:val="2"/>
                <w:sz w:val="24"/>
                <w:szCs w:val="24"/>
              </w:rPr>
            </w:pPr>
            <w:r w:rsidRPr="00093284">
              <w:rPr>
                <w:rFonts w:ascii="Arial" w:hAnsi="Arial" w:cs="Arial"/>
                <w:sz w:val="24"/>
                <w:szCs w:val="24"/>
              </w:rPr>
              <w:t xml:space="preserve">          Каждый понедельник</w:t>
            </w:r>
            <w:r w:rsidRPr="00093284">
              <w:rPr>
                <w:rFonts w:ascii="Arial" w:hAnsi="Arial" w:cs="Arial"/>
                <w:spacing w:val="2"/>
                <w:sz w:val="24"/>
                <w:szCs w:val="24"/>
              </w:rPr>
              <w:t xml:space="preserve"> с 14.00 до 17.00 часов</w:t>
            </w:r>
          </w:p>
          <w:p w:rsidR="001719BB" w:rsidRPr="00093284" w:rsidRDefault="00093284" w:rsidP="001719BB">
            <w:pPr>
              <w:widowControl w:val="0"/>
              <w:autoSpaceDE w:val="0"/>
              <w:autoSpaceDN w:val="0"/>
              <w:adjustRightInd w:val="0"/>
              <w:spacing w:after="0" w:line="240" w:lineRule="auto"/>
              <w:ind w:firstLine="601"/>
              <w:jc w:val="both"/>
              <w:rPr>
                <w:rFonts w:ascii="Arial" w:hAnsi="Arial" w:cs="Arial"/>
                <w:i/>
                <w:sz w:val="24"/>
                <w:szCs w:val="24"/>
              </w:rPr>
            </w:pPr>
            <w:r w:rsidRPr="00093284">
              <w:rPr>
                <w:rFonts w:ascii="Arial" w:hAnsi="Arial" w:cs="Arial"/>
                <w:sz w:val="24"/>
                <w:szCs w:val="24"/>
              </w:rPr>
              <w:t>тел.8(39548) 44-2-35</w:t>
            </w:r>
          </w:p>
          <w:p w:rsidR="001719BB" w:rsidRPr="00093284" w:rsidRDefault="001719BB" w:rsidP="001719BB">
            <w:pPr>
              <w:widowControl w:val="0"/>
              <w:autoSpaceDE w:val="0"/>
              <w:autoSpaceDN w:val="0"/>
              <w:adjustRightInd w:val="0"/>
              <w:spacing w:after="0" w:line="240" w:lineRule="auto"/>
              <w:ind w:firstLine="601"/>
              <w:jc w:val="both"/>
              <w:rPr>
                <w:rFonts w:ascii="Arial" w:hAnsi="Arial" w:cs="Arial"/>
                <w:sz w:val="24"/>
                <w:szCs w:val="24"/>
              </w:rPr>
            </w:pPr>
            <w:r w:rsidRPr="00093284">
              <w:rPr>
                <w:rFonts w:ascii="Arial" w:hAnsi="Arial" w:cs="Arial"/>
                <w:sz w:val="24"/>
                <w:szCs w:val="24"/>
              </w:rPr>
              <w:t>17.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1719BB" w:rsidRPr="00093284" w:rsidRDefault="001719BB" w:rsidP="001719BB">
            <w:pPr>
              <w:widowControl w:val="0"/>
              <w:autoSpaceDE w:val="0"/>
              <w:autoSpaceDN w:val="0"/>
              <w:adjustRightInd w:val="0"/>
              <w:spacing w:after="0" w:line="240" w:lineRule="auto"/>
              <w:ind w:firstLine="567"/>
              <w:jc w:val="both"/>
              <w:rPr>
                <w:rFonts w:ascii="Arial" w:hAnsi="Arial" w:cs="Arial"/>
                <w:sz w:val="24"/>
                <w:szCs w:val="24"/>
                <w:lang w:val="en-US"/>
              </w:rPr>
            </w:pPr>
            <w:r w:rsidRPr="00093284">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6" w:history="1">
              <w:r w:rsidRPr="00093284">
                <w:rPr>
                  <w:rStyle w:val="a7"/>
                  <w:rFonts w:ascii="Arial" w:hAnsi="Arial" w:cs="Arial"/>
                  <w:sz w:val="24"/>
                  <w:szCs w:val="24"/>
                  <w:lang w:val="en-US"/>
                </w:rPr>
                <w:t>www</w:t>
              </w:r>
              <w:r w:rsidRPr="00093284">
                <w:rPr>
                  <w:rStyle w:val="a7"/>
                  <w:rFonts w:ascii="Arial" w:hAnsi="Arial" w:cs="Arial"/>
                  <w:sz w:val="24"/>
                  <w:szCs w:val="24"/>
                </w:rPr>
                <w:t>.</w:t>
              </w:r>
              <w:r w:rsidRPr="00093284">
                <w:rPr>
                  <w:rStyle w:val="a7"/>
                  <w:rFonts w:ascii="Arial" w:hAnsi="Arial" w:cs="Arial"/>
                  <w:sz w:val="24"/>
                  <w:szCs w:val="24"/>
                  <w:lang w:val="en-US"/>
                </w:rPr>
                <w:t>mfc</w:t>
              </w:r>
              <w:r w:rsidRPr="00093284">
                <w:rPr>
                  <w:rStyle w:val="a7"/>
                  <w:rFonts w:ascii="Arial" w:hAnsi="Arial" w:cs="Arial"/>
                  <w:sz w:val="24"/>
                  <w:szCs w:val="24"/>
                </w:rPr>
                <w:t>38.</w:t>
              </w:r>
              <w:r w:rsidRPr="00093284">
                <w:rPr>
                  <w:rStyle w:val="a7"/>
                  <w:rFonts w:ascii="Arial" w:hAnsi="Arial" w:cs="Arial"/>
                  <w:sz w:val="24"/>
                  <w:szCs w:val="24"/>
                  <w:lang w:val="en-US"/>
                </w:rPr>
                <w:t>ru</w:t>
              </w:r>
              <w:r w:rsidRPr="00093284">
                <w:rPr>
                  <w:rStyle w:val="a7"/>
                  <w:rFonts w:ascii="Arial" w:hAnsi="Arial" w:cs="Arial"/>
                  <w:sz w:val="24"/>
                  <w:szCs w:val="24"/>
                </w:rPr>
                <w:t>.»</w:t>
              </w:r>
            </w:hyperlink>
            <w:r w:rsidRPr="00093284">
              <w:rPr>
                <w:rFonts w:ascii="Arial" w:hAnsi="Arial" w:cs="Arial"/>
                <w:sz w:val="24"/>
                <w:szCs w:val="24"/>
              </w:rPr>
              <w:t>.</w:t>
            </w:r>
          </w:p>
          <w:p w:rsidR="001719BB" w:rsidRPr="00093284" w:rsidRDefault="001719BB" w:rsidP="001719BB">
            <w:pPr>
              <w:widowControl w:val="0"/>
              <w:autoSpaceDE w:val="0"/>
              <w:autoSpaceDN w:val="0"/>
              <w:adjustRightInd w:val="0"/>
              <w:spacing w:after="0" w:line="240" w:lineRule="auto"/>
              <w:ind w:firstLine="601"/>
              <w:jc w:val="both"/>
              <w:rPr>
                <w:rFonts w:ascii="Arial" w:hAnsi="Arial" w:cs="Arial"/>
                <w:sz w:val="24"/>
                <w:szCs w:val="24"/>
              </w:rPr>
            </w:pPr>
          </w:p>
        </w:tc>
      </w:tr>
    </w:tbl>
    <w:p w:rsidR="001719BB" w:rsidRPr="0005027C" w:rsidRDefault="001719BB" w:rsidP="001719BB">
      <w:pPr>
        <w:widowControl w:val="0"/>
        <w:autoSpaceDE w:val="0"/>
        <w:autoSpaceDN w:val="0"/>
        <w:adjustRightInd w:val="0"/>
        <w:spacing w:after="0" w:line="240" w:lineRule="auto"/>
        <w:ind w:firstLine="709"/>
        <w:jc w:val="both"/>
        <w:rPr>
          <w:rFonts w:ascii="Times New Roman" w:hAnsi="Times New Roman"/>
          <w:sz w:val="24"/>
          <w:szCs w:val="24"/>
        </w:rPr>
      </w:pPr>
    </w:p>
    <w:p w:rsidR="001719BB" w:rsidRPr="00D912A1" w:rsidRDefault="001719BB" w:rsidP="001719BB">
      <w:pPr>
        <w:widowControl w:val="0"/>
        <w:autoSpaceDE w:val="0"/>
        <w:autoSpaceDN w:val="0"/>
        <w:adjustRightInd w:val="0"/>
        <w:spacing w:after="0" w:line="240" w:lineRule="auto"/>
        <w:jc w:val="center"/>
        <w:outlineLvl w:val="1"/>
        <w:rPr>
          <w:rFonts w:ascii="Arial" w:hAnsi="Arial" w:cs="Arial"/>
          <w:sz w:val="24"/>
          <w:szCs w:val="24"/>
        </w:rPr>
      </w:pPr>
      <w:bookmarkStart w:id="8" w:name="Par144"/>
      <w:bookmarkEnd w:id="8"/>
      <w:r w:rsidRPr="00D912A1">
        <w:rPr>
          <w:rFonts w:ascii="Arial" w:hAnsi="Arial" w:cs="Arial"/>
          <w:sz w:val="24"/>
          <w:szCs w:val="24"/>
        </w:rPr>
        <w:t>Раздел II. СТАНДАРТ ПРЕДОСТАВЛЕНИЯ МУНИЦИПАЛЬНОЙ УСЛУГИ</w:t>
      </w:r>
    </w:p>
    <w:p w:rsidR="001719BB" w:rsidRPr="00D912A1" w:rsidRDefault="001719BB" w:rsidP="001719BB">
      <w:pPr>
        <w:widowControl w:val="0"/>
        <w:autoSpaceDE w:val="0"/>
        <w:autoSpaceDN w:val="0"/>
        <w:adjustRightInd w:val="0"/>
        <w:spacing w:after="0" w:line="240" w:lineRule="auto"/>
        <w:jc w:val="center"/>
        <w:rPr>
          <w:rFonts w:ascii="Arial" w:hAnsi="Arial" w:cs="Arial"/>
          <w:sz w:val="24"/>
          <w:szCs w:val="24"/>
        </w:rPr>
      </w:pPr>
    </w:p>
    <w:p w:rsidR="001719BB" w:rsidRPr="00D912A1" w:rsidRDefault="001719BB" w:rsidP="001719BB">
      <w:pPr>
        <w:widowControl w:val="0"/>
        <w:autoSpaceDE w:val="0"/>
        <w:autoSpaceDN w:val="0"/>
        <w:adjustRightInd w:val="0"/>
        <w:spacing w:after="0" w:line="240" w:lineRule="auto"/>
        <w:jc w:val="center"/>
        <w:outlineLvl w:val="2"/>
        <w:rPr>
          <w:rFonts w:ascii="Arial" w:hAnsi="Arial" w:cs="Arial"/>
          <w:sz w:val="24"/>
          <w:szCs w:val="24"/>
        </w:rPr>
      </w:pPr>
      <w:bookmarkStart w:id="9" w:name="Par146"/>
      <w:bookmarkEnd w:id="9"/>
      <w:r w:rsidRPr="00D912A1">
        <w:rPr>
          <w:rFonts w:ascii="Arial" w:hAnsi="Arial" w:cs="Arial"/>
          <w:sz w:val="24"/>
          <w:szCs w:val="24"/>
        </w:rPr>
        <w:t>Глава 4. НАИМЕНОВАНИЕ МУНИЦИПАЛЬНОЙ УСЛУГИ</w:t>
      </w:r>
    </w:p>
    <w:p w:rsidR="001719BB" w:rsidRPr="0005027C" w:rsidRDefault="001719BB" w:rsidP="001719BB">
      <w:pPr>
        <w:widowControl w:val="0"/>
        <w:autoSpaceDE w:val="0"/>
        <w:autoSpaceDN w:val="0"/>
        <w:adjustRightInd w:val="0"/>
        <w:spacing w:after="0" w:line="240" w:lineRule="auto"/>
        <w:ind w:firstLine="709"/>
        <w:jc w:val="both"/>
        <w:rPr>
          <w:rFonts w:ascii="Times New Roman" w:hAnsi="Times New Roman"/>
          <w:sz w:val="24"/>
          <w:szCs w:val="24"/>
        </w:rPr>
      </w:pPr>
    </w:p>
    <w:p w:rsidR="001719BB" w:rsidRPr="00DB7526"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DB7526">
        <w:rPr>
          <w:rFonts w:ascii="Arial" w:hAnsi="Arial" w:cs="Arial"/>
          <w:sz w:val="24"/>
          <w:szCs w:val="24"/>
        </w:rPr>
        <w:t xml:space="preserve">18. Под муниципальной услугой в настоящем административном регламенте понимается перевод жилого помещения в нежилое помещение или нежилого помещение в жилое помещение, находящегося на территории </w:t>
      </w:r>
      <w:r w:rsidR="00093284" w:rsidRPr="00DB7526">
        <w:rPr>
          <w:rFonts w:ascii="Arial" w:hAnsi="Arial" w:cs="Arial"/>
          <w:sz w:val="24"/>
          <w:szCs w:val="24"/>
        </w:rPr>
        <w:t xml:space="preserve">Коноваловского </w:t>
      </w:r>
      <w:r w:rsidRPr="00DB7526">
        <w:rPr>
          <w:rFonts w:ascii="Arial" w:hAnsi="Arial" w:cs="Arial"/>
          <w:sz w:val="24"/>
          <w:szCs w:val="24"/>
        </w:rPr>
        <w:t>муниципаль</w:t>
      </w:r>
      <w:r w:rsidR="00093284" w:rsidRPr="00DB7526">
        <w:rPr>
          <w:rFonts w:ascii="Arial" w:hAnsi="Arial" w:cs="Arial"/>
          <w:sz w:val="24"/>
          <w:szCs w:val="24"/>
        </w:rPr>
        <w:t>ного образования (</w:t>
      </w:r>
      <w:r w:rsidRPr="00DB7526">
        <w:rPr>
          <w:rFonts w:ascii="Arial" w:hAnsi="Arial" w:cs="Arial"/>
          <w:sz w:val="24"/>
          <w:szCs w:val="24"/>
        </w:rPr>
        <w:t>далее – перевод).</w:t>
      </w:r>
    </w:p>
    <w:p w:rsidR="001719BB" w:rsidRPr="00DB7526"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DB7526">
        <w:rPr>
          <w:rFonts w:ascii="Arial" w:hAnsi="Arial" w:cs="Arial"/>
          <w:sz w:val="24"/>
          <w:szCs w:val="24"/>
        </w:rPr>
        <w:t>19.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1719BB" w:rsidRPr="00DB7526"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DB7526">
        <w:rPr>
          <w:rFonts w:ascii="Arial" w:hAnsi="Arial" w:cs="Arial"/>
          <w:sz w:val="24"/>
          <w:szCs w:val="24"/>
        </w:rPr>
        <w:t>20.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1719BB" w:rsidRPr="00DB7526"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DB7526">
        <w:rPr>
          <w:rFonts w:ascii="Arial" w:hAnsi="Arial" w:cs="Arial"/>
          <w:sz w:val="24"/>
          <w:szCs w:val="24"/>
        </w:rPr>
        <w:t xml:space="preserve">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w:t>
      </w:r>
      <w:r w:rsidRPr="00DB7526">
        <w:rPr>
          <w:rFonts w:ascii="Arial" w:hAnsi="Arial" w:cs="Arial"/>
          <w:sz w:val="24"/>
          <w:szCs w:val="24"/>
        </w:rPr>
        <w:lastRenderedPageBreak/>
        <w:t>являются жилыми.</w:t>
      </w:r>
    </w:p>
    <w:p w:rsidR="001719BB" w:rsidRPr="00DB7526"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DB7526">
        <w:rPr>
          <w:rFonts w:ascii="Arial" w:hAnsi="Arial" w:cs="Arial"/>
          <w:sz w:val="24"/>
          <w:szCs w:val="24"/>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1719BB" w:rsidRPr="00DB7526"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DB7526">
        <w:rPr>
          <w:rFonts w:ascii="Arial" w:hAnsi="Arial" w:cs="Arial"/>
          <w:sz w:val="24"/>
          <w:szCs w:val="24"/>
        </w:rPr>
        <w:t>21. Выдача документов о переводе осуществляется в соответствии с законодательством.</w:t>
      </w:r>
    </w:p>
    <w:p w:rsidR="001719BB" w:rsidRPr="0005027C" w:rsidRDefault="001719BB" w:rsidP="001719BB">
      <w:pPr>
        <w:widowControl w:val="0"/>
        <w:autoSpaceDE w:val="0"/>
        <w:autoSpaceDN w:val="0"/>
        <w:adjustRightInd w:val="0"/>
        <w:spacing w:after="0" w:line="240" w:lineRule="auto"/>
        <w:ind w:firstLine="709"/>
        <w:jc w:val="both"/>
        <w:rPr>
          <w:rFonts w:ascii="Times New Roman" w:hAnsi="Times New Roman"/>
          <w:sz w:val="24"/>
          <w:szCs w:val="24"/>
        </w:rPr>
      </w:pPr>
    </w:p>
    <w:p w:rsidR="001719BB" w:rsidRPr="00D912A1" w:rsidRDefault="001719BB" w:rsidP="001719BB">
      <w:pPr>
        <w:widowControl w:val="0"/>
        <w:autoSpaceDE w:val="0"/>
        <w:autoSpaceDN w:val="0"/>
        <w:adjustRightInd w:val="0"/>
        <w:spacing w:after="0" w:line="240" w:lineRule="auto"/>
        <w:jc w:val="center"/>
        <w:outlineLvl w:val="2"/>
        <w:rPr>
          <w:rFonts w:ascii="Arial" w:hAnsi="Arial" w:cs="Arial"/>
          <w:sz w:val="24"/>
          <w:szCs w:val="24"/>
        </w:rPr>
      </w:pPr>
      <w:bookmarkStart w:id="10" w:name="Par151"/>
      <w:bookmarkEnd w:id="10"/>
      <w:r w:rsidRPr="00D912A1">
        <w:rPr>
          <w:rFonts w:ascii="Arial" w:hAnsi="Arial" w:cs="Arial"/>
          <w:sz w:val="24"/>
          <w:szCs w:val="24"/>
        </w:rPr>
        <w:t>Глава 5. НАИМЕНОВАНИЕ ОРГАНА МЕСТНОГО САМОУПРАВЛЕНИЯ,</w:t>
      </w:r>
    </w:p>
    <w:p w:rsidR="001719BB" w:rsidRPr="00D912A1" w:rsidRDefault="001719BB" w:rsidP="001719BB">
      <w:pPr>
        <w:widowControl w:val="0"/>
        <w:autoSpaceDE w:val="0"/>
        <w:autoSpaceDN w:val="0"/>
        <w:adjustRightInd w:val="0"/>
        <w:spacing w:after="0" w:line="240" w:lineRule="auto"/>
        <w:jc w:val="center"/>
        <w:rPr>
          <w:rFonts w:ascii="Arial" w:hAnsi="Arial" w:cs="Arial"/>
          <w:sz w:val="24"/>
          <w:szCs w:val="24"/>
        </w:rPr>
      </w:pPr>
      <w:r w:rsidRPr="00D912A1">
        <w:rPr>
          <w:rFonts w:ascii="Arial" w:hAnsi="Arial" w:cs="Arial"/>
          <w:sz w:val="24"/>
          <w:szCs w:val="24"/>
        </w:rPr>
        <w:t>ПРЕДОСТАВЛЯЮЩЕГО МУНИЦИПАЛЬНУЮ УСЛУГУ</w:t>
      </w:r>
    </w:p>
    <w:p w:rsidR="001719BB" w:rsidRPr="0005027C" w:rsidRDefault="001719BB" w:rsidP="001719BB">
      <w:pPr>
        <w:widowControl w:val="0"/>
        <w:autoSpaceDE w:val="0"/>
        <w:autoSpaceDN w:val="0"/>
        <w:adjustRightInd w:val="0"/>
        <w:spacing w:after="0" w:line="240" w:lineRule="auto"/>
        <w:ind w:firstLine="709"/>
        <w:jc w:val="both"/>
        <w:rPr>
          <w:rFonts w:ascii="Times New Roman" w:hAnsi="Times New Roman"/>
          <w:sz w:val="24"/>
          <w:szCs w:val="24"/>
        </w:rPr>
      </w:pPr>
    </w:p>
    <w:p w:rsidR="001719BB" w:rsidRPr="00D912A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D912A1">
        <w:rPr>
          <w:rFonts w:ascii="Arial" w:hAnsi="Arial" w:cs="Arial"/>
          <w:sz w:val="24"/>
          <w:szCs w:val="24"/>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1719BB" w:rsidRPr="00D912A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D912A1">
        <w:rPr>
          <w:rFonts w:ascii="Arial" w:hAnsi="Arial" w:cs="Arial"/>
          <w:sz w:val="24"/>
          <w:szCs w:val="24"/>
        </w:rPr>
        <w:t>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Думы</w:t>
      </w:r>
      <w:r w:rsidR="00D912A1" w:rsidRPr="00D912A1">
        <w:rPr>
          <w:rFonts w:ascii="Arial" w:hAnsi="Arial" w:cs="Arial"/>
          <w:sz w:val="24"/>
          <w:szCs w:val="24"/>
        </w:rPr>
        <w:t xml:space="preserve"> Коноваловского</w:t>
      </w:r>
      <w:r w:rsidRPr="00D912A1">
        <w:rPr>
          <w:rFonts w:ascii="Arial" w:hAnsi="Arial" w:cs="Arial"/>
          <w:sz w:val="24"/>
          <w:szCs w:val="24"/>
        </w:rPr>
        <w:t xml:space="preserve"> муниципаль</w:t>
      </w:r>
      <w:r w:rsidR="00D912A1" w:rsidRPr="00D912A1">
        <w:rPr>
          <w:rFonts w:ascii="Arial" w:hAnsi="Arial" w:cs="Arial"/>
          <w:sz w:val="24"/>
          <w:szCs w:val="24"/>
        </w:rPr>
        <w:t>ного образования</w:t>
      </w:r>
      <w:r w:rsidRPr="00D912A1">
        <w:rPr>
          <w:rFonts w:ascii="Arial" w:hAnsi="Arial" w:cs="Arial"/>
          <w:i/>
          <w:sz w:val="24"/>
          <w:szCs w:val="24"/>
        </w:rPr>
        <w:t>.</w:t>
      </w:r>
    </w:p>
    <w:p w:rsidR="001719BB" w:rsidRPr="00D912A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D912A1">
        <w:rPr>
          <w:rFonts w:ascii="Arial" w:hAnsi="Arial" w:cs="Arial"/>
          <w:sz w:val="24"/>
          <w:szCs w:val="24"/>
        </w:rPr>
        <w:t>24. В предоставлении муниципальной услуги участвуют:</w:t>
      </w:r>
    </w:p>
    <w:p w:rsidR="001719BB" w:rsidRPr="00D912A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D912A1">
        <w:rPr>
          <w:rFonts w:ascii="Arial" w:hAnsi="Arial" w:cs="Arial"/>
          <w:sz w:val="24"/>
          <w:szCs w:val="24"/>
        </w:rPr>
        <w:t>Федеральная служба государственной регистрации, кадастра и картографии;</w:t>
      </w:r>
    </w:p>
    <w:p w:rsidR="001719BB" w:rsidRPr="00D912A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D912A1">
        <w:rPr>
          <w:rFonts w:ascii="Arial" w:hAnsi="Arial" w:cs="Arial"/>
          <w:sz w:val="24"/>
          <w:szCs w:val="24"/>
        </w:rPr>
        <w:t>организации по техническому учету и (или) технической инвентаризации;</w:t>
      </w:r>
    </w:p>
    <w:p w:rsidR="001719BB" w:rsidRPr="00D912A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D912A1">
        <w:rPr>
          <w:rFonts w:ascii="Arial" w:hAnsi="Arial" w:cs="Arial"/>
          <w:sz w:val="24"/>
          <w:szCs w:val="24"/>
        </w:rPr>
        <w:t>нотариус.</w:t>
      </w:r>
    </w:p>
    <w:p w:rsidR="001719BB" w:rsidRPr="0005027C" w:rsidRDefault="001719BB" w:rsidP="001719BB">
      <w:pPr>
        <w:widowControl w:val="0"/>
        <w:autoSpaceDE w:val="0"/>
        <w:autoSpaceDN w:val="0"/>
        <w:adjustRightInd w:val="0"/>
        <w:spacing w:after="0" w:line="240" w:lineRule="auto"/>
        <w:ind w:firstLine="709"/>
        <w:jc w:val="both"/>
        <w:rPr>
          <w:rFonts w:ascii="Times New Roman" w:hAnsi="Times New Roman"/>
          <w:sz w:val="24"/>
          <w:szCs w:val="24"/>
        </w:rPr>
      </w:pPr>
    </w:p>
    <w:p w:rsidR="001719BB" w:rsidRPr="00D912A1" w:rsidRDefault="001719BB" w:rsidP="001719BB">
      <w:pPr>
        <w:widowControl w:val="0"/>
        <w:autoSpaceDE w:val="0"/>
        <w:autoSpaceDN w:val="0"/>
        <w:adjustRightInd w:val="0"/>
        <w:spacing w:after="0" w:line="240" w:lineRule="auto"/>
        <w:ind w:firstLine="709"/>
        <w:jc w:val="center"/>
        <w:rPr>
          <w:rFonts w:ascii="Arial" w:hAnsi="Arial" w:cs="Arial"/>
          <w:sz w:val="24"/>
          <w:szCs w:val="24"/>
        </w:rPr>
      </w:pPr>
      <w:bookmarkStart w:id="11" w:name="Par159"/>
      <w:bookmarkEnd w:id="11"/>
      <w:r w:rsidRPr="00D912A1">
        <w:rPr>
          <w:rFonts w:ascii="Arial" w:hAnsi="Arial" w:cs="Arial"/>
          <w:sz w:val="24"/>
          <w:szCs w:val="24"/>
        </w:rPr>
        <w:t>Глава 6. ОПИСАНИЕ РЕЗУЛЬТАТА</w:t>
      </w:r>
    </w:p>
    <w:p w:rsidR="001719BB" w:rsidRPr="0005027C" w:rsidRDefault="001719BB" w:rsidP="001719BB">
      <w:pPr>
        <w:widowControl w:val="0"/>
        <w:autoSpaceDE w:val="0"/>
        <w:autoSpaceDN w:val="0"/>
        <w:adjustRightInd w:val="0"/>
        <w:spacing w:after="0" w:line="240" w:lineRule="auto"/>
        <w:ind w:firstLine="709"/>
        <w:jc w:val="center"/>
        <w:rPr>
          <w:rFonts w:ascii="Times New Roman" w:hAnsi="Times New Roman"/>
          <w:sz w:val="24"/>
          <w:szCs w:val="24"/>
        </w:rPr>
      </w:pPr>
      <w:r w:rsidRPr="00D912A1">
        <w:rPr>
          <w:rFonts w:ascii="Arial" w:hAnsi="Arial" w:cs="Arial"/>
          <w:sz w:val="24"/>
          <w:szCs w:val="24"/>
        </w:rPr>
        <w:t>ПРЕДОСТАВЛЕНИЯ МУНИЦИПАЛЬНОЙ УСЛУГИ</w:t>
      </w:r>
    </w:p>
    <w:p w:rsidR="001719BB" w:rsidRPr="0005027C" w:rsidRDefault="001719BB" w:rsidP="001719BB">
      <w:pPr>
        <w:widowControl w:val="0"/>
        <w:autoSpaceDE w:val="0"/>
        <w:autoSpaceDN w:val="0"/>
        <w:adjustRightInd w:val="0"/>
        <w:spacing w:after="0" w:line="240" w:lineRule="auto"/>
        <w:ind w:firstLine="709"/>
        <w:jc w:val="both"/>
        <w:rPr>
          <w:rFonts w:ascii="Times New Roman" w:hAnsi="Times New Roman"/>
          <w:sz w:val="24"/>
          <w:szCs w:val="24"/>
        </w:rPr>
      </w:pPr>
    </w:p>
    <w:p w:rsidR="001719BB" w:rsidRPr="001157DD"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1157DD">
        <w:rPr>
          <w:rFonts w:ascii="Arial" w:hAnsi="Arial" w:cs="Arial"/>
          <w:sz w:val="24"/>
          <w:szCs w:val="24"/>
        </w:rPr>
        <w:t>25. Конечным результатом предоставления муниципальной услуги является:</w:t>
      </w:r>
    </w:p>
    <w:p w:rsidR="001719BB" w:rsidRPr="001157DD" w:rsidRDefault="001157DD" w:rsidP="001719BB">
      <w:pPr>
        <w:autoSpaceDE w:val="0"/>
        <w:autoSpaceDN w:val="0"/>
        <w:adjustRightInd w:val="0"/>
        <w:spacing w:after="0" w:line="240" w:lineRule="auto"/>
        <w:ind w:firstLine="709"/>
        <w:jc w:val="both"/>
        <w:rPr>
          <w:rFonts w:ascii="Arial" w:hAnsi="Arial" w:cs="Arial"/>
          <w:sz w:val="24"/>
          <w:szCs w:val="24"/>
        </w:rPr>
      </w:pPr>
      <w:bookmarkStart w:id="12" w:name="Par167"/>
      <w:bookmarkEnd w:id="12"/>
      <w:r w:rsidRPr="001157DD">
        <w:rPr>
          <w:rFonts w:ascii="Arial" w:hAnsi="Arial" w:cs="Arial"/>
          <w:sz w:val="24"/>
          <w:szCs w:val="24"/>
        </w:rPr>
        <w:t>В</w:t>
      </w:r>
      <w:r w:rsidR="001719BB" w:rsidRPr="001157DD">
        <w:rPr>
          <w:rFonts w:ascii="Arial" w:hAnsi="Arial" w:cs="Arial"/>
          <w:sz w:val="24"/>
          <w:szCs w:val="24"/>
        </w:rPr>
        <w:t>ыдача</w:t>
      </w:r>
      <w:r w:rsidRPr="001157DD">
        <w:rPr>
          <w:rFonts w:ascii="Arial" w:hAnsi="Arial" w:cs="Arial"/>
          <w:sz w:val="24"/>
          <w:szCs w:val="24"/>
        </w:rPr>
        <w:t xml:space="preserve"> документа –</w:t>
      </w:r>
      <w:r w:rsidR="001719BB" w:rsidRPr="001157DD">
        <w:rPr>
          <w:rFonts w:ascii="Arial" w:hAnsi="Arial" w:cs="Arial"/>
          <w:sz w:val="24"/>
          <w:szCs w:val="24"/>
        </w:rPr>
        <w:t xml:space="preserve"> решения</w:t>
      </w:r>
      <w:r w:rsidRPr="001157DD">
        <w:rPr>
          <w:rFonts w:ascii="Arial" w:hAnsi="Arial" w:cs="Arial"/>
          <w:sz w:val="24"/>
          <w:szCs w:val="24"/>
        </w:rPr>
        <w:t xml:space="preserve"> Администрации Коноваловского муниципального образования</w:t>
      </w:r>
      <w:r w:rsidR="001719BB" w:rsidRPr="001157DD">
        <w:rPr>
          <w:rFonts w:ascii="Arial" w:hAnsi="Arial" w:cs="Arial"/>
          <w:sz w:val="24"/>
          <w:szCs w:val="24"/>
        </w:rPr>
        <w:t xml:space="preserve"> о переводе жилого помещения в нежилое или нежилого </w:t>
      </w:r>
      <w:r w:rsidRPr="001157DD">
        <w:rPr>
          <w:rFonts w:ascii="Arial" w:hAnsi="Arial" w:cs="Arial"/>
          <w:sz w:val="24"/>
          <w:szCs w:val="24"/>
        </w:rPr>
        <w:t>в жилые помещения</w:t>
      </w:r>
      <w:r w:rsidR="001719BB" w:rsidRPr="001157DD">
        <w:rPr>
          <w:rFonts w:ascii="Arial" w:hAnsi="Arial" w:cs="Arial"/>
          <w:sz w:val="24"/>
          <w:szCs w:val="24"/>
        </w:rPr>
        <w:t>;</w:t>
      </w:r>
    </w:p>
    <w:p w:rsidR="001719BB" w:rsidRPr="001157DD" w:rsidRDefault="001157DD" w:rsidP="001719BB">
      <w:pPr>
        <w:autoSpaceDE w:val="0"/>
        <w:autoSpaceDN w:val="0"/>
        <w:adjustRightInd w:val="0"/>
        <w:spacing w:after="0" w:line="240" w:lineRule="auto"/>
        <w:ind w:firstLine="709"/>
        <w:jc w:val="both"/>
        <w:rPr>
          <w:rFonts w:ascii="Arial" w:hAnsi="Arial" w:cs="Arial"/>
          <w:sz w:val="24"/>
          <w:szCs w:val="24"/>
        </w:rPr>
      </w:pPr>
      <w:r w:rsidRPr="001157DD">
        <w:rPr>
          <w:rFonts w:ascii="Arial" w:hAnsi="Arial" w:cs="Arial"/>
          <w:sz w:val="24"/>
          <w:szCs w:val="24"/>
        </w:rPr>
        <w:t>В</w:t>
      </w:r>
      <w:r w:rsidR="001719BB" w:rsidRPr="001157DD">
        <w:rPr>
          <w:rFonts w:ascii="Arial" w:hAnsi="Arial" w:cs="Arial"/>
          <w:sz w:val="24"/>
          <w:szCs w:val="24"/>
        </w:rPr>
        <w:t>ыдача</w:t>
      </w:r>
      <w:r w:rsidRPr="001157DD">
        <w:rPr>
          <w:rFonts w:ascii="Arial" w:hAnsi="Arial" w:cs="Arial"/>
          <w:sz w:val="24"/>
          <w:szCs w:val="24"/>
        </w:rPr>
        <w:t xml:space="preserve"> документа - решения Администрации Коноваловского муниципального образования</w:t>
      </w:r>
      <w:r w:rsidR="001719BB" w:rsidRPr="001157DD">
        <w:rPr>
          <w:rFonts w:ascii="Arial" w:hAnsi="Arial" w:cs="Arial"/>
          <w:sz w:val="24"/>
          <w:szCs w:val="24"/>
        </w:rPr>
        <w:t xml:space="preserve"> </w:t>
      </w:r>
      <w:r w:rsidRPr="001157DD">
        <w:rPr>
          <w:rFonts w:ascii="Arial" w:hAnsi="Arial" w:cs="Arial"/>
          <w:sz w:val="24"/>
          <w:szCs w:val="24"/>
        </w:rPr>
        <w:t>об отказе</w:t>
      </w:r>
      <w:r w:rsidR="001719BB" w:rsidRPr="001157DD">
        <w:rPr>
          <w:rFonts w:ascii="Arial" w:hAnsi="Arial" w:cs="Arial"/>
          <w:sz w:val="24"/>
          <w:szCs w:val="24"/>
        </w:rPr>
        <w:t xml:space="preserve"> в переводе жилого помещения в нежилое или нежилого в жилое помещение.</w:t>
      </w:r>
    </w:p>
    <w:p w:rsidR="001719BB" w:rsidRPr="001157DD" w:rsidRDefault="001719BB" w:rsidP="001719BB">
      <w:pPr>
        <w:autoSpaceDE w:val="0"/>
        <w:autoSpaceDN w:val="0"/>
        <w:adjustRightInd w:val="0"/>
        <w:spacing w:after="0" w:line="240" w:lineRule="auto"/>
        <w:ind w:firstLine="709"/>
        <w:jc w:val="both"/>
        <w:rPr>
          <w:rFonts w:ascii="Arial" w:hAnsi="Arial" w:cs="Arial"/>
          <w:sz w:val="24"/>
          <w:szCs w:val="24"/>
        </w:rPr>
      </w:pPr>
      <w:r w:rsidRPr="001157DD">
        <w:rPr>
          <w:rFonts w:ascii="Arial" w:hAnsi="Arial" w:cs="Arial"/>
          <w:sz w:val="24"/>
          <w:szCs w:val="24"/>
        </w:rPr>
        <w:t>26. В случае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необходимо.</w:t>
      </w:r>
    </w:p>
    <w:p w:rsidR="001719BB" w:rsidRPr="001157DD" w:rsidRDefault="001719BB" w:rsidP="001719BB">
      <w:pPr>
        <w:autoSpaceDE w:val="0"/>
        <w:autoSpaceDN w:val="0"/>
        <w:adjustRightInd w:val="0"/>
        <w:spacing w:after="0" w:line="240" w:lineRule="auto"/>
        <w:ind w:firstLine="709"/>
        <w:jc w:val="both"/>
        <w:rPr>
          <w:rFonts w:ascii="Arial" w:hAnsi="Arial" w:cs="Arial"/>
          <w:sz w:val="24"/>
          <w:szCs w:val="24"/>
        </w:rPr>
      </w:pPr>
      <w:r w:rsidRPr="001157DD">
        <w:rPr>
          <w:rFonts w:ascii="Arial" w:hAnsi="Arial" w:cs="Arial"/>
          <w:sz w:val="24"/>
          <w:szCs w:val="24"/>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 завершение указанных работ, должен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1719BB" w:rsidRPr="001157DD"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1157DD">
        <w:rPr>
          <w:rFonts w:ascii="Arial" w:hAnsi="Arial" w:cs="Arial"/>
          <w:sz w:val="24"/>
          <w:szCs w:val="24"/>
        </w:rPr>
        <w:t xml:space="preserve">27. Форма документа, подтверждающего принятие решения о переводе </w:t>
      </w:r>
      <w:r w:rsidRPr="001157DD">
        <w:rPr>
          <w:rFonts w:ascii="Arial" w:hAnsi="Arial" w:cs="Arial"/>
          <w:sz w:val="24"/>
          <w:szCs w:val="24"/>
        </w:rPr>
        <w:lastRenderedPageBreak/>
        <w:t>утверждена Постановлением Правительства Российской Федерации от 10 августа 2005 года № 502.</w:t>
      </w:r>
    </w:p>
    <w:p w:rsidR="001719BB" w:rsidRPr="001157DD" w:rsidRDefault="001719BB" w:rsidP="001719BB">
      <w:pPr>
        <w:widowControl w:val="0"/>
        <w:autoSpaceDE w:val="0"/>
        <w:autoSpaceDN w:val="0"/>
        <w:adjustRightInd w:val="0"/>
        <w:spacing w:after="0" w:line="240" w:lineRule="auto"/>
        <w:ind w:firstLine="709"/>
        <w:jc w:val="both"/>
        <w:rPr>
          <w:rFonts w:ascii="Arial" w:hAnsi="Arial" w:cs="Arial"/>
          <w:sz w:val="24"/>
          <w:szCs w:val="24"/>
        </w:rPr>
      </w:pPr>
    </w:p>
    <w:p w:rsidR="001719BB" w:rsidRPr="001157DD" w:rsidRDefault="001719BB" w:rsidP="001719BB">
      <w:pPr>
        <w:widowControl w:val="0"/>
        <w:autoSpaceDE w:val="0"/>
        <w:autoSpaceDN w:val="0"/>
        <w:adjustRightInd w:val="0"/>
        <w:spacing w:after="0" w:line="240" w:lineRule="auto"/>
        <w:ind w:firstLine="726"/>
        <w:jc w:val="center"/>
        <w:outlineLvl w:val="2"/>
        <w:rPr>
          <w:rFonts w:ascii="Arial" w:hAnsi="Arial" w:cs="Arial"/>
          <w:sz w:val="24"/>
          <w:szCs w:val="24"/>
        </w:rPr>
      </w:pPr>
      <w:r w:rsidRPr="001157DD">
        <w:rPr>
          <w:rFonts w:ascii="Arial" w:hAnsi="Arial" w:cs="Arial"/>
          <w:sz w:val="24"/>
          <w:szCs w:val="24"/>
        </w:rPr>
        <w:t>Глава 7. СРОК ПРЕДОСТАВЛЕНИЯ МУНИЦИПАЛЬНОЙ УСЛУГИ, В ТОМ ЧИСЛЕ С УЧЕТОМ НЕОБХОДИМОСТИ ОБРАЩЕНИЯ В ОРГАНИЗАЦИИ,</w:t>
      </w:r>
      <w:r w:rsidR="001157DD" w:rsidRPr="001157DD">
        <w:rPr>
          <w:rFonts w:ascii="Arial" w:hAnsi="Arial" w:cs="Arial"/>
          <w:sz w:val="24"/>
          <w:szCs w:val="24"/>
        </w:rPr>
        <w:t xml:space="preserve"> </w:t>
      </w:r>
      <w:r w:rsidRPr="001157DD">
        <w:rPr>
          <w:rFonts w:ascii="Arial" w:hAnsi="Arial" w:cs="Arial"/>
          <w:sz w:val="24"/>
          <w:szCs w:val="24"/>
        </w:rPr>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719BB" w:rsidRPr="0005027C" w:rsidRDefault="001719BB" w:rsidP="001719BB">
      <w:pPr>
        <w:widowControl w:val="0"/>
        <w:autoSpaceDE w:val="0"/>
        <w:autoSpaceDN w:val="0"/>
        <w:adjustRightInd w:val="0"/>
        <w:spacing w:after="0" w:line="240" w:lineRule="auto"/>
        <w:ind w:firstLine="709"/>
        <w:jc w:val="both"/>
        <w:rPr>
          <w:rFonts w:ascii="Times New Roman" w:hAnsi="Times New Roman"/>
          <w:sz w:val="24"/>
          <w:szCs w:val="24"/>
        </w:rPr>
      </w:pPr>
    </w:p>
    <w:p w:rsidR="001719BB" w:rsidRPr="001157DD" w:rsidRDefault="001719BB" w:rsidP="001719BB">
      <w:pPr>
        <w:autoSpaceDE w:val="0"/>
        <w:autoSpaceDN w:val="0"/>
        <w:adjustRightInd w:val="0"/>
        <w:spacing w:after="0" w:line="240" w:lineRule="auto"/>
        <w:ind w:firstLine="709"/>
        <w:jc w:val="both"/>
        <w:rPr>
          <w:rFonts w:ascii="Arial" w:hAnsi="Arial" w:cs="Arial"/>
          <w:sz w:val="24"/>
          <w:szCs w:val="24"/>
        </w:rPr>
      </w:pPr>
      <w:bookmarkStart w:id="13" w:name="Par174"/>
      <w:bookmarkEnd w:id="13"/>
      <w:r w:rsidRPr="001157DD">
        <w:rPr>
          <w:rFonts w:ascii="Arial" w:hAnsi="Arial" w:cs="Arial"/>
          <w:sz w:val="24"/>
          <w:szCs w:val="24"/>
        </w:rPr>
        <w:t>28. Срок принятия решения о переводе составляет не более 45 календарных дней со дня регистрации заявления и документов в уполномоченном органе, либо в МФЦ, в том числе с учетом обращения в организации и органы, участвующие в предоставлении муниципальной услуги.</w:t>
      </w:r>
    </w:p>
    <w:p w:rsidR="001719BB" w:rsidRPr="001157DD" w:rsidRDefault="001719BB" w:rsidP="001719BB">
      <w:pPr>
        <w:autoSpaceDE w:val="0"/>
        <w:autoSpaceDN w:val="0"/>
        <w:adjustRightInd w:val="0"/>
        <w:spacing w:after="0" w:line="240" w:lineRule="auto"/>
        <w:ind w:firstLine="709"/>
        <w:jc w:val="both"/>
        <w:rPr>
          <w:rFonts w:ascii="Arial" w:hAnsi="Arial" w:cs="Arial"/>
          <w:sz w:val="24"/>
          <w:szCs w:val="24"/>
        </w:rPr>
      </w:pPr>
      <w:r w:rsidRPr="001157DD">
        <w:rPr>
          <w:rFonts w:ascii="Arial" w:hAnsi="Arial" w:cs="Arial"/>
          <w:sz w:val="24"/>
          <w:szCs w:val="24"/>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уполномоченном органе.</w:t>
      </w:r>
    </w:p>
    <w:p w:rsidR="001719BB" w:rsidRPr="001157DD" w:rsidRDefault="001719BB" w:rsidP="001719BB">
      <w:pPr>
        <w:autoSpaceDE w:val="0"/>
        <w:autoSpaceDN w:val="0"/>
        <w:adjustRightInd w:val="0"/>
        <w:spacing w:after="0" w:line="240" w:lineRule="auto"/>
        <w:ind w:firstLine="709"/>
        <w:jc w:val="both"/>
        <w:rPr>
          <w:rFonts w:ascii="Arial" w:hAnsi="Arial" w:cs="Arial"/>
          <w:sz w:val="24"/>
          <w:szCs w:val="24"/>
        </w:rPr>
      </w:pPr>
      <w:r w:rsidRPr="001157DD">
        <w:rPr>
          <w:rFonts w:ascii="Arial" w:hAnsi="Arial" w:cs="Arial"/>
          <w:sz w:val="24"/>
          <w:szCs w:val="24"/>
        </w:rPr>
        <w:t>29. Срок выдачи (направления) решения о переводе или об отказе в переводе заявителю составляет не более 3 рабочих дней со дня принятия соответствующего решения уполномоченным органом.</w:t>
      </w:r>
    </w:p>
    <w:p w:rsidR="001719BB" w:rsidRPr="001157DD" w:rsidRDefault="001719BB" w:rsidP="001719BB">
      <w:pPr>
        <w:autoSpaceDE w:val="0"/>
        <w:autoSpaceDN w:val="0"/>
        <w:adjustRightInd w:val="0"/>
        <w:spacing w:after="0" w:line="240" w:lineRule="auto"/>
        <w:ind w:firstLine="709"/>
        <w:jc w:val="both"/>
        <w:rPr>
          <w:rFonts w:ascii="Arial" w:hAnsi="Arial" w:cs="Arial"/>
          <w:sz w:val="24"/>
          <w:szCs w:val="24"/>
        </w:rPr>
      </w:pPr>
      <w:r w:rsidRPr="001157DD">
        <w:rPr>
          <w:rFonts w:ascii="Arial" w:hAnsi="Arial" w:cs="Arial"/>
          <w:sz w:val="24"/>
          <w:szCs w:val="24"/>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1719BB" w:rsidRPr="001157DD" w:rsidRDefault="001719BB" w:rsidP="001719BB">
      <w:pPr>
        <w:autoSpaceDE w:val="0"/>
        <w:autoSpaceDN w:val="0"/>
        <w:adjustRightInd w:val="0"/>
        <w:spacing w:after="0" w:line="240" w:lineRule="auto"/>
        <w:ind w:firstLine="709"/>
        <w:jc w:val="both"/>
        <w:rPr>
          <w:rFonts w:ascii="Arial" w:hAnsi="Arial" w:cs="Arial"/>
          <w:sz w:val="24"/>
          <w:szCs w:val="24"/>
        </w:rPr>
      </w:pPr>
      <w:r w:rsidRPr="001157DD">
        <w:rPr>
          <w:rFonts w:ascii="Arial" w:hAnsi="Arial" w:cs="Arial"/>
          <w:sz w:val="24"/>
          <w:szCs w:val="24"/>
        </w:rPr>
        <w:t>30. Срок подготовки акта приемочной комиссии, подтверждающий завершение работ по переустройству, и (или) перепланировке, и (или) иных работ помещения составляет 15 календарных дней.</w:t>
      </w:r>
    </w:p>
    <w:p w:rsidR="001719BB" w:rsidRPr="001157DD" w:rsidRDefault="001719BB" w:rsidP="001719BB">
      <w:pPr>
        <w:autoSpaceDE w:val="0"/>
        <w:autoSpaceDN w:val="0"/>
        <w:adjustRightInd w:val="0"/>
        <w:spacing w:after="0" w:line="240" w:lineRule="auto"/>
        <w:ind w:firstLine="709"/>
        <w:jc w:val="both"/>
        <w:rPr>
          <w:rFonts w:ascii="Arial" w:hAnsi="Arial" w:cs="Arial"/>
          <w:sz w:val="24"/>
          <w:szCs w:val="24"/>
        </w:rPr>
      </w:pPr>
      <w:r w:rsidRPr="001157DD">
        <w:rPr>
          <w:rFonts w:ascii="Arial" w:hAnsi="Arial" w:cs="Arial"/>
          <w:sz w:val="24"/>
          <w:szCs w:val="24"/>
        </w:rPr>
        <w:t>Срок выдачи (направления) указанного акта приемочной комиссии заявителю составляет 3 календарных дня со дня подписания комиссией акта.</w:t>
      </w:r>
    </w:p>
    <w:p w:rsidR="001719BB" w:rsidRPr="001157DD"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1157DD">
        <w:rPr>
          <w:rFonts w:ascii="Arial" w:hAnsi="Arial" w:cs="Arial"/>
          <w:sz w:val="24"/>
          <w:szCs w:val="24"/>
        </w:rPr>
        <w:t>31. Срок приостановления предоставления муниципальной услуги законодательством не предусмотрен.</w:t>
      </w:r>
    </w:p>
    <w:p w:rsidR="001719BB" w:rsidRPr="001157DD"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1157DD">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1719BB" w:rsidRPr="001157DD"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1157DD">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1719BB" w:rsidRPr="0005027C" w:rsidRDefault="001719BB" w:rsidP="001719BB">
      <w:pPr>
        <w:widowControl w:val="0"/>
        <w:autoSpaceDE w:val="0"/>
        <w:autoSpaceDN w:val="0"/>
        <w:adjustRightInd w:val="0"/>
        <w:spacing w:after="0" w:line="240" w:lineRule="auto"/>
        <w:ind w:firstLine="709"/>
        <w:jc w:val="both"/>
        <w:rPr>
          <w:rFonts w:ascii="Times New Roman" w:hAnsi="Times New Roman"/>
          <w:sz w:val="24"/>
          <w:szCs w:val="24"/>
        </w:rPr>
      </w:pPr>
    </w:p>
    <w:p w:rsidR="001719BB" w:rsidRPr="001157DD" w:rsidRDefault="001719BB" w:rsidP="001719BB">
      <w:pPr>
        <w:widowControl w:val="0"/>
        <w:autoSpaceDE w:val="0"/>
        <w:autoSpaceDN w:val="0"/>
        <w:adjustRightInd w:val="0"/>
        <w:spacing w:after="0" w:line="240" w:lineRule="auto"/>
        <w:ind w:firstLine="709"/>
        <w:jc w:val="center"/>
        <w:rPr>
          <w:rFonts w:ascii="Arial" w:hAnsi="Arial" w:cs="Arial"/>
          <w:sz w:val="24"/>
          <w:szCs w:val="24"/>
        </w:rPr>
      </w:pPr>
      <w:bookmarkStart w:id="14" w:name="Par179"/>
      <w:bookmarkEnd w:id="14"/>
      <w:r w:rsidRPr="001157DD">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1719BB" w:rsidRPr="001157DD" w:rsidRDefault="001719BB" w:rsidP="001719BB">
      <w:pPr>
        <w:widowControl w:val="0"/>
        <w:autoSpaceDE w:val="0"/>
        <w:autoSpaceDN w:val="0"/>
        <w:adjustRightInd w:val="0"/>
        <w:spacing w:after="0" w:line="240" w:lineRule="auto"/>
        <w:jc w:val="both"/>
        <w:rPr>
          <w:rFonts w:ascii="Arial" w:hAnsi="Arial" w:cs="Arial"/>
          <w:sz w:val="24"/>
          <w:szCs w:val="24"/>
        </w:rPr>
      </w:pPr>
    </w:p>
    <w:p w:rsidR="001719BB" w:rsidRPr="001157DD"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1157DD">
        <w:rPr>
          <w:rFonts w:ascii="Arial" w:hAnsi="Arial" w:cs="Arial"/>
          <w:sz w:val="24"/>
          <w:szCs w:val="24"/>
        </w:rPr>
        <w:t>32. Предоставление муниципальной услуги осуществляется в соответствии с законодательством.</w:t>
      </w:r>
    </w:p>
    <w:p w:rsidR="001719BB" w:rsidRPr="001157DD"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1157DD">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1719BB" w:rsidRPr="001157DD"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1157DD">
        <w:rPr>
          <w:rFonts w:ascii="Arial" w:hAnsi="Arial" w:cs="Arial"/>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1719BB" w:rsidRPr="001157DD" w:rsidRDefault="001719BB" w:rsidP="001719BB">
      <w:pPr>
        <w:autoSpaceDE w:val="0"/>
        <w:autoSpaceDN w:val="0"/>
        <w:adjustRightInd w:val="0"/>
        <w:spacing w:after="0" w:line="240" w:lineRule="auto"/>
        <w:ind w:firstLine="709"/>
        <w:jc w:val="both"/>
        <w:rPr>
          <w:rFonts w:ascii="Arial" w:hAnsi="Arial" w:cs="Arial"/>
          <w:sz w:val="24"/>
          <w:szCs w:val="24"/>
        </w:rPr>
      </w:pPr>
      <w:r w:rsidRPr="001157DD">
        <w:rPr>
          <w:rFonts w:ascii="Arial" w:hAnsi="Arial" w:cs="Arial"/>
          <w:sz w:val="24"/>
          <w:szCs w:val="24"/>
        </w:rPr>
        <w:lastRenderedPageBreak/>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1719BB" w:rsidRPr="001157DD" w:rsidRDefault="001719BB" w:rsidP="001719BB">
      <w:pPr>
        <w:autoSpaceDE w:val="0"/>
        <w:autoSpaceDN w:val="0"/>
        <w:adjustRightInd w:val="0"/>
        <w:spacing w:after="0" w:line="240" w:lineRule="auto"/>
        <w:ind w:firstLine="709"/>
        <w:jc w:val="both"/>
        <w:rPr>
          <w:rFonts w:ascii="Arial" w:hAnsi="Arial" w:cs="Arial"/>
          <w:sz w:val="24"/>
          <w:szCs w:val="24"/>
        </w:rPr>
      </w:pPr>
      <w:r w:rsidRPr="001157DD">
        <w:rPr>
          <w:rFonts w:ascii="Arial" w:hAnsi="Arial" w:cs="Arial"/>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719BB" w:rsidRPr="001157DD" w:rsidRDefault="001719BB" w:rsidP="001719BB">
      <w:pPr>
        <w:autoSpaceDE w:val="0"/>
        <w:autoSpaceDN w:val="0"/>
        <w:adjustRightInd w:val="0"/>
        <w:spacing w:after="0" w:line="240" w:lineRule="auto"/>
        <w:ind w:firstLine="709"/>
        <w:jc w:val="both"/>
        <w:rPr>
          <w:rFonts w:ascii="Arial" w:hAnsi="Arial" w:cs="Arial"/>
          <w:sz w:val="24"/>
          <w:szCs w:val="24"/>
        </w:rPr>
      </w:pPr>
      <w:r w:rsidRPr="001157DD">
        <w:rPr>
          <w:rFonts w:ascii="Arial" w:hAnsi="Arial" w:cs="Arial"/>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719BB" w:rsidRPr="001157DD" w:rsidRDefault="001719BB" w:rsidP="001719BB">
      <w:pPr>
        <w:autoSpaceDE w:val="0"/>
        <w:autoSpaceDN w:val="0"/>
        <w:adjustRightInd w:val="0"/>
        <w:spacing w:after="0" w:line="240" w:lineRule="auto"/>
        <w:ind w:firstLine="709"/>
        <w:jc w:val="both"/>
        <w:rPr>
          <w:rFonts w:ascii="Arial" w:hAnsi="Arial" w:cs="Arial"/>
          <w:sz w:val="24"/>
          <w:szCs w:val="24"/>
        </w:rPr>
      </w:pPr>
      <w:r w:rsidRPr="001157DD">
        <w:rPr>
          <w:rFonts w:ascii="Arial" w:hAnsi="Arial" w:cs="Arial"/>
          <w:sz w:val="24"/>
          <w:szCs w:val="24"/>
        </w:rPr>
        <w:t xml:space="preserve">д) </w:t>
      </w:r>
      <w:hyperlink r:id="rId17" w:history="1">
        <w:r w:rsidRPr="001157DD">
          <w:rPr>
            <w:rFonts w:ascii="Arial" w:hAnsi="Arial" w:cs="Arial"/>
            <w:sz w:val="24"/>
            <w:szCs w:val="24"/>
          </w:rPr>
          <w:t>Постановление</w:t>
        </w:r>
      </w:hyperlink>
      <w:r w:rsidRPr="001157DD">
        <w:rPr>
          <w:rFonts w:ascii="Arial" w:hAnsi="Arial" w:cs="Arial"/>
          <w:sz w:val="24"/>
          <w:szCs w:val="24"/>
        </w:rPr>
        <w:t xml:space="preserve"> Правительства Российской Федерации</w:t>
      </w:r>
      <w:r w:rsidRPr="001157DD">
        <w:rPr>
          <w:rFonts w:ascii="Arial" w:hAnsi="Arial" w:cs="Arial"/>
          <w:sz w:val="24"/>
          <w:szCs w:val="24"/>
        </w:rPr>
        <w:br/>
        <w:t>от 10 августа 2005 года № 502 «Об утверждении формы уведомления о переводе (отказе в переводе) жилого (нежилого) помещения в нежилое (жилое) помещение» (Российская газета, № 180, 17.08.2005, Собрание законодательства Российской Федерации, № 33, ст. 3430, 15.08.2005);</w:t>
      </w:r>
    </w:p>
    <w:p w:rsidR="001719BB" w:rsidRPr="001157DD" w:rsidRDefault="001719BB" w:rsidP="001719BB">
      <w:pPr>
        <w:autoSpaceDE w:val="0"/>
        <w:autoSpaceDN w:val="0"/>
        <w:adjustRightInd w:val="0"/>
        <w:spacing w:after="0" w:line="240" w:lineRule="auto"/>
        <w:ind w:firstLine="709"/>
        <w:jc w:val="both"/>
        <w:rPr>
          <w:rFonts w:ascii="Arial" w:hAnsi="Arial" w:cs="Arial"/>
          <w:sz w:val="24"/>
          <w:szCs w:val="24"/>
        </w:rPr>
      </w:pPr>
      <w:r w:rsidRPr="001157DD">
        <w:rPr>
          <w:rFonts w:ascii="Arial" w:hAnsi="Arial" w:cs="Arial"/>
          <w:sz w:val="24"/>
          <w:szCs w:val="24"/>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1719BB" w:rsidRPr="001157DD" w:rsidRDefault="001719BB" w:rsidP="001719BB">
      <w:pPr>
        <w:autoSpaceDE w:val="0"/>
        <w:autoSpaceDN w:val="0"/>
        <w:adjustRightInd w:val="0"/>
        <w:spacing w:after="0" w:line="240" w:lineRule="auto"/>
        <w:ind w:firstLine="709"/>
        <w:jc w:val="both"/>
        <w:rPr>
          <w:rFonts w:ascii="Arial" w:hAnsi="Arial" w:cs="Arial"/>
          <w:sz w:val="24"/>
          <w:szCs w:val="24"/>
        </w:rPr>
      </w:pPr>
      <w:r w:rsidRPr="001157DD">
        <w:rPr>
          <w:rFonts w:ascii="Arial" w:hAnsi="Arial" w:cs="Arial"/>
          <w:sz w:val="24"/>
          <w:szCs w:val="24"/>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1719BB" w:rsidRPr="00E02F06" w:rsidRDefault="001719BB" w:rsidP="001719BB">
      <w:pPr>
        <w:autoSpaceDE w:val="0"/>
        <w:autoSpaceDN w:val="0"/>
        <w:adjustRightInd w:val="0"/>
        <w:spacing w:after="0" w:line="240" w:lineRule="auto"/>
        <w:ind w:firstLine="709"/>
        <w:jc w:val="both"/>
        <w:rPr>
          <w:rFonts w:ascii="Arial" w:hAnsi="Arial" w:cs="Arial"/>
          <w:sz w:val="24"/>
          <w:szCs w:val="24"/>
        </w:rPr>
      </w:pPr>
      <w:r w:rsidRPr="00E02F06">
        <w:rPr>
          <w:rFonts w:ascii="Arial" w:hAnsi="Arial" w:cs="Arial"/>
          <w:sz w:val="24"/>
          <w:szCs w:val="24"/>
        </w:rPr>
        <w:t>з) Устав</w:t>
      </w:r>
      <w:r w:rsidR="001157DD" w:rsidRPr="00E02F06">
        <w:rPr>
          <w:rFonts w:ascii="Arial" w:hAnsi="Arial" w:cs="Arial"/>
          <w:sz w:val="24"/>
          <w:szCs w:val="24"/>
        </w:rPr>
        <w:t xml:space="preserve"> Коноваловского</w:t>
      </w:r>
      <w:r w:rsidRPr="00E02F06">
        <w:rPr>
          <w:rFonts w:ascii="Arial" w:hAnsi="Arial" w:cs="Arial"/>
          <w:sz w:val="24"/>
          <w:szCs w:val="24"/>
        </w:rPr>
        <w:t xml:space="preserve"> муниципаль</w:t>
      </w:r>
      <w:r w:rsidR="001157DD" w:rsidRPr="00E02F06">
        <w:rPr>
          <w:rFonts w:ascii="Arial" w:hAnsi="Arial" w:cs="Arial"/>
          <w:sz w:val="24"/>
          <w:szCs w:val="24"/>
        </w:rPr>
        <w:t xml:space="preserve">ного образования </w:t>
      </w:r>
      <w:r w:rsidRPr="00E02F06">
        <w:rPr>
          <w:rFonts w:ascii="Arial" w:hAnsi="Arial" w:cs="Arial"/>
          <w:sz w:val="24"/>
          <w:szCs w:val="24"/>
        </w:rPr>
        <w:t xml:space="preserve">(принят решением Думы </w:t>
      </w:r>
      <w:r w:rsidR="001157DD" w:rsidRPr="00E02F06">
        <w:rPr>
          <w:rFonts w:ascii="Arial" w:hAnsi="Arial" w:cs="Arial"/>
          <w:sz w:val="24"/>
          <w:szCs w:val="24"/>
        </w:rPr>
        <w:t xml:space="preserve">Коноваловского </w:t>
      </w:r>
      <w:r w:rsidRPr="00E02F06">
        <w:rPr>
          <w:rFonts w:ascii="Arial" w:hAnsi="Arial" w:cs="Arial"/>
          <w:sz w:val="24"/>
          <w:szCs w:val="24"/>
        </w:rPr>
        <w:t xml:space="preserve">муниципального </w:t>
      </w:r>
      <w:r w:rsidR="00E02F06" w:rsidRPr="00E02F06">
        <w:rPr>
          <w:rFonts w:ascii="Arial" w:hAnsi="Arial" w:cs="Arial"/>
          <w:sz w:val="24"/>
          <w:szCs w:val="24"/>
        </w:rPr>
        <w:t>образования № 03 от 04.05.2018г., зарегистрирован   управлением</w:t>
      </w:r>
      <w:r w:rsidRPr="00E02F06">
        <w:rPr>
          <w:rFonts w:ascii="Arial" w:hAnsi="Arial" w:cs="Arial"/>
          <w:sz w:val="24"/>
          <w:szCs w:val="24"/>
        </w:rPr>
        <w:t xml:space="preserve"> Министерства юстиции Российской Федерации по</w:t>
      </w:r>
      <w:r w:rsidR="00E02F06" w:rsidRPr="00E02F06">
        <w:rPr>
          <w:rFonts w:ascii="Arial" w:hAnsi="Arial" w:cs="Arial"/>
          <w:sz w:val="24"/>
          <w:szCs w:val="24"/>
        </w:rPr>
        <w:t xml:space="preserve"> Иркутской области 18.06.2018</w:t>
      </w:r>
      <w:r w:rsidRPr="00E02F06">
        <w:rPr>
          <w:rFonts w:ascii="Arial" w:hAnsi="Arial" w:cs="Arial"/>
          <w:sz w:val="24"/>
          <w:szCs w:val="24"/>
        </w:rPr>
        <w:t>г. государственный регистрационный №</w:t>
      </w:r>
      <w:r w:rsidRPr="00E02F06">
        <w:rPr>
          <w:rFonts w:ascii="Arial" w:hAnsi="Arial" w:cs="Arial"/>
          <w:sz w:val="24"/>
          <w:szCs w:val="24"/>
          <w:lang w:val="en-US"/>
        </w:rPr>
        <w:t>Ru</w:t>
      </w:r>
      <w:r w:rsidR="00E02F06" w:rsidRPr="00E02F06">
        <w:rPr>
          <w:rFonts w:ascii="Arial" w:hAnsi="Arial" w:cs="Arial"/>
          <w:sz w:val="24"/>
          <w:szCs w:val="24"/>
        </w:rPr>
        <w:t>385023032018001, опубликован в СМИ «Коноваловский Вестник» № 07 от 16.07.2018</w:t>
      </w:r>
      <w:r w:rsidRPr="00E02F06">
        <w:rPr>
          <w:rFonts w:ascii="Arial" w:hAnsi="Arial" w:cs="Arial"/>
          <w:sz w:val="24"/>
          <w:szCs w:val="24"/>
        </w:rPr>
        <w:t>г.);</w:t>
      </w:r>
    </w:p>
    <w:p w:rsidR="001719BB" w:rsidRPr="00D32923" w:rsidRDefault="001719BB" w:rsidP="001719BB">
      <w:pPr>
        <w:autoSpaceDE w:val="0"/>
        <w:autoSpaceDN w:val="0"/>
        <w:adjustRightInd w:val="0"/>
        <w:spacing w:after="0" w:line="240" w:lineRule="auto"/>
        <w:ind w:firstLine="709"/>
        <w:jc w:val="both"/>
        <w:rPr>
          <w:rFonts w:ascii="Arial" w:hAnsi="Arial" w:cs="Arial"/>
          <w:sz w:val="24"/>
          <w:szCs w:val="24"/>
        </w:rPr>
      </w:pPr>
      <w:r w:rsidRPr="00D32923">
        <w:rPr>
          <w:rFonts w:ascii="Arial" w:hAnsi="Arial" w:cs="Arial"/>
          <w:sz w:val="24"/>
          <w:szCs w:val="24"/>
        </w:rPr>
        <w:t xml:space="preserve">и) Постановление главы </w:t>
      </w:r>
      <w:r w:rsidR="00D32923" w:rsidRPr="00D32923">
        <w:rPr>
          <w:rFonts w:ascii="Arial" w:hAnsi="Arial" w:cs="Arial"/>
          <w:sz w:val="24"/>
          <w:szCs w:val="24"/>
        </w:rPr>
        <w:t xml:space="preserve">Коноваловского </w:t>
      </w:r>
      <w:r w:rsidRPr="00D32923">
        <w:rPr>
          <w:rFonts w:ascii="Arial" w:hAnsi="Arial" w:cs="Arial"/>
          <w:sz w:val="24"/>
          <w:szCs w:val="24"/>
        </w:rPr>
        <w:t>муниципаль</w:t>
      </w:r>
      <w:r w:rsidR="00D32923" w:rsidRPr="00D32923">
        <w:rPr>
          <w:rFonts w:ascii="Arial" w:hAnsi="Arial" w:cs="Arial"/>
          <w:sz w:val="24"/>
          <w:szCs w:val="24"/>
        </w:rPr>
        <w:t>ного образования от 15.11.2011</w:t>
      </w:r>
      <w:r w:rsidRPr="00D32923">
        <w:rPr>
          <w:rFonts w:ascii="Arial" w:hAnsi="Arial" w:cs="Arial"/>
          <w:sz w:val="24"/>
          <w:szCs w:val="24"/>
        </w:rPr>
        <w:t>г. №</w:t>
      </w:r>
      <w:r w:rsidR="00D32923" w:rsidRPr="00D32923">
        <w:rPr>
          <w:rFonts w:ascii="Arial" w:hAnsi="Arial" w:cs="Arial"/>
          <w:sz w:val="24"/>
          <w:szCs w:val="24"/>
        </w:rPr>
        <w:t xml:space="preserve"> 3</w:t>
      </w:r>
      <w:r w:rsidRPr="00D32923">
        <w:rPr>
          <w:rFonts w:ascii="Arial" w:hAnsi="Arial" w:cs="Arial"/>
          <w:sz w:val="24"/>
          <w:szCs w:val="24"/>
        </w:rPr>
        <w:t xml:space="preserve">5 «Об утверждении Перечня муниципальных услуг, оказываемых Администрацией </w:t>
      </w:r>
      <w:r w:rsidR="00D32923" w:rsidRPr="00D32923">
        <w:rPr>
          <w:rFonts w:ascii="Arial" w:hAnsi="Arial" w:cs="Arial"/>
          <w:sz w:val="24"/>
          <w:szCs w:val="24"/>
        </w:rPr>
        <w:t xml:space="preserve">Коноваловского </w:t>
      </w:r>
      <w:r w:rsidRPr="00D32923">
        <w:rPr>
          <w:rFonts w:ascii="Arial" w:hAnsi="Arial" w:cs="Arial"/>
          <w:sz w:val="24"/>
          <w:szCs w:val="24"/>
        </w:rPr>
        <w:t>муниципаль</w:t>
      </w:r>
      <w:r w:rsidR="00D32923" w:rsidRPr="00D32923">
        <w:rPr>
          <w:rFonts w:ascii="Arial" w:hAnsi="Arial" w:cs="Arial"/>
          <w:sz w:val="24"/>
          <w:szCs w:val="24"/>
        </w:rPr>
        <w:t>ного образования</w:t>
      </w:r>
      <w:r w:rsidRPr="00D32923">
        <w:rPr>
          <w:rFonts w:ascii="Arial" w:hAnsi="Arial" w:cs="Arial"/>
          <w:sz w:val="24"/>
          <w:szCs w:val="24"/>
        </w:rPr>
        <w:t>;</w:t>
      </w:r>
    </w:p>
    <w:p w:rsidR="001719BB" w:rsidRPr="00D746EB" w:rsidRDefault="001719BB" w:rsidP="001719BB">
      <w:pPr>
        <w:autoSpaceDE w:val="0"/>
        <w:autoSpaceDN w:val="0"/>
        <w:adjustRightInd w:val="0"/>
        <w:spacing w:after="0" w:line="240" w:lineRule="auto"/>
        <w:ind w:firstLine="709"/>
        <w:jc w:val="both"/>
        <w:rPr>
          <w:rFonts w:ascii="Arial" w:hAnsi="Arial" w:cs="Arial"/>
          <w:sz w:val="24"/>
          <w:szCs w:val="24"/>
        </w:rPr>
      </w:pPr>
      <w:r w:rsidRPr="00D746EB">
        <w:rPr>
          <w:rFonts w:ascii="Arial" w:hAnsi="Arial" w:cs="Arial"/>
          <w:sz w:val="24"/>
          <w:szCs w:val="24"/>
        </w:rPr>
        <w:t>к) Постановление главы</w:t>
      </w:r>
      <w:r w:rsidR="00D746EB" w:rsidRPr="00D746EB">
        <w:rPr>
          <w:rFonts w:ascii="Arial" w:hAnsi="Arial" w:cs="Arial"/>
          <w:sz w:val="24"/>
          <w:szCs w:val="24"/>
        </w:rPr>
        <w:t xml:space="preserve"> Коноваловского</w:t>
      </w:r>
      <w:r w:rsidRPr="00D746EB">
        <w:rPr>
          <w:rFonts w:ascii="Arial" w:hAnsi="Arial" w:cs="Arial"/>
          <w:sz w:val="24"/>
          <w:szCs w:val="24"/>
        </w:rPr>
        <w:t xml:space="preserve"> муниципаль</w:t>
      </w:r>
      <w:r w:rsidR="00D746EB" w:rsidRPr="00D746EB">
        <w:rPr>
          <w:rFonts w:ascii="Arial" w:hAnsi="Arial" w:cs="Arial"/>
          <w:sz w:val="24"/>
          <w:szCs w:val="24"/>
        </w:rPr>
        <w:t>ного образования от 30.11.2018г. № 140</w:t>
      </w:r>
      <w:r w:rsidRPr="00D746EB">
        <w:rPr>
          <w:rFonts w:ascii="Arial" w:hAnsi="Arial" w:cs="Arial"/>
          <w:sz w:val="24"/>
          <w:szCs w:val="24"/>
        </w:rPr>
        <w:t xml:space="preserve"> «Об утверждении перечня муниципальных услуг в</w:t>
      </w:r>
      <w:r w:rsidR="00D746EB" w:rsidRPr="00D746EB">
        <w:rPr>
          <w:rFonts w:ascii="Arial" w:hAnsi="Arial" w:cs="Arial"/>
          <w:sz w:val="24"/>
          <w:szCs w:val="24"/>
        </w:rPr>
        <w:t xml:space="preserve"> Коноваловском</w:t>
      </w:r>
      <w:r w:rsidRPr="00D746EB">
        <w:rPr>
          <w:rFonts w:ascii="Arial" w:hAnsi="Arial" w:cs="Arial"/>
          <w:sz w:val="24"/>
          <w:szCs w:val="24"/>
        </w:rPr>
        <w:t xml:space="preserve"> муницип</w:t>
      </w:r>
      <w:r w:rsidR="00D746EB" w:rsidRPr="00D746EB">
        <w:rPr>
          <w:rFonts w:ascii="Arial" w:hAnsi="Arial" w:cs="Arial"/>
          <w:sz w:val="24"/>
          <w:szCs w:val="24"/>
        </w:rPr>
        <w:t>альном образовании</w:t>
      </w:r>
      <w:r w:rsidRPr="00D746EB">
        <w:rPr>
          <w:rFonts w:ascii="Arial" w:hAnsi="Arial" w:cs="Arial"/>
          <w:sz w:val="24"/>
          <w:szCs w:val="24"/>
        </w:rPr>
        <w:t>, предоставление которых осуществляется по принципу «одного окна».</w:t>
      </w:r>
      <w:bookmarkStart w:id="15" w:name="_GoBack"/>
      <w:bookmarkEnd w:id="15"/>
    </w:p>
    <w:p w:rsidR="001719BB" w:rsidRPr="0005027C" w:rsidRDefault="001719BB" w:rsidP="001719BB">
      <w:pPr>
        <w:widowControl w:val="0"/>
        <w:autoSpaceDE w:val="0"/>
        <w:autoSpaceDN w:val="0"/>
        <w:adjustRightInd w:val="0"/>
        <w:spacing w:after="0" w:line="240" w:lineRule="auto"/>
        <w:ind w:firstLine="709"/>
        <w:jc w:val="both"/>
        <w:rPr>
          <w:rFonts w:ascii="Times New Roman" w:hAnsi="Times New Roman"/>
          <w:sz w:val="24"/>
          <w:szCs w:val="24"/>
        </w:rPr>
      </w:pPr>
    </w:p>
    <w:p w:rsidR="001719BB" w:rsidRPr="00D746EB" w:rsidRDefault="001719BB" w:rsidP="001719BB">
      <w:pPr>
        <w:autoSpaceDE w:val="0"/>
        <w:autoSpaceDN w:val="0"/>
        <w:adjustRightInd w:val="0"/>
        <w:spacing w:after="0" w:line="240" w:lineRule="auto"/>
        <w:jc w:val="center"/>
        <w:rPr>
          <w:rFonts w:ascii="Arial" w:hAnsi="Arial" w:cs="Arial"/>
          <w:sz w:val="24"/>
          <w:szCs w:val="24"/>
        </w:rPr>
      </w:pPr>
      <w:bookmarkStart w:id="16" w:name="Par199"/>
      <w:bookmarkEnd w:id="16"/>
      <w:r w:rsidRPr="00D746EB">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719BB" w:rsidRPr="0005027C" w:rsidRDefault="001719BB" w:rsidP="001719BB">
      <w:pPr>
        <w:widowControl w:val="0"/>
        <w:autoSpaceDE w:val="0"/>
        <w:autoSpaceDN w:val="0"/>
        <w:adjustRightInd w:val="0"/>
        <w:spacing w:after="0" w:line="240" w:lineRule="auto"/>
        <w:jc w:val="both"/>
        <w:rPr>
          <w:rFonts w:ascii="Times New Roman" w:hAnsi="Times New Roman"/>
          <w:sz w:val="24"/>
          <w:szCs w:val="24"/>
        </w:rPr>
      </w:pPr>
    </w:p>
    <w:p w:rsidR="001719BB" w:rsidRPr="004074C8" w:rsidRDefault="001719BB" w:rsidP="001719BB">
      <w:pPr>
        <w:widowControl w:val="0"/>
        <w:autoSpaceDE w:val="0"/>
        <w:autoSpaceDN w:val="0"/>
        <w:adjustRightInd w:val="0"/>
        <w:spacing w:after="0" w:line="240" w:lineRule="auto"/>
        <w:ind w:firstLine="709"/>
        <w:jc w:val="both"/>
        <w:rPr>
          <w:rFonts w:ascii="Arial" w:hAnsi="Arial" w:cs="Arial"/>
          <w:sz w:val="24"/>
          <w:szCs w:val="24"/>
        </w:rPr>
      </w:pPr>
      <w:bookmarkStart w:id="17" w:name="Par202"/>
      <w:bookmarkEnd w:id="17"/>
      <w:r w:rsidRPr="004074C8">
        <w:rPr>
          <w:rFonts w:ascii="Arial" w:hAnsi="Arial" w:cs="Arial"/>
          <w:sz w:val="24"/>
          <w:szCs w:val="24"/>
        </w:rPr>
        <w:t>33. </w:t>
      </w:r>
      <w:r w:rsidRPr="004074C8">
        <w:rPr>
          <w:rFonts w:ascii="Arial" w:eastAsia="Calibri" w:hAnsi="Arial" w:cs="Arial"/>
          <w:sz w:val="24"/>
          <w:szCs w:val="24"/>
        </w:rPr>
        <w:t xml:space="preserve">Для получения муниципальной услуги заявитель оформляет </w:t>
      </w:r>
      <w:hyperlink w:anchor="Par381" w:history="1">
        <w:r w:rsidRPr="004074C8">
          <w:rPr>
            <w:rFonts w:ascii="Arial" w:eastAsia="Calibri" w:hAnsi="Arial" w:cs="Arial"/>
            <w:sz w:val="24"/>
            <w:szCs w:val="24"/>
          </w:rPr>
          <w:t>заявление</w:t>
        </w:r>
      </w:hyperlink>
      <w:r w:rsidRPr="004074C8">
        <w:rPr>
          <w:rFonts w:ascii="Arial" w:eastAsia="Calibri" w:hAnsi="Arial" w:cs="Arial"/>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4074C8">
        <w:rPr>
          <w:rFonts w:ascii="Arial" w:hAnsi="Arial" w:cs="Arial"/>
          <w:sz w:val="24"/>
          <w:szCs w:val="24"/>
        </w:rPr>
        <w:t>.</w:t>
      </w:r>
    </w:p>
    <w:p w:rsidR="001719BB" w:rsidRPr="004074C8"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4074C8">
        <w:rPr>
          <w:rFonts w:ascii="Arial" w:hAnsi="Arial" w:cs="Arial"/>
          <w:sz w:val="24"/>
          <w:szCs w:val="24"/>
        </w:rPr>
        <w:t>34. К заявлению прилагаются следующие документы:</w:t>
      </w:r>
    </w:p>
    <w:p w:rsidR="001719BB" w:rsidRPr="004074C8"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4074C8">
        <w:rPr>
          <w:rFonts w:ascii="Arial" w:hAnsi="Arial" w:cs="Arial"/>
          <w:sz w:val="24"/>
          <w:szCs w:val="24"/>
        </w:rPr>
        <w:t xml:space="preserve">а) правоустанавливающие документы на переводимое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w:t>
      </w:r>
      <w:r w:rsidRPr="004074C8">
        <w:rPr>
          <w:rFonts w:ascii="Arial" w:hAnsi="Arial" w:cs="Arial"/>
          <w:sz w:val="24"/>
          <w:szCs w:val="24"/>
        </w:rPr>
        <w:lastRenderedPageBreak/>
        <w:t>в нотариальном порядке копии);</w:t>
      </w:r>
    </w:p>
    <w:p w:rsidR="001719BB" w:rsidRPr="004074C8"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4074C8">
        <w:rPr>
          <w:rFonts w:ascii="Arial" w:hAnsi="Arial" w:cs="Arial"/>
          <w:sz w:val="24"/>
          <w:szCs w:val="24"/>
        </w:rPr>
        <w:t>б)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719BB" w:rsidRPr="004074C8" w:rsidRDefault="001719BB" w:rsidP="001719BB">
      <w:pPr>
        <w:autoSpaceDE w:val="0"/>
        <w:autoSpaceDN w:val="0"/>
        <w:adjustRightInd w:val="0"/>
        <w:spacing w:after="0" w:line="240" w:lineRule="auto"/>
        <w:ind w:firstLine="709"/>
        <w:jc w:val="both"/>
        <w:rPr>
          <w:rFonts w:ascii="Arial" w:hAnsi="Arial" w:cs="Arial"/>
          <w:sz w:val="24"/>
          <w:szCs w:val="24"/>
        </w:rPr>
      </w:pPr>
      <w:r w:rsidRPr="004074C8">
        <w:rPr>
          <w:rFonts w:ascii="Arial" w:hAnsi="Arial" w:cs="Arial"/>
          <w:sz w:val="24"/>
          <w:szCs w:val="24"/>
        </w:rPr>
        <w:t xml:space="preserve">в) согласие третьих лиц, участвующих в предоставлении муниципальной услуги, и их законных представителей на обработку их персональных данных в </w:t>
      </w:r>
      <w:r w:rsidR="004074C8" w:rsidRPr="004074C8">
        <w:rPr>
          <w:rFonts w:ascii="Arial" w:hAnsi="Arial" w:cs="Arial"/>
          <w:sz w:val="24"/>
          <w:szCs w:val="24"/>
        </w:rPr>
        <w:t xml:space="preserve">соответствии </w:t>
      </w:r>
      <w:r w:rsidR="004074C8" w:rsidRPr="004074C8">
        <w:rPr>
          <w:rStyle w:val="apple-converted-space"/>
          <w:rFonts w:ascii="Arial" w:hAnsi="Arial" w:cs="Arial"/>
          <w:sz w:val="24"/>
          <w:szCs w:val="24"/>
          <w:shd w:val="clear" w:color="auto" w:fill="FFFFFF"/>
        </w:rPr>
        <w:t>с</w:t>
      </w:r>
      <w:r w:rsidRPr="004074C8">
        <w:rPr>
          <w:rFonts w:ascii="Arial" w:hAnsi="Arial" w:cs="Arial"/>
          <w:sz w:val="24"/>
          <w:szCs w:val="24"/>
          <w:shd w:val="clear" w:color="auto" w:fill="FFFFFF"/>
        </w:rPr>
        <w:t xml:space="preserve"> частью 3 статьи 7 Федерального закона от 27 июля 201 года № 210-ФЗ «Об организации предоставления государственных и муниципальных услуг»;</w:t>
      </w:r>
    </w:p>
    <w:p w:rsidR="001719BB" w:rsidRPr="004074C8"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4074C8">
        <w:rPr>
          <w:rFonts w:ascii="Arial" w:hAnsi="Arial" w:cs="Arial"/>
          <w:sz w:val="24"/>
          <w:szCs w:val="24"/>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719BB" w:rsidRPr="004074C8"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4074C8">
        <w:rPr>
          <w:rFonts w:ascii="Arial" w:hAnsi="Arial" w:cs="Arial"/>
          <w:sz w:val="24"/>
          <w:szCs w:val="24"/>
        </w:rPr>
        <w:t>д) протокол общего собрания собственников многоквартирного дома с подтверждением согласия собственников на соответствующий перевод.</w:t>
      </w:r>
    </w:p>
    <w:p w:rsidR="001719BB" w:rsidRPr="004074C8" w:rsidRDefault="001719BB" w:rsidP="001719BB">
      <w:pPr>
        <w:autoSpaceDE w:val="0"/>
        <w:autoSpaceDN w:val="0"/>
        <w:adjustRightInd w:val="0"/>
        <w:spacing w:after="0" w:line="240" w:lineRule="auto"/>
        <w:ind w:firstLine="709"/>
        <w:jc w:val="both"/>
        <w:rPr>
          <w:rFonts w:ascii="Arial" w:hAnsi="Arial" w:cs="Arial"/>
          <w:sz w:val="24"/>
          <w:szCs w:val="24"/>
        </w:rPr>
      </w:pPr>
      <w:bookmarkStart w:id="18" w:name="Par215"/>
      <w:bookmarkEnd w:id="18"/>
      <w:r w:rsidRPr="004074C8">
        <w:rPr>
          <w:rFonts w:ascii="Arial" w:hAnsi="Arial" w:cs="Arial"/>
          <w:sz w:val="24"/>
          <w:szCs w:val="24"/>
        </w:rPr>
        <w:t>35. Заявитель должен представить документы, указанные в пункте 34 настоящего административного регламента.</w:t>
      </w:r>
    </w:p>
    <w:p w:rsidR="001719BB" w:rsidRPr="004074C8" w:rsidRDefault="001719BB" w:rsidP="001719BB">
      <w:pPr>
        <w:autoSpaceDE w:val="0"/>
        <w:autoSpaceDN w:val="0"/>
        <w:adjustRightInd w:val="0"/>
        <w:spacing w:after="0" w:line="240" w:lineRule="auto"/>
        <w:ind w:firstLine="709"/>
        <w:jc w:val="both"/>
        <w:rPr>
          <w:rFonts w:ascii="Arial" w:hAnsi="Arial" w:cs="Arial"/>
          <w:sz w:val="24"/>
          <w:szCs w:val="24"/>
        </w:rPr>
      </w:pPr>
      <w:r w:rsidRPr="004074C8">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1719BB" w:rsidRPr="004074C8" w:rsidRDefault="001719BB" w:rsidP="001719BB">
      <w:pPr>
        <w:autoSpaceDE w:val="0"/>
        <w:autoSpaceDN w:val="0"/>
        <w:adjustRightInd w:val="0"/>
        <w:spacing w:after="0" w:line="240" w:lineRule="auto"/>
        <w:ind w:firstLine="709"/>
        <w:jc w:val="both"/>
        <w:rPr>
          <w:rFonts w:ascii="Arial" w:hAnsi="Arial" w:cs="Arial"/>
          <w:sz w:val="24"/>
          <w:szCs w:val="24"/>
        </w:rPr>
      </w:pPr>
      <w:r w:rsidRPr="004074C8">
        <w:rPr>
          <w:rFonts w:ascii="Arial" w:hAnsi="Arial" w:cs="Arial"/>
          <w:sz w:val="24"/>
          <w:szCs w:val="24"/>
        </w:rPr>
        <w:t>36. Требования к документам, представляемым заявителем:</w:t>
      </w:r>
    </w:p>
    <w:p w:rsidR="001719BB" w:rsidRPr="004074C8" w:rsidRDefault="001719BB" w:rsidP="001719BB">
      <w:pPr>
        <w:autoSpaceDE w:val="0"/>
        <w:autoSpaceDN w:val="0"/>
        <w:adjustRightInd w:val="0"/>
        <w:spacing w:after="0" w:line="240" w:lineRule="auto"/>
        <w:ind w:firstLine="709"/>
        <w:jc w:val="both"/>
        <w:rPr>
          <w:rFonts w:ascii="Arial" w:hAnsi="Arial" w:cs="Arial"/>
          <w:sz w:val="24"/>
          <w:szCs w:val="24"/>
        </w:rPr>
      </w:pPr>
      <w:r w:rsidRPr="004074C8">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719BB" w:rsidRPr="004074C8" w:rsidRDefault="001719BB" w:rsidP="001719BB">
      <w:pPr>
        <w:autoSpaceDE w:val="0"/>
        <w:autoSpaceDN w:val="0"/>
        <w:adjustRightInd w:val="0"/>
        <w:spacing w:after="0" w:line="240" w:lineRule="auto"/>
        <w:ind w:firstLine="709"/>
        <w:jc w:val="both"/>
        <w:rPr>
          <w:rFonts w:ascii="Arial" w:hAnsi="Arial" w:cs="Arial"/>
          <w:sz w:val="24"/>
          <w:szCs w:val="24"/>
        </w:rPr>
      </w:pPr>
      <w:r w:rsidRPr="004074C8">
        <w:rPr>
          <w:rFonts w:ascii="Arial" w:hAnsi="Arial" w:cs="Arial"/>
          <w:sz w:val="24"/>
          <w:szCs w:val="24"/>
        </w:rPr>
        <w:t>б) тексты документов должны быть написаны разборчиво;</w:t>
      </w:r>
    </w:p>
    <w:p w:rsidR="001719BB" w:rsidRPr="004074C8" w:rsidRDefault="001719BB" w:rsidP="001719BB">
      <w:pPr>
        <w:autoSpaceDE w:val="0"/>
        <w:autoSpaceDN w:val="0"/>
        <w:adjustRightInd w:val="0"/>
        <w:spacing w:after="0" w:line="240" w:lineRule="auto"/>
        <w:ind w:firstLine="709"/>
        <w:jc w:val="both"/>
        <w:rPr>
          <w:rFonts w:ascii="Arial" w:hAnsi="Arial" w:cs="Arial"/>
          <w:sz w:val="24"/>
          <w:szCs w:val="24"/>
        </w:rPr>
      </w:pPr>
      <w:r w:rsidRPr="004074C8">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1719BB" w:rsidRPr="004074C8" w:rsidRDefault="001719BB" w:rsidP="001719BB">
      <w:pPr>
        <w:autoSpaceDE w:val="0"/>
        <w:autoSpaceDN w:val="0"/>
        <w:adjustRightInd w:val="0"/>
        <w:spacing w:after="0" w:line="240" w:lineRule="auto"/>
        <w:ind w:firstLine="709"/>
        <w:jc w:val="both"/>
        <w:rPr>
          <w:rFonts w:ascii="Arial" w:hAnsi="Arial" w:cs="Arial"/>
          <w:sz w:val="24"/>
          <w:szCs w:val="24"/>
        </w:rPr>
      </w:pPr>
      <w:r w:rsidRPr="004074C8">
        <w:rPr>
          <w:rFonts w:ascii="Arial" w:hAnsi="Arial" w:cs="Arial"/>
          <w:sz w:val="24"/>
          <w:szCs w:val="24"/>
        </w:rPr>
        <w:t>г) документы не должны быть исполнены карандашом;</w:t>
      </w:r>
    </w:p>
    <w:p w:rsidR="001719BB" w:rsidRPr="004074C8" w:rsidRDefault="001719BB" w:rsidP="001719BB">
      <w:pPr>
        <w:autoSpaceDE w:val="0"/>
        <w:autoSpaceDN w:val="0"/>
        <w:adjustRightInd w:val="0"/>
        <w:spacing w:after="0" w:line="240" w:lineRule="auto"/>
        <w:ind w:firstLine="709"/>
        <w:jc w:val="both"/>
        <w:rPr>
          <w:rFonts w:ascii="Arial" w:hAnsi="Arial" w:cs="Arial"/>
          <w:sz w:val="24"/>
          <w:szCs w:val="24"/>
        </w:rPr>
      </w:pPr>
      <w:r w:rsidRPr="004074C8">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1719BB" w:rsidRPr="0005027C" w:rsidRDefault="001719BB" w:rsidP="001719BB">
      <w:pPr>
        <w:autoSpaceDE w:val="0"/>
        <w:autoSpaceDN w:val="0"/>
        <w:adjustRightInd w:val="0"/>
        <w:spacing w:after="0" w:line="240" w:lineRule="auto"/>
        <w:ind w:firstLine="709"/>
        <w:jc w:val="both"/>
        <w:rPr>
          <w:rFonts w:ascii="Times New Roman" w:hAnsi="Times New Roman"/>
          <w:sz w:val="24"/>
          <w:szCs w:val="24"/>
        </w:rPr>
      </w:pPr>
    </w:p>
    <w:p w:rsidR="001719BB" w:rsidRPr="004074C8" w:rsidRDefault="001719BB" w:rsidP="001719BB">
      <w:pPr>
        <w:widowControl w:val="0"/>
        <w:autoSpaceDE w:val="0"/>
        <w:autoSpaceDN w:val="0"/>
        <w:adjustRightInd w:val="0"/>
        <w:spacing w:after="0" w:line="240" w:lineRule="auto"/>
        <w:jc w:val="center"/>
        <w:outlineLvl w:val="2"/>
        <w:rPr>
          <w:rFonts w:ascii="Arial" w:hAnsi="Arial" w:cs="Arial"/>
          <w:sz w:val="24"/>
          <w:szCs w:val="24"/>
        </w:rPr>
      </w:pPr>
      <w:bookmarkStart w:id="19" w:name="Par224"/>
      <w:bookmarkEnd w:id="19"/>
      <w:r w:rsidRPr="004074C8">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719BB" w:rsidRPr="004074C8" w:rsidRDefault="001719BB" w:rsidP="001719BB">
      <w:pPr>
        <w:widowControl w:val="0"/>
        <w:autoSpaceDE w:val="0"/>
        <w:autoSpaceDN w:val="0"/>
        <w:adjustRightInd w:val="0"/>
        <w:spacing w:after="0" w:line="240" w:lineRule="auto"/>
        <w:jc w:val="both"/>
        <w:rPr>
          <w:rFonts w:ascii="Arial" w:hAnsi="Arial" w:cs="Arial"/>
          <w:sz w:val="24"/>
          <w:szCs w:val="24"/>
        </w:rPr>
      </w:pPr>
    </w:p>
    <w:p w:rsidR="001719BB" w:rsidRPr="004074C8" w:rsidRDefault="001719BB" w:rsidP="001719BB">
      <w:pPr>
        <w:widowControl w:val="0"/>
        <w:autoSpaceDE w:val="0"/>
        <w:autoSpaceDN w:val="0"/>
        <w:adjustRightInd w:val="0"/>
        <w:spacing w:after="0" w:line="240" w:lineRule="auto"/>
        <w:ind w:firstLine="709"/>
        <w:jc w:val="both"/>
        <w:rPr>
          <w:rFonts w:ascii="Arial" w:hAnsi="Arial" w:cs="Arial"/>
          <w:sz w:val="24"/>
          <w:szCs w:val="24"/>
        </w:rPr>
      </w:pPr>
      <w:bookmarkStart w:id="20" w:name="Par232"/>
      <w:bookmarkEnd w:id="20"/>
      <w:r w:rsidRPr="004074C8">
        <w:rPr>
          <w:rFonts w:ascii="Arial" w:hAnsi="Arial" w:cs="Arial"/>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719BB" w:rsidRPr="004074C8" w:rsidRDefault="001719BB" w:rsidP="001719BB">
      <w:pPr>
        <w:autoSpaceDE w:val="0"/>
        <w:autoSpaceDN w:val="0"/>
        <w:adjustRightInd w:val="0"/>
        <w:spacing w:after="0" w:line="240" w:lineRule="auto"/>
        <w:ind w:firstLine="709"/>
        <w:jc w:val="both"/>
        <w:rPr>
          <w:rFonts w:ascii="Arial" w:hAnsi="Arial" w:cs="Arial"/>
          <w:sz w:val="24"/>
          <w:szCs w:val="24"/>
        </w:rPr>
      </w:pPr>
      <w:r w:rsidRPr="004074C8">
        <w:rPr>
          <w:rFonts w:ascii="Arial" w:hAnsi="Arial" w:cs="Arial"/>
          <w:sz w:val="24"/>
          <w:szCs w:val="24"/>
        </w:rPr>
        <w:t>а)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1719BB" w:rsidRPr="004074C8" w:rsidRDefault="001719BB" w:rsidP="001719BB">
      <w:pPr>
        <w:autoSpaceDE w:val="0"/>
        <w:autoSpaceDN w:val="0"/>
        <w:adjustRightInd w:val="0"/>
        <w:spacing w:after="0" w:line="240" w:lineRule="auto"/>
        <w:ind w:firstLine="709"/>
        <w:jc w:val="both"/>
        <w:rPr>
          <w:rFonts w:ascii="Arial" w:hAnsi="Arial" w:cs="Arial"/>
          <w:sz w:val="24"/>
          <w:szCs w:val="24"/>
        </w:rPr>
      </w:pPr>
      <w:r w:rsidRPr="004074C8">
        <w:rPr>
          <w:rFonts w:ascii="Arial" w:hAnsi="Arial" w:cs="Arial"/>
          <w:sz w:val="24"/>
          <w:szCs w:val="24"/>
        </w:rPr>
        <w:t>б) 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1719BB" w:rsidRPr="004074C8" w:rsidRDefault="001719BB" w:rsidP="001719BB">
      <w:pPr>
        <w:autoSpaceDE w:val="0"/>
        <w:autoSpaceDN w:val="0"/>
        <w:adjustRightInd w:val="0"/>
        <w:spacing w:after="0" w:line="240" w:lineRule="auto"/>
        <w:ind w:firstLine="709"/>
        <w:jc w:val="both"/>
        <w:rPr>
          <w:rFonts w:ascii="Arial" w:hAnsi="Arial" w:cs="Arial"/>
          <w:sz w:val="24"/>
          <w:szCs w:val="24"/>
        </w:rPr>
      </w:pPr>
      <w:r w:rsidRPr="004074C8">
        <w:rPr>
          <w:rFonts w:ascii="Arial" w:hAnsi="Arial" w:cs="Arial"/>
          <w:sz w:val="24"/>
          <w:szCs w:val="24"/>
        </w:rPr>
        <w:lastRenderedPageBreak/>
        <w:t>в) поэтажный план дома, в котором находится переводимое помещение.</w:t>
      </w:r>
    </w:p>
    <w:p w:rsidR="001719BB" w:rsidRPr="004074C8"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4074C8">
        <w:rPr>
          <w:rFonts w:ascii="Arial" w:hAnsi="Arial" w:cs="Arial"/>
          <w:sz w:val="24"/>
          <w:szCs w:val="24"/>
        </w:rPr>
        <w:t>38. Уполномоченный орган при предоставлении муниципальной услуги не вправе требовать от заявителей:</w:t>
      </w:r>
    </w:p>
    <w:p w:rsidR="001719BB" w:rsidRPr="004074C8"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4074C8">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19BB" w:rsidRPr="004074C8"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4074C8">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719BB" w:rsidRPr="0005027C" w:rsidRDefault="001719BB" w:rsidP="001719BB">
      <w:pPr>
        <w:widowControl w:val="0"/>
        <w:autoSpaceDE w:val="0"/>
        <w:autoSpaceDN w:val="0"/>
        <w:adjustRightInd w:val="0"/>
        <w:spacing w:after="0" w:line="240" w:lineRule="auto"/>
        <w:jc w:val="both"/>
        <w:rPr>
          <w:rFonts w:ascii="Times New Roman" w:hAnsi="Times New Roman"/>
          <w:sz w:val="24"/>
          <w:szCs w:val="24"/>
        </w:rPr>
      </w:pPr>
    </w:p>
    <w:p w:rsidR="001719BB" w:rsidRPr="004074C8" w:rsidRDefault="001719BB" w:rsidP="001719BB">
      <w:pPr>
        <w:spacing w:after="0" w:line="240" w:lineRule="auto"/>
        <w:jc w:val="center"/>
        <w:rPr>
          <w:rFonts w:ascii="Arial" w:hAnsi="Arial" w:cs="Arial"/>
          <w:sz w:val="24"/>
          <w:szCs w:val="24"/>
        </w:rPr>
      </w:pPr>
      <w:bookmarkStart w:id="21" w:name="Par239"/>
      <w:bookmarkEnd w:id="21"/>
      <w:r w:rsidRPr="004074C8">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1719BB" w:rsidRPr="0005027C" w:rsidRDefault="001719BB" w:rsidP="001719BB">
      <w:pPr>
        <w:spacing w:after="0" w:line="240" w:lineRule="auto"/>
        <w:jc w:val="both"/>
        <w:rPr>
          <w:rFonts w:ascii="Times New Roman" w:hAnsi="Times New Roman"/>
          <w:sz w:val="24"/>
          <w:szCs w:val="24"/>
        </w:rPr>
      </w:pPr>
    </w:p>
    <w:p w:rsidR="001719BB" w:rsidRPr="004074C8" w:rsidRDefault="001719BB" w:rsidP="001719BB">
      <w:pPr>
        <w:spacing w:after="0" w:line="240" w:lineRule="auto"/>
        <w:ind w:firstLine="851"/>
        <w:jc w:val="both"/>
        <w:rPr>
          <w:rFonts w:ascii="Arial" w:hAnsi="Arial" w:cs="Arial"/>
          <w:sz w:val="24"/>
          <w:szCs w:val="24"/>
        </w:rPr>
      </w:pPr>
      <w:r w:rsidRPr="004074C8">
        <w:rPr>
          <w:rFonts w:ascii="Arial" w:hAnsi="Arial" w:cs="Arial"/>
          <w:sz w:val="24"/>
          <w:szCs w:val="24"/>
        </w:rPr>
        <w:t>39. Основанием для отказа в приеме к рассмотрению документов являются:</w:t>
      </w:r>
    </w:p>
    <w:p w:rsidR="001719BB" w:rsidRPr="004074C8" w:rsidRDefault="001719BB" w:rsidP="001719BB">
      <w:pPr>
        <w:spacing w:after="0" w:line="240" w:lineRule="auto"/>
        <w:ind w:firstLine="851"/>
        <w:jc w:val="both"/>
        <w:rPr>
          <w:rFonts w:ascii="Arial" w:hAnsi="Arial" w:cs="Arial"/>
          <w:sz w:val="24"/>
          <w:szCs w:val="24"/>
        </w:rPr>
      </w:pPr>
      <w:r w:rsidRPr="004074C8">
        <w:rPr>
          <w:rFonts w:ascii="Arial" w:hAnsi="Arial" w:cs="Arial"/>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719BB" w:rsidRPr="004074C8" w:rsidRDefault="001719BB" w:rsidP="001719BB">
      <w:pPr>
        <w:spacing w:after="0" w:line="240" w:lineRule="auto"/>
        <w:ind w:firstLine="851"/>
        <w:jc w:val="both"/>
        <w:rPr>
          <w:rFonts w:ascii="Arial" w:hAnsi="Arial" w:cs="Arial"/>
          <w:sz w:val="24"/>
          <w:szCs w:val="24"/>
        </w:rPr>
      </w:pPr>
      <w:r w:rsidRPr="004074C8">
        <w:rPr>
          <w:rFonts w:ascii="Arial" w:hAnsi="Arial" w:cs="Arial"/>
          <w:sz w:val="24"/>
          <w:szCs w:val="24"/>
        </w:rPr>
        <w:t>несоответствие документов требованиям, указанным в пункте 36 настоящего административного регламента;</w:t>
      </w:r>
    </w:p>
    <w:p w:rsidR="001719BB" w:rsidRPr="004074C8" w:rsidRDefault="001719BB" w:rsidP="001719BB">
      <w:pPr>
        <w:spacing w:after="0" w:line="240" w:lineRule="auto"/>
        <w:ind w:firstLine="851"/>
        <w:jc w:val="both"/>
        <w:rPr>
          <w:rFonts w:ascii="Arial" w:hAnsi="Arial" w:cs="Arial"/>
          <w:sz w:val="24"/>
          <w:szCs w:val="24"/>
        </w:rPr>
      </w:pPr>
      <w:r w:rsidRPr="004074C8">
        <w:rPr>
          <w:rFonts w:ascii="Arial" w:hAnsi="Arial" w:cs="Arial"/>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1719BB" w:rsidRPr="004074C8" w:rsidRDefault="001719BB" w:rsidP="001719BB">
      <w:pPr>
        <w:spacing w:after="0" w:line="240" w:lineRule="auto"/>
        <w:ind w:firstLine="851"/>
        <w:jc w:val="both"/>
        <w:rPr>
          <w:rFonts w:ascii="Arial" w:hAnsi="Arial" w:cs="Arial"/>
          <w:sz w:val="24"/>
          <w:szCs w:val="24"/>
        </w:rPr>
      </w:pPr>
      <w:r w:rsidRPr="004074C8">
        <w:rPr>
          <w:rFonts w:ascii="Arial" w:hAnsi="Arial" w:cs="Arial"/>
          <w:sz w:val="24"/>
          <w:szCs w:val="24"/>
        </w:rPr>
        <w:t>40.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719BB" w:rsidRPr="004074C8" w:rsidRDefault="001719BB" w:rsidP="001719BB">
      <w:pPr>
        <w:spacing w:after="0" w:line="240" w:lineRule="auto"/>
        <w:ind w:firstLine="851"/>
        <w:jc w:val="both"/>
        <w:rPr>
          <w:rFonts w:ascii="Arial" w:hAnsi="Arial" w:cs="Arial"/>
          <w:sz w:val="24"/>
          <w:szCs w:val="24"/>
        </w:rPr>
      </w:pPr>
      <w:r w:rsidRPr="004074C8">
        <w:rPr>
          <w:rFonts w:ascii="Arial" w:hAnsi="Arial" w:cs="Arial"/>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1719BB" w:rsidRPr="004074C8" w:rsidRDefault="001719BB" w:rsidP="001719BB">
      <w:pPr>
        <w:spacing w:after="0" w:line="240" w:lineRule="auto"/>
        <w:ind w:firstLine="851"/>
        <w:jc w:val="both"/>
        <w:rPr>
          <w:rFonts w:ascii="Arial" w:hAnsi="Arial" w:cs="Arial"/>
          <w:sz w:val="24"/>
          <w:szCs w:val="24"/>
        </w:rPr>
      </w:pPr>
      <w:r w:rsidRPr="004074C8">
        <w:rPr>
          <w:rFonts w:ascii="Arial" w:hAnsi="Arial" w:cs="Arial"/>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1719BB" w:rsidRPr="004074C8" w:rsidRDefault="001719BB" w:rsidP="001719BB">
      <w:pPr>
        <w:spacing w:after="0" w:line="240" w:lineRule="auto"/>
        <w:ind w:firstLine="851"/>
        <w:jc w:val="both"/>
        <w:rPr>
          <w:rFonts w:ascii="Arial" w:hAnsi="Arial" w:cs="Arial"/>
          <w:sz w:val="24"/>
          <w:szCs w:val="24"/>
        </w:rPr>
      </w:pPr>
      <w:r w:rsidRPr="004074C8">
        <w:rPr>
          <w:rFonts w:ascii="Arial" w:hAnsi="Arial" w:cs="Arial"/>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1719BB" w:rsidRPr="004074C8" w:rsidRDefault="001719BB" w:rsidP="001719BB">
      <w:pPr>
        <w:spacing w:after="0" w:line="240" w:lineRule="auto"/>
        <w:ind w:firstLine="851"/>
        <w:jc w:val="both"/>
        <w:rPr>
          <w:rFonts w:ascii="Arial" w:hAnsi="Arial" w:cs="Arial"/>
          <w:sz w:val="24"/>
          <w:szCs w:val="24"/>
        </w:rPr>
      </w:pPr>
      <w:r w:rsidRPr="004074C8">
        <w:rPr>
          <w:rFonts w:ascii="Arial" w:hAnsi="Arial" w:cs="Arial"/>
          <w:sz w:val="24"/>
          <w:szCs w:val="24"/>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1719BB" w:rsidRPr="004074C8" w:rsidRDefault="001719BB" w:rsidP="001719BB">
      <w:pPr>
        <w:spacing w:after="0" w:line="240" w:lineRule="auto"/>
        <w:ind w:firstLine="851"/>
        <w:jc w:val="both"/>
        <w:rPr>
          <w:rFonts w:ascii="Arial" w:hAnsi="Arial" w:cs="Arial"/>
          <w:sz w:val="24"/>
          <w:szCs w:val="24"/>
        </w:rPr>
      </w:pPr>
      <w:r w:rsidRPr="004074C8">
        <w:rPr>
          <w:rFonts w:ascii="Arial" w:hAnsi="Arial" w:cs="Arial"/>
          <w:sz w:val="24"/>
          <w:szCs w:val="24"/>
        </w:rPr>
        <w:t>41. Отказ в приеме документов не препятствует повторному обращению гражданина или его представителя в порядке, установленном пунктом 80 настоящего административного регламента.</w:t>
      </w:r>
    </w:p>
    <w:p w:rsidR="001719BB" w:rsidRPr="0005027C" w:rsidRDefault="001719BB" w:rsidP="001719BB">
      <w:pPr>
        <w:spacing w:after="0" w:line="240" w:lineRule="auto"/>
        <w:jc w:val="both"/>
        <w:rPr>
          <w:rFonts w:ascii="Times New Roman" w:hAnsi="Times New Roman"/>
          <w:sz w:val="24"/>
          <w:szCs w:val="24"/>
        </w:rPr>
      </w:pPr>
    </w:p>
    <w:p w:rsidR="001719BB" w:rsidRPr="004074C8" w:rsidRDefault="001719BB" w:rsidP="001719BB">
      <w:pPr>
        <w:widowControl w:val="0"/>
        <w:autoSpaceDE w:val="0"/>
        <w:autoSpaceDN w:val="0"/>
        <w:adjustRightInd w:val="0"/>
        <w:spacing w:after="0" w:line="240" w:lineRule="auto"/>
        <w:jc w:val="center"/>
        <w:outlineLvl w:val="2"/>
        <w:rPr>
          <w:rFonts w:ascii="Arial" w:hAnsi="Arial" w:cs="Arial"/>
          <w:sz w:val="24"/>
          <w:szCs w:val="24"/>
        </w:rPr>
      </w:pPr>
      <w:bookmarkStart w:id="22" w:name="Par251"/>
      <w:bookmarkEnd w:id="22"/>
      <w:r w:rsidRPr="004074C8">
        <w:rPr>
          <w:rFonts w:ascii="Arial" w:hAnsi="Arial" w:cs="Arial"/>
          <w:sz w:val="24"/>
          <w:szCs w:val="24"/>
        </w:rPr>
        <w:t>Глава 12. ПЕРЕЧЕНЬ ОСНОВАНИЙ ДЛЯ ПРИОСТАНОВЛЕНИЯ</w:t>
      </w:r>
    </w:p>
    <w:p w:rsidR="001719BB" w:rsidRPr="0005027C" w:rsidRDefault="001719BB" w:rsidP="001719BB">
      <w:pPr>
        <w:widowControl w:val="0"/>
        <w:autoSpaceDE w:val="0"/>
        <w:autoSpaceDN w:val="0"/>
        <w:adjustRightInd w:val="0"/>
        <w:spacing w:after="0" w:line="240" w:lineRule="auto"/>
        <w:jc w:val="center"/>
        <w:rPr>
          <w:rFonts w:ascii="Times New Roman" w:hAnsi="Times New Roman"/>
          <w:sz w:val="24"/>
          <w:szCs w:val="24"/>
        </w:rPr>
      </w:pPr>
      <w:r w:rsidRPr="004074C8">
        <w:rPr>
          <w:rFonts w:ascii="Arial" w:hAnsi="Arial" w:cs="Arial"/>
          <w:sz w:val="24"/>
          <w:szCs w:val="24"/>
        </w:rPr>
        <w:t>ИЛИ ОТКАЗА В ПРЕДОСТАВЛЕНИИ МУНИЦИПАЛЬНОЙ УСЛУГИ</w:t>
      </w:r>
    </w:p>
    <w:p w:rsidR="001719BB" w:rsidRPr="0005027C" w:rsidRDefault="001719BB" w:rsidP="001719BB">
      <w:pPr>
        <w:widowControl w:val="0"/>
        <w:autoSpaceDE w:val="0"/>
        <w:autoSpaceDN w:val="0"/>
        <w:adjustRightInd w:val="0"/>
        <w:spacing w:after="0" w:line="240" w:lineRule="auto"/>
        <w:jc w:val="both"/>
        <w:rPr>
          <w:rFonts w:ascii="Times New Roman" w:hAnsi="Times New Roman"/>
          <w:sz w:val="24"/>
          <w:szCs w:val="24"/>
        </w:rPr>
      </w:pP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43. Основаниями для отказа в предоставлении муниципальной услуги являются:</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б)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в соответствии с пунктом 37 настоящего административного регламента, если соответствующий документ не был представлен заявителем по собственной инициативе. Отказ в переводе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перевода помещения в соответствии с пунктом 37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 xml:space="preserve">в) представление документов в ненадлежащий </w:t>
      </w:r>
      <w:r w:rsidR="00800681" w:rsidRPr="00800681">
        <w:rPr>
          <w:rFonts w:ascii="Arial" w:hAnsi="Arial" w:cs="Arial"/>
          <w:sz w:val="24"/>
          <w:szCs w:val="24"/>
        </w:rPr>
        <w:t>орган;</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г) несоответствие проекта переустройства и (или) перепланировки жилого помещения требованиям законодательства.</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44.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переводе.</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45. Решение об отказе в переводе должно содержать основания отказа с обязательной ссылкой на нарушения, предусмотренные пунктом 43 настоящего административного регламента.</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p>
    <w:p w:rsidR="001719BB" w:rsidRPr="00800681" w:rsidRDefault="001719BB" w:rsidP="001719BB">
      <w:pPr>
        <w:widowControl w:val="0"/>
        <w:autoSpaceDE w:val="0"/>
        <w:autoSpaceDN w:val="0"/>
        <w:adjustRightInd w:val="0"/>
        <w:spacing w:after="0" w:line="240" w:lineRule="auto"/>
        <w:jc w:val="center"/>
        <w:outlineLvl w:val="2"/>
        <w:rPr>
          <w:rFonts w:ascii="Arial" w:hAnsi="Arial" w:cs="Arial"/>
          <w:sz w:val="24"/>
          <w:szCs w:val="24"/>
        </w:rPr>
      </w:pPr>
      <w:bookmarkStart w:id="23" w:name="Par261"/>
      <w:bookmarkEnd w:id="23"/>
      <w:r w:rsidRPr="00800681">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19BB" w:rsidRPr="00800681" w:rsidRDefault="001719BB" w:rsidP="001719BB">
      <w:pPr>
        <w:widowControl w:val="0"/>
        <w:autoSpaceDE w:val="0"/>
        <w:autoSpaceDN w:val="0"/>
        <w:adjustRightInd w:val="0"/>
        <w:spacing w:after="0" w:line="240" w:lineRule="auto"/>
        <w:jc w:val="both"/>
        <w:rPr>
          <w:rFonts w:ascii="Arial" w:hAnsi="Arial" w:cs="Arial"/>
          <w:sz w:val="24"/>
          <w:szCs w:val="24"/>
        </w:rPr>
      </w:pP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lastRenderedPageBreak/>
        <w:t>46. </w:t>
      </w:r>
      <w:r w:rsidRPr="00800681">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800681">
        <w:rPr>
          <w:rFonts w:ascii="Arial" w:hAnsi="Arial" w:cs="Arial"/>
          <w:sz w:val="24"/>
          <w:szCs w:val="24"/>
        </w:rPr>
        <w:t>.</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p>
    <w:p w:rsidR="001719BB" w:rsidRPr="00800681" w:rsidRDefault="001719BB" w:rsidP="001719BB">
      <w:pPr>
        <w:widowControl w:val="0"/>
        <w:autoSpaceDE w:val="0"/>
        <w:autoSpaceDN w:val="0"/>
        <w:adjustRightInd w:val="0"/>
        <w:spacing w:after="0" w:line="240" w:lineRule="auto"/>
        <w:jc w:val="center"/>
        <w:outlineLvl w:val="2"/>
        <w:rPr>
          <w:rFonts w:ascii="Arial" w:hAnsi="Arial" w:cs="Arial"/>
          <w:sz w:val="24"/>
          <w:szCs w:val="24"/>
        </w:rPr>
      </w:pPr>
      <w:bookmarkStart w:id="24" w:name="Par270"/>
      <w:bookmarkEnd w:id="24"/>
      <w:r w:rsidRPr="00800681">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1719BB" w:rsidRPr="00800681" w:rsidRDefault="001719BB" w:rsidP="001719BB">
      <w:pPr>
        <w:widowControl w:val="0"/>
        <w:autoSpaceDE w:val="0"/>
        <w:autoSpaceDN w:val="0"/>
        <w:adjustRightInd w:val="0"/>
        <w:spacing w:after="0" w:line="240" w:lineRule="auto"/>
        <w:jc w:val="both"/>
        <w:rPr>
          <w:rFonts w:ascii="Arial" w:hAnsi="Arial" w:cs="Arial"/>
          <w:sz w:val="24"/>
          <w:szCs w:val="24"/>
        </w:rPr>
      </w:pPr>
      <w:bookmarkStart w:id="25" w:name="Par277"/>
      <w:bookmarkEnd w:id="25"/>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p>
    <w:p w:rsidR="001719BB" w:rsidRPr="00800681" w:rsidRDefault="001719BB" w:rsidP="001719BB">
      <w:pPr>
        <w:spacing w:after="0" w:line="240" w:lineRule="auto"/>
        <w:jc w:val="center"/>
        <w:rPr>
          <w:rFonts w:ascii="Arial" w:hAnsi="Arial" w:cs="Arial"/>
          <w:sz w:val="24"/>
          <w:szCs w:val="24"/>
        </w:rPr>
      </w:pPr>
      <w:r w:rsidRPr="00800681">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719BB" w:rsidRPr="00800681" w:rsidRDefault="001719BB" w:rsidP="001719BB">
      <w:pPr>
        <w:spacing w:after="0" w:line="240" w:lineRule="auto"/>
        <w:jc w:val="both"/>
        <w:rPr>
          <w:rFonts w:ascii="Arial" w:hAnsi="Arial" w:cs="Arial"/>
          <w:sz w:val="24"/>
          <w:szCs w:val="24"/>
        </w:rPr>
      </w:pP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49.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719BB" w:rsidRPr="00800681" w:rsidRDefault="001719BB" w:rsidP="001719BB">
      <w:pPr>
        <w:spacing w:after="0" w:line="240" w:lineRule="auto"/>
        <w:ind w:firstLine="708"/>
        <w:jc w:val="both"/>
        <w:rPr>
          <w:rFonts w:ascii="Arial" w:hAnsi="Arial" w:cs="Arial"/>
          <w:sz w:val="24"/>
          <w:szCs w:val="24"/>
        </w:rPr>
      </w:pPr>
    </w:p>
    <w:p w:rsidR="001719BB" w:rsidRPr="00800681" w:rsidRDefault="001719BB" w:rsidP="001719BB">
      <w:pPr>
        <w:spacing w:after="0" w:line="240" w:lineRule="auto"/>
        <w:jc w:val="center"/>
        <w:rPr>
          <w:rFonts w:ascii="Arial" w:hAnsi="Arial" w:cs="Arial"/>
          <w:sz w:val="24"/>
          <w:szCs w:val="24"/>
        </w:rPr>
      </w:pPr>
      <w:bookmarkStart w:id="26" w:name="Par285"/>
      <w:bookmarkEnd w:id="26"/>
      <w:r w:rsidRPr="00800681">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719BB" w:rsidRPr="00800681" w:rsidRDefault="001719BB" w:rsidP="001719BB">
      <w:pPr>
        <w:spacing w:after="0" w:line="240" w:lineRule="auto"/>
        <w:jc w:val="both"/>
        <w:rPr>
          <w:rFonts w:ascii="Arial" w:hAnsi="Arial" w:cs="Arial"/>
          <w:sz w:val="24"/>
          <w:szCs w:val="24"/>
        </w:rPr>
      </w:pPr>
    </w:p>
    <w:p w:rsidR="001719BB" w:rsidRPr="00800681" w:rsidRDefault="001719BB" w:rsidP="001719BB">
      <w:pPr>
        <w:spacing w:after="0" w:line="240" w:lineRule="auto"/>
        <w:ind w:firstLine="708"/>
        <w:jc w:val="both"/>
        <w:rPr>
          <w:rFonts w:ascii="Arial" w:hAnsi="Arial" w:cs="Arial"/>
          <w:sz w:val="24"/>
          <w:szCs w:val="24"/>
        </w:rPr>
      </w:pPr>
      <w:bookmarkStart w:id="27" w:name="Par289"/>
      <w:bookmarkEnd w:id="27"/>
      <w:r w:rsidRPr="00800681">
        <w:rPr>
          <w:rFonts w:ascii="Arial" w:hAnsi="Arial" w:cs="Arial"/>
          <w:sz w:val="24"/>
          <w:szCs w:val="24"/>
        </w:rPr>
        <w:t>50. Максимальное время ожидания в очереди при подаче заявления и документов не должно превышать 15 минут.</w:t>
      </w:r>
    </w:p>
    <w:p w:rsidR="001719BB" w:rsidRPr="00800681" w:rsidRDefault="001719BB" w:rsidP="001719BB">
      <w:pPr>
        <w:spacing w:after="0" w:line="240" w:lineRule="auto"/>
        <w:ind w:firstLine="708"/>
        <w:jc w:val="both"/>
        <w:rPr>
          <w:rFonts w:ascii="Arial" w:hAnsi="Arial" w:cs="Arial"/>
          <w:sz w:val="24"/>
          <w:szCs w:val="24"/>
        </w:rPr>
      </w:pPr>
      <w:r w:rsidRPr="00800681">
        <w:rPr>
          <w:rFonts w:ascii="Arial" w:hAnsi="Arial" w:cs="Arial"/>
          <w:sz w:val="24"/>
          <w:szCs w:val="24"/>
        </w:rPr>
        <w:t>51. Максимальное время ожидания в очереди при получении результата муниципальной услуги не должно превышать 15 минут.</w:t>
      </w:r>
    </w:p>
    <w:p w:rsidR="001719BB" w:rsidRPr="00800681" w:rsidRDefault="001719BB" w:rsidP="001719BB">
      <w:pPr>
        <w:spacing w:after="0" w:line="240" w:lineRule="auto"/>
        <w:jc w:val="both"/>
        <w:rPr>
          <w:rFonts w:ascii="Arial" w:hAnsi="Arial" w:cs="Arial"/>
          <w:sz w:val="24"/>
          <w:szCs w:val="24"/>
        </w:rPr>
      </w:pPr>
    </w:p>
    <w:p w:rsidR="001719BB" w:rsidRPr="00800681" w:rsidRDefault="001719BB" w:rsidP="001719BB">
      <w:pPr>
        <w:spacing w:after="0" w:line="240" w:lineRule="auto"/>
        <w:jc w:val="center"/>
        <w:rPr>
          <w:rFonts w:ascii="Arial" w:hAnsi="Arial" w:cs="Arial"/>
          <w:sz w:val="24"/>
          <w:szCs w:val="24"/>
        </w:rPr>
      </w:pPr>
      <w:bookmarkStart w:id="28" w:name="Par293"/>
      <w:bookmarkEnd w:id="28"/>
      <w:r w:rsidRPr="00800681">
        <w:rPr>
          <w:rFonts w:ascii="Arial" w:hAnsi="Arial" w:cs="Arial"/>
          <w:sz w:val="24"/>
          <w:szCs w:val="24"/>
        </w:rPr>
        <w:t>Глава 17. СРОК И ПОРЯДОК РЕГИСТРАЦИИ ЗАЯВЛЕНИЯ</w:t>
      </w:r>
    </w:p>
    <w:p w:rsidR="001719BB" w:rsidRPr="00800681" w:rsidRDefault="001719BB" w:rsidP="001719BB">
      <w:pPr>
        <w:spacing w:after="0" w:line="240" w:lineRule="auto"/>
        <w:jc w:val="center"/>
        <w:rPr>
          <w:rFonts w:ascii="Arial" w:hAnsi="Arial" w:cs="Arial"/>
          <w:sz w:val="24"/>
          <w:szCs w:val="24"/>
        </w:rPr>
      </w:pPr>
      <w:r w:rsidRPr="00800681">
        <w:rPr>
          <w:rFonts w:ascii="Arial" w:hAnsi="Arial" w:cs="Arial"/>
          <w:sz w:val="24"/>
          <w:szCs w:val="24"/>
        </w:rPr>
        <w:t>ЗАЯВИТЕЛЯ О ПРЕДОСТАВЛЕНИИ МУНИЦИПАЛЬНОЙ УСЛУГИ, В ТОМ ЧИСЛЕ В ЭЛЕКТРОННОЙ ФОРМЕ</w:t>
      </w:r>
    </w:p>
    <w:p w:rsidR="001719BB" w:rsidRPr="00800681" w:rsidRDefault="001719BB" w:rsidP="001719BB">
      <w:pPr>
        <w:spacing w:after="0" w:line="240" w:lineRule="auto"/>
        <w:jc w:val="both"/>
        <w:rPr>
          <w:rFonts w:ascii="Arial" w:hAnsi="Arial" w:cs="Arial"/>
          <w:sz w:val="24"/>
          <w:szCs w:val="24"/>
        </w:rPr>
      </w:pPr>
    </w:p>
    <w:p w:rsidR="001719BB" w:rsidRPr="00800681" w:rsidRDefault="001719BB" w:rsidP="006D3B67">
      <w:pPr>
        <w:spacing w:after="0" w:line="240" w:lineRule="auto"/>
        <w:ind w:firstLine="708"/>
        <w:jc w:val="both"/>
        <w:rPr>
          <w:rFonts w:ascii="Arial" w:hAnsi="Arial" w:cs="Arial"/>
          <w:sz w:val="24"/>
          <w:szCs w:val="24"/>
        </w:rPr>
      </w:pPr>
      <w:r w:rsidRPr="00800681">
        <w:rPr>
          <w:rFonts w:ascii="Arial" w:hAnsi="Arial" w:cs="Arial"/>
          <w:sz w:val="24"/>
          <w:szCs w:val="24"/>
        </w:rPr>
        <w:t>52.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1719BB" w:rsidRPr="00800681" w:rsidRDefault="001719BB" w:rsidP="006D3B67">
      <w:pPr>
        <w:spacing w:after="0" w:line="240" w:lineRule="auto"/>
        <w:ind w:firstLine="708"/>
        <w:jc w:val="both"/>
        <w:rPr>
          <w:rFonts w:ascii="Arial" w:hAnsi="Arial" w:cs="Arial"/>
          <w:sz w:val="24"/>
          <w:szCs w:val="24"/>
        </w:rPr>
      </w:pPr>
      <w:r w:rsidRPr="00800681">
        <w:rPr>
          <w:rFonts w:ascii="Arial" w:hAnsi="Arial" w:cs="Arial"/>
          <w:sz w:val="24"/>
          <w:szCs w:val="24"/>
        </w:rPr>
        <w:t>53. Максимальное время регистрации заявления о предоставлении муниципальной услуги составляет 10 минут.</w:t>
      </w:r>
    </w:p>
    <w:p w:rsidR="001719BB" w:rsidRPr="00800681" w:rsidRDefault="001719BB" w:rsidP="001719BB">
      <w:pPr>
        <w:spacing w:after="0" w:line="240" w:lineRule="auto"/>
        <w:jc w:val="both"/>
        <w:rPr>
          <w:rFonts w:ascii="Arial" w:hAnsi="Arial" w:cs="Arial"/>
          <w:sz w:val="24"/>
          <w:szCs w:val="24"/>
        </w:rPr>
      </w:pPr>
    </w:p>
    <w:p w:rsidR="001719BB" w:rsidRPr="00800681" w:rsidRDefault="001719BB" w:rsidP="006D3B67">
      <w:pPr>
        <w:widowControl w:val="0"/>
        <w:autoSpaceDE w:val="0"/>
        <w:autoSpaceDN w:val="0"/>
        <w:adjustRightInd w:val="0"/>
        <w:spacing w:after="0" w:line="240" w:lineRule="auto"/>
        <w:jc w:val="center"/>
        <w:outlineLvl w:val="2"/>
        <w:rPr>
          <w:rFonts w:ascii="Arial" w:hAnsi="Arial" w:cs="Arial"/>
          <w:sz w:val="24"/>
          <w:szCs w:val="24"/>
        </w:rPr>
      </w:pPr>
      <w:bookmarkStart w:id="29" w:name="Par300"/>
      <w:bookmarkEnd w:id="29"/>
      <w:r w:rsidRPr="00800681">
        <w:rPr>
          <w:rFonts w:ascii="Arial" w:hAnsi="Arial" w:cs="Arial"/>
          <w:sz w:val="24"/>
          <w:szCs w:val="24"/>
        </w:rPr>
        <w:t>Глава 18. ТРЕБОВАНИЯ К ПОМЕЩЕНИЯМ,</w:t>
      </w:r>
    </w:p>
    <w:p w:rsidR="001719BB" w:rsidRPr="00800681" w:rsidRDefault="001719BB" w:rsidP="006D3B67">
      <w:pPr>
        <w:widowControl w:val="0"/>
        <w:autoSpaceDE w:val="0"/>
        <w:autoSpaceDN w:val="0"/>
        <w:adjustRightInd w:val="0"/>
        <w:spacing w:after="0" w:line="240" w:lineRule="auto"/>
        <w:jc w:val="center"/>
        <w:rPr>
          <w:rFonts w:ascii="Arial" w:hAnsi="Arial" w:cs="Arial"/>
          <w:sz w:val="24"/>
          <w:szCs w:val="24"/>
        </w:rPr>
      </w:pPr>
      <w:r w:rsidRPr="00800681">
        <w:rPr>
          <w:rFonts w:ascii="Arial" w:hAnsi="Arial" w:cs="Arial"/>
          <w:sz w:val="24"/>
          <w:szCs w:val="24"/>
        </w:rPr>
        <w:t>В КОТОРЫХ ПРЕДОСТАВЛЯЕТСЯ МУНИЦИПАЛЬНАЯ УСЛУГА</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lastRenderedPageBreak/>
        <w:t>55. Инвалидам (включая инвалидов, использующих кресла-коляски и собак-проводников) (далее – инвалиды) обеспечивается беспрепятственный доступ к зданию и помещениям уполномоченного органа, а также беспрепятственное пользование транспортом, средствами связи и информации.</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56.1. В целях обеспечения заявителем из числа инвалидов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w:t>
      </w:r>
    </w:p>
    <w:p w:rsidR="001719BB" w:rsidRPr="00800681" w:rsidRDefault="001719BB" w:rsidP="001719BB">
      <w:pPr>
        <w:autoSpaceDE w:val="0"/>
        <w:autoSpaceDN w:val="0"/>
        <w:adjustRightInd w:val="0"/>
        <w:spacing w:after="0" w:line="240" w:lineRule="auto"/>
        <w:ind w:firstLine="709"/>
        <w:jc w:val="both"/>
        <w:rPr>
          <w:rFonts w:ascii="Arial" w:hAnsi="Arial" w:cs="Arial"/>
          <w:strike/>
          <w:sz w:val="24"/>
          <w:szCs w:val="24"/>
        </w:rPr>
      </w:pPr>
      <w:r w:rsidRPr="00800681">
        <w:rPr>
          <w:rFonts w:ascii="Arial" w:hAnsi="Arial" w:cs="Arial"/>
          <w:sz w:val="24"/>
          <w:szCs w:val="24"/>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w:t>
      </w:r>
      <w:r w:rsidRPr="00800681">
        <w:rPr>
          <w:rFonts w:ascii="Arial" w:eastAsia="Calibri" w:hAnsi="Arial" w:cs="Arial"/>
          <w:sz w:val="24"/>
          <w:szCs w:val="24"/>
        </w:rPr>
        <w:t xml:space="preserve"> посадки в транспортное средство и высадки из него</w:t>
      </w:r>
      <w:r w:rsidRPr="00800681">
        <w:rPr>
          <w:rFonts w:ascii="Arial" w:hAnsi="Arial" w:cs="Arial"/>
          <w:sz w:val="24"/>
          <w:szCs w:val="24"/>
        </w:rPr>
        <w:t>, в том числе с использованием кресла-коляски;</w:t>
      </w:r>
    </w:p>
    <w:p w:rsidR="001719BB" w:rsidRPr="00800681" w:rsidRDefault="001719BB" w:rsidP="001719BB">
      <w:pPr>
        <w:pStyle w:val="ConsPlusNormal"/>
        <w:ind w:firstLine="709"/>
        <w:jc w:val="both"/>
        <w:rPr>
          <w:rFonts w:eastAsia="Calibri"/>
          <w:sz w:val="24"/>
          <w:szCs w:val="24"/>
        </w:rPr>
      </w:pPr>
      <w:r w:rsidRPr="00800681">
        <w:rPr>
          <w:rFonts w:eastAsia="Calibri"/>
          <w:sz w:val="24"/>
          <w:szCs w:val="24"/>
        </w:rPr>
        <w:t xml:space="preserve">сопровождение </w:t>
      </w:r>
      <w:r w:rsidRPr="00800681">
        <w:rPr>
          <w:sz w:val="24"/>
          <w:szCs w:val="24"/>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800681">
        <w:rPr>
          <w:rFonts w:eastAsia="Calibri"/>
          <w:sz w:val="24"/>
          <w:szCs w:val="24"/>
        </w:rPr>
        <w:t>;</w:t>
      </w:r>
    </w:p>
    <w:p w:rsidR="001719BB" w:rsidRPr="00800681" w:rsidRDefault="001719BB" w:rsidP="001719BB">
      <w:pPr>
        <w:pStyle w:val="ConsPlusNormal"/>
        <w:ind w:firstLine="709"/>
        <w:jc w:val="both"/>
        <w:rPr>
          <w:rFonts w:eastAsia="Calibri"/>
          <w:sz w:val="24"/>
          <w:szCs w:val="24"/>
        </w:rPr>
      </w:pPr>
      <w:r w:rsidRPr="00800681">
        <w:rPr>
          <w:rFonts w:eastAsia="Calibri"/>
          <w:sz w:val="24"/>
          <w:szCs w:val="24"/>
        </w:rPr>
        <w:t xml:space="preserve">содействие при входе в здание </w:t>
      </w:r>
      <w:r w:rsidRPr="00800681">
        <w:rPr>
          <w:sz w:val="24"/>
          <w:szCs w:val="24"/>
        </w:rPr>
        <w:t>уполномоченного органа</w:t>
      </w:r>
      <w:r w:rsidRPr="00800681">
        <w:rPr>
          <w:rFonts w:eastAsia="Calibri"/>
          <w:sz w:val="24"/>
          <w:szCs w:val="24"/>
        </w:rPr>
        <w:t xml:space="preserve"> и выходе из него, информирование о доступных маршрутах общественного транспорта</w:t>
      </w:r>
      <w:r w:rsidRPr="00800681">
        <w:rPr>
          <w:sz w:val="24"/>
          <w:szCs w:val="24"/>
        </w:rPr>
        <w:t xml:space="preserve">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r w:rsidRPr="00800681">
        <w:rPr>
          <w:rFonts w:eastAsia="Calibri"/>
          <w:sz w:val="24"/>
          <w:szCs w:val="24"/>
        </w:rPr>
        <w:t>;</w:t>
      </w:r>
    </w:p>
    <w:p w:rsidR="001719BB" w:rsidRPr="00800681" w:rsidRDefault="001719BB" w:rsidP="001719BB">
      <w:pPr>
        <w:pStyle w:val="ConsPlusNormal"/>
        <w:ind w:firstLine="709"/>
        <w:jc w:val="both"/>
        <w:rPr>
          <w:sz w:val="24"/>
          <w:szCs w:val="24"/>
        </w:rPr>
      </w:pPr>
      <w:r w:rsidRPr="00800681">
        <w:rPr>
          <w:sz w:val="24"/>
          <w:szCs w:val="24"/>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
    <w:p w:rsidR="001719BB" w:rsidRPr="00800681" w:rsidRDefault="001719BB" w:rsidP="001719BB">
      <w:pPr>
        <w:pStyle w:val="ConsPlusNormal"/>
        <w:ind w:firstLine="709"/>
        <w:jc w:val="both"/>
        <w:rPr>
          <w:sz w:val="24"/>
          <w:szCs w:val="24"/>
        </w:rPr>
      </w:pPr>
      <w:r w:rsidRPr="00800681">
        <w:rPr>
          <w:sz w:val="24"/>
          <w:szCs w:val="24"/>
        </w:rPr>
        <w:t xml:space="preserve">допуск </w:t>
      </w:r>
      <w:r w:rsidRPr="00800681">
        <w:rPr>
          <w:rFonts w:eastAsia="Calibri"/>
          <w:sz w:val="24"/>
          <w:szCs w:val="24"/>
        </w:rPr>
        <w:t xml:space="preserve">в </w:t>
      </w:r>
      <w:r w:rsidRPr="00800681">
        <w:rPr>
          <w:sz w:val="24"/>
          <w:szCs w:val="24"/>
        </w:rPr>
        <w:t xml:space="preserve">уполномоченный орган сурдопереводчика и тифлосурдопереводчика;  </w:t>
      </w:r>
    </w:p>
    <w:p w:rsidR="001719BB" w:rsidRPr="00800681" w:rsidRDefault="001719BB" w:rsidP="001719BB">
      <w:pPr>
        <w:pStyle w:val="ConsPlusNormal"/>
        <w:ind w:firstLine="709"/>
        <w:jc w:val="both"/>
        <w:rPr>
          <w:rFonts w:eastAsia="Calibri"/>
          <w:sz w:val="24"/>
          <w:szCs w:val="24"/>
        </w:rPr>
      </w:pPr>
      <w:r w:rsidRPr="00800681">
        <w:rPr>
          <w:rFonts w:eastAsia="Calibri"/>
          <w:sz w:val="24"/>
          <w:szCs w:val="24"/>
        </w:rPr>
        <w:t xml:space="preserve">допуск в </w:t>
      </w:r>
      <w:r w:rsidRPr="00800681">
        <w:rPr>
          <w:sz w:val="24"/>
          <w:szCs w:val="24"/>
        </w:rPr>
        <w:t>уполномоченный орган</w:t>
      </w:r>
      <w:r w:rsidRPr="00800681">
        <w:rPr>
          <w:rFonts w:eastAsia="Calibri"/>
          <w:sz w:val="24"/>
          <w:szCs w:val="24"/>
        </w:rPr>
        <w:t xml:space="preserve"> собаки-проводника при наличии документа, подтверждающего ее специальное обучение, выданного 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56.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57. Информационные таблички (вывески) размещаются рядом с входом, либо на двери входа так, чтобы они были хорошо видны заявителям.</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lastRenderedPageBreak/>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p>
    <w:p w:rsidR="001719BB" w:rsidRPr="00800681" w:rsidRDefault="001719BB" w:rsidP="006D3B67">
      <w:pPr>
        <w:widowControl w:val="0"/>
        <w:autoSpaceDE w:val="0"/>
        <w:autoSpaceDN w:val="0"/>
        <w:adjustRightInd w:val="0"/>
        <w:spacing w:after="0" w:line="240" w:lineRule="auto"/>
        <w:jc w:val="center"/>
        <w:outlineLvl w:val="2"/>
        <w:rPr>
          <w:rFonts w:ascii="Arial" w:hAnsi="Arial" w:cs="Arial"/>
          <w:sz w:val="24"/>
          <w:szCs w:val="24"/>
        </w:rPr>
      </w:pPr>
      <w:bookmarkStart w:id="30" w:name="Par313"/>
      <w:bookmarkEnd w:id="30"/>
      <w:r w:rsidRPr="00800681">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19BB" w:rsidRPr="00800681" w:rsidRDefault="001719BB" w:rsidP="001719BB">
      <w:pPr>
        <w:widowControl w:val="0"/>
        <w:autoSpaceDE w:val="0"/>
        <w:autoSpaceDN w:val="0"/>
        <w:adjustRightInd w:val="0"/>
        <w:spacing w:after="0" w:line="240" w:lineRule="auto"/>
        <w:jc w:val="both"/>
        <w:rPr>
          <w:rFonts w:ascii="Arial" w:hAnsi="Arial" w:cs="Arial"/>
          <w:sz w:val="24"/>
          <w:szCs w:val="24"/>
        </w:rPr>
      </w:pP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64. Основными показателями доступности и качества муниципальной услуги являются:</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соблюдение требований к местам предоставления муниципальной услуги, их транспортной доступности;</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среднее время ожидания в очереди при подаче документов;</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количество взаимодействий заявителя с должностными лицами уполномоченного органа.</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65.  Основными требованиями к качеству рассмотрения обращений заявителей являются:</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достоверность предоставляемой заявителям информации о ходе рассмотрения обращения;</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полнота информирования заявителей о ходе рассмотрения обращения;</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наглядность форм предоставляемой информации об административных процедурах;</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оперативность вынесения решения в отношении рассматриваемого обращения.</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lastRenderedPageBreak/>
        <w:t>67. Взаимодействие заявителя с должностными лицами уполномоченного органа осуществляется при личном обращении заявителя:</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для подачи документов, необходимых для предоставления муниципальной услуги;</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за получением результата предоставления муниципальной услуги.</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 xml:space="preserve">68. Продолжительность взаимодействия заявителя с должностными лицами уполномоченного органа при предоставлении </w:t>
      </w:r>
      <w:r w:rsidR="00800681" w:rsidRPr="00800681">
        <w:rPr>
          <w:rFonts w:ascii="Arial" w:hAnsi="Arial" w:cs="Arial"/>
          <w:sz w:val="24"/>
          <w:szCs w:val="24"/>
        </w:rPr>
        <w:t>муниципальной услуги</w:t>
      </w:r>
      <w:r w:rsidRPr="00800681">
        <w:rPr>
          <w:rFonts w:ascii="Arial" w:hAnsi="Arial" w:cs="Arial"/>
          <w:sz w:val="24"/>
          <w:szCs w:val="24"/>
        </w:rPr>
        <w:t xml:space="preserve"> не должна превышать 20 минут по каждому из указанных видов взаимодействия.</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69.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70. Заявителю обеспечивается возможность получения муниципальной услуги посредством Портала, МФЦ.</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p>
    <w:p w:rsidR="001719BB" w:rsidRPr="00800681" w:rsidRDefault="001719BB" w:rsidP="006D3B67">
      <w:pPr>
        <w:widowControl w:val="0"/>
        <w:autoSpaceDE w:val="0"/>
        <w:autoSpaceDN w:val="0"/>
        <w:adjustRightInd w:val="0"/>
        <w:spacing w:after="0" w:line="240" w:lineRule="auto"/>
        <w:jc w:val="center"/>
        <w:rPr>
          <w:rFonts w:ascii="Arial" w:hAnsi="Arial" w:cs="Arial"/>
          <w:sz w:val="24"/>
          <w:szCs w:val="24"/>
        </w:rPr>
      </w:pPr>
      <w:bookmarkStart w:id="31" w:name="Par328"/>
      <w:bookmarkEnd w:id="31"/>
      <w:r w:rsidRPr="00800681">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719BB" w:rsidRPr="00800681" w:rsidRDefault="001719BB" w:rsidP="001719BB">
      <w:pPr>
        <w:widowControl w:val="0"/>
        <w:autoSpaceDE w:val="0"/>
        <w:autoSpaceDN w:val="0"/>
        <w:adjustRightInd w:val="0"/>
        <w:spacing w:after="0" w:line="240" w:lineRule="auto"/>
        <w:jc w:val="both"/>
        <w:rPr>
          <w:rFonts w:ascii="Arial" w:hAnsi="Arial" w:cs="Arial"/>
          <w:sz w:val="24"/>
          <w:szCs w:val="24"/>
        </w:rPr>
      </w:pP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71.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2) обработка заявления и представленных документов;</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1719BB" w:rsidRPr="00800681" w:rsidRDefault="001719BB" w:rsidP="001719BB">
      <w:pPr>
        <w:widowControl w:val="0"/>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800681">
        <w:rPr>
          <w:rFonts w:ascii="Arial" w:hAnsi="Arial" w:cs="Arial"/>
          <w:sz w:val="24"/>
          <w:szCs w:val="24"/>
        </w:rPr>
        <w:t xml:space="preserve">72. </w:t>
      </w:r>
      <w:r w:rsidRPr="00800681">
        <w:rPr>
          <w:rFonts w:ascii="Arial" w:eastAsia="Calibri"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1719BB" w:rsidRPr="00800681" w:rsidRDefault="001719BB" w:rsidP="001719BB">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800681">
        <w:rPr>
          <w:rFonts w:ascii="Arial" w:eastAsia="Calibri" w:hAnsi="Arial" w:cs="Arial"/>
          <w:sz w:val="24"/>
          <w:szCs w:val="24"/>
        </w:rPr>
        <w:t>I этап – возможность получения информации о муниципальной услуге посредством Портала;</w:t>
      </w:r>
    </w:p>
    <w:p w:rsidR="001719BB" w:rsidRPr="00800681" w:rsidRDefault="001719BB" w:rsidP="001719BB">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800681">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719BB" w:rsidRPr="00800681" w:rsidRDefault="001719BB" w:rsidP="001719BB">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800681">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1719BB" w:rsidRPr="00800681" w:rsidRDefault="001719BB" w:rsidP="001719BB">
      <w:pPr>
        <w:widowControl w:val="0"/>
        <w:autoSpaceDE w:val="0"/>
        <w:autoSpaceDN w:val="0"/>
        <w:adjustRightInd w:val="0"/>
        <w:spacing w:after="0" w:line="240" w:lineRule="auto"/>
        <w:ind w:firstLine="709"/>
        <w:jc w:val="both"/>
        <w:rPr>
          <w:rFonts w:ascii="Arial" w:eastAsia="Calibri" w:hAnsi="Arial" w:cs="Arial"/>
          <w:sz w:val="24"/>
          <w:szCs w:val="24"/>
        </w:rPr>
      </w:pPr>
      <w:r w:rsidRPr="00800681">
        <w:rPr>
          <w:rFonts w:ascii="Arial" w:eastAsia="Calibri"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1719BB" w:rsidRPr="00800681" w:rsidRDefault="001719BB" w:rsidP="001719BB">
      <w:pPr>
        <w:widowControl w:val="0"/>
        <w:autoSpaceDE w:val="0"/>
        <w:autoSpaceDN w:val="0"/>
        <w:adjustRightInd w:val="0"/>
        <w:spacing w:after="0" w:line="240" w:lineRule="auto"/>
        <w:ind w:firstLine="709"/>
        <w:jc w:val="both"/>
        <w:rPr>
          <w:rFonts w:ascii="Arial" w:eastAsia="Calibri" w:hAnsi="Arial" w:cs="Arial"/>
          <w:sz w:val="24"/>
          <w:szCs w:val="24"/>
        </w:rPr>
      </w:pPr>
      <w:r w:rsidRPr="00800681">
        <w:rPr>
          <w:rFonts w:ascii="Arial" w:eastAsia="Calibri" w:hAnsi="Arial" w:cs="Arial"/>
          <w:sz w:val="24"/>
          <w:szCs w:val="24"/>
          <w:lang w:val="en-US"/>
        </w:rPr>
        <w:t>V</w:t>
      </w:r>
      <w:r w:rsidRPr="00800681">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 xml:space="preserve">73. </w:t>
      </w:r>
      <w:r w:rsidRPr="00800681">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8" w:history="1">
        <w:r w:rsidRPr="00800681">
          <w:rPr>
            <w:rFonts w:ascii="Arial" w:eastAsia="Calibri" w:hAnsi="Arial" w:cs="Arial"/>
            <w:sz w:val="24"/>
            <w:szCs w:val="24"/>
          </w:rPr>
          <w:t>электронную подпись</w:t>
        </w:r>
      </w:hyperlink>
      <w:r w:rsidRPr="00800681">
        <w:rPr>
          <w:rFonts w:ascii="Arial" w:eastAsia="Calibri" w:hAnsi="Arial" w:cs="Arial"/>
          <w:sz w:val="24"/>
          <w:szCs w:val="24"/>
        </w:rPr>
        <w:t xml:space="preserve"> в порядке, установленном законодательством. Перечень классов средств </w:t>
      </w:r>
      <w:r w:rsidRPr="00800681">
        <w:rPr>
          <w:rFonts w:ascii="Arial" w:eastAsia="Calibri" w:hAnsi="Arial" w:cs="Arial"/>
          <w:sz w:val="24"/>
          <w:szCs w:val="24"/>
        </w:rPr>
        <w:lastRenderedPageBreak/>
        <w:t xml:space="preserve">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9" w:history="1">
        <w:r w:rsidRPr="00800681">
          <w:rPr>
            <w:rFonts w:ascii="Arial" w:eastAsia="Calibri" w:hAnsi="Arial" w:cs="Arial"/>
            <w:sz w:val="24"/>
            <w:szCs w:val="24"/>
          </w:rPr>
          <w:t>электронной подписи</w:t>
        </w:r>
      </w:hyperlink>
      <w:r w:rsidRPr="00800681">
        <w:rPr>
          <w:rFonts w:ascii="Arial" w:eastAsia="Calibri" w:hAnsi="Arial" w:cs="Arial"/>
          <w:sz w:val="24"/>
          <w:szCs w:val="24"/>
        </w:rPr>
        <w:t>, устанавливается в соответствии с законодательством.</w:t>
      </w:r>
      <w:r w:rsidRPr="00800681">
        <w:rPr>
          <w:rFonts w:ascii="Arial" w:hAnsi="Arial" w:cs="Arial"/>
          <w:sz w:val="24"/>
          <w:szCs w:val="24"/>
        </w:rPr>
        <w:t>.</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p>
    <w:p w:rsidR="001719BB" w:rsidRPr="00800681" w:rsidRDefault="001719BB" w:rsidP="006D3B67">
      <w:pPr>
        <w:widowControl w:val="0"/>
        <w:autoSpaceDE w:val="0"/>
        <w:autoSpaceDN w:val="0"/>
        <w:adjustRightInd w:val="0"/>
        <w:spacing w:after="0" w:line="240" w:lineRule="auto"/>
        <w:jc w:val="center"/>
        <w:rPr>
          <w:rFonts w:ascii="Arial" w:hAnsi="Arial" w:cs="Arial"/>
          <w:sz w:val="24"/>
          <w:szCs w:val="24"/>
        </w:rPr>
      </w:pPr>
      <w:bookmarkStart w:id="32" w:name="Par339"/>
      <w:bookmarkEnd w:id="32"/>
      <w:r w:rsidRPr="00800681">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719BB" w:rsidRPr="00800681" w:rsidRDefault="001719BB" w:rsidP="006D3B67">
      <w:pPr>
        <w:widowControl w:val="0"/>
        <w:autoSpaceDE w:val="0"/>
        <w:autoSpaceDN w:val="0"/>
        <w:adjustRightInd w:val="0"/>
        <w:spacing w:after="0" w:line="240" w:lineRule="auto"/>
        <w:ind w:firstLine="709"/>
        <w:jc w:val="center"/>
        <w:rPr>
          <w:rFonts w:ascii="Arial" w:hAnsi="Arial" w:cs="Arial"/>
          <w:sz w:val="24"/>
          <w:szCs w:val="24"/>
        </w:rPr>
      </w:pPr>
    </w:p>
    <w:p w:rsidR="001719BB" w:rsidRPr="00800681" w:rsidRDefault="001719BB" w:rsidP="006D3B67">
      <w:pPr>
        <w:widowControl w:val="0"/>
        <w:autoSpaceDE w:val="0"/>
        <w:autoSpaceDN w:val="0"/>
        <w:adjustRightInd w:val="0"/>
        <w:spacing w:after="0" w:line="240" w:lineRule="auto"/>
        <w:ind w:firstLine="709"/>
        <w:jc w:val="center"/>
        <w:rPr>
          <w:rFonts w:ascii="Arial" w:hAnsi="Arial" w:cs="Arial"/>
          <w:sz w:val="24"/>
          <w:szCs w:val="24"/>
        </w:rPr>
      </w:pPr>
      <w:bookmarkStart w:id="33" w:name="Par343"/>
      <w:bookmarkEnd w:id="33"/>
      <w:r w:rsidRPr="00800681">
        <w:rPr>
          <w:rFonts w:ascii="Arial" w:hAnsi="Arial" w:cs="Arial"/>
          <w:sz w:val="24"/>
          <w:szCs w:val="24"/>
        </w:rPr>
        <w:t>Глава 21. СОСТАВ И ПОСЛЕДОВАТЕЛЬНОСТЬ АДМИНИСТРАТИВНЫХ ПРОЦЕДУР</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77. Предоставление муниципальной услуги включает в себя следующие административные процедуры:</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а) прием, регистрация заявления и документов, подлежащих представлению заявителем;</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в) принятие решения о переводе или об отказе в переводе, выдача (направление) соответствующего решения;</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г) проведение переустройства и (или) перепланировки, и (или) иных работ переводимого помещения.</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78. В случае,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главой 25 настоящего административного регламента.</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79. Блок-схема предоставления муниципальной услуги приводится в приложении № 2 к настоящему административному регламенту.</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p>
    <w:p w:rsidR="001719BB" w:rsidRPr="00800681" w:rsidRDefault="001719BB" w:rsidP="006D3B67">
      <w:pPr>
        <w:widowControl w:val="0"/>
        <w:autoSpaceDE w:val="0"/>
        <w:autoSpaceDN w:val="0"/>
        <w:adjustRightInd w:val="0"/>
        <w:spacing w:after="0" w:line="240" w:lineRule="auto"/>
        <w:ind w:firstLine="709"/>
        <w:jc w:val="center"/>
        <w:rPr>
          <w:rFonts w:ascii="Arial" w:hAnsi="Arial" w:cs="Arial"/>
          <w:sz w:val="24"/>
          <w:szCs w:val="24"/>
        </w:rPr>
      </w:pPr>
      <w:bookmarkStart w:id="34" w:name="Par353"/>
      <w:bookmarkEnd w:id="34"/>
      <w:r w:rsidRPr="00800681">
        <w:rPr>
          <w:rFonts w:ascii="Arial" w:hAnsi="Arial" w:cs="Arial"/>
          <w:sz w:val="24"/>
          <w:szCs w:val="24"/>
        </w:rPr>
        <w:t>Глава 22. ПРИЕМ, РЕГИСТРАЦИЯ ЗАЯВЛЕНИЯ И ДОКУМЕНТОВ, ПОДЛЕЖАЩИХ ПРЕДСТАВЛЕНИЮ ЗАЯВИТЕЛЕМ</w:t>
      </w:r>
    </w:p>
    <w:p w:rsidR="001719BB" w:rsidRPr="00800681" w:rsidRDefault="001719BB" w:rsidP="001719BB">
      <w:pPr>
        <w:autoSpaceDE w:val="0"/>
        <w:autoSpaceDN w:val="0"/>
        <w:adjustRightInd w:val="0"/>
        <w:spacing w:after="0" w:line="240" w:lineRule="auto"/>
        <w:jc w:val="both"/>
        <w:rPr>
          <w:rFonts w:ascii="Arial" w:hAnsi="Arial" w:cs="Arial"/>
          <w:sz w:val="24"/>
          <w:szCs w:val="24"/>
        </w:rPr>
      </w:pPr>
      <w:bookmarkStart w:id="35" w:name="Par355"/>
      <w:bookmarkEnd w:id="35"/>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lastRenderedPageBreak/>
        <w:t>80. Основанием для начала административной процедуры является поступление в уполномоченный орган заявления о переводе помещения с приложением документов одним из следующих способов:</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а) путем личного обращения в уполномоченный орган;</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в) через МФЦ;</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г) посредством Портала.</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81.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82. Днем обращения заявителя считается дата регистрации в уполномоченном органе заявления и документов.</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83. Должностное лицо уполномоченного органа, ответственное за прием и регистрацию документов, устанавливает:</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а) предмет обращения;</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б) комплектность представленных документов, предусмотренных настоящим административным регламентом;</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в) соответствие документов требованиям, указанным в пункте 36 настоящего административного регламента.</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Максимальный срок выполнения данного действия составляет 10 минут.</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84. В случае,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Максимальный срок выполнения данного действия составляет 2 минуты на каждый представленный документ.</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85. В случае выявления в документах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86. Общий срок приема, регистрации документов составляет не более 10 минут.</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87.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В случае представления документов через МФЦ расписка выдается указанным МФЦ.</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 xml:space="preserve">В случае поступления заявления и прилагаемых к нему документов (при наличии) в электронной форме должностное лицо уполномоченного органа или </w:t>
      </w:r>
      <w:r w:rsidRPr="00800681">
        <w:rPr>
          <w:rFonts w:ascii="Arial" w:hAnsi="Arial" w:cs="Arial"/>
          <w:sz w:val="24"/>
          <w:szCs w:val="24"/>
        </w:rPr>
        <w:lastRenderedPageBreak/>
        <w:t>МФЦ, ответственное за прием и регистрацию документов, осуществляет следующую последовательность действий:</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1) просматривает электронные образцы заявления и прилагаемых к нему документов;</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2) осуществляет контроль полученных электронных образцов заявления и прилагаемых к нему документов на предмет целостности;</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3) фиксирует дату получения заявления и прилагаемых к нему документов;</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88.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89.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p>
    <w:p w:rsidR="001719BB" w:rsidRPr="00800681" w:rsidRDefault="001719BB" w:rsidP="006D3B67">
      <w:pPr>
        <w:widowControl w:val="0"/>
        <w:autoSpaceDE w:val="0"/>
        <w:autoSpaceDN w:val="0"/>
        <w:adjustRightInd w:val="0"/>
        <w:spacing w:after="0" w:line="240" w:lineRule="auto"/>
        <w:ind w:firstLine="709"/>
        <w:jc w:val="center"/>
        <w:rPr>
          <w:rFonts w:ascii="Arial" w:hAnsi="Arial" w:cs="Arial"/>
          <w:sz w:val="24"/>
          <w:szCs w:val="24"/>
        </w:rPr>
      </w:pPr>
      <w:bookmarkStart w:id="36" w:name="Par376"/>
      <w:bookmarkEnd w:id="36"/>
      <w:r w:rsidRPr="00800681">
        <w:rPr>
          <w:rFonts w:ascii="Arial" w:hAnsi="Arial" w:cs="Arial"/>
          <w:sz w:val="24"/>
          <w:szCs w:val="24"/>
        </w:rPr>
        <w:t>Глава 23. ФОРМИРОВАНИЕ И НАПРАВЛЕНИЕ МЕЖВЕДОМСТВЕННЫХ ЗАПРОСОВ В ОРГАНЫ, УЧАСТВУЮЩИЕ В ПРЕДОСТАВЛЕНИИ МУНИЦИПАЛЬНОЙ УСЛУГИ</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p>
    <w:p w:rsidR="001719BB" w:rsidRPr="00800681" w:rsidRDefault="001719BB" w:rsidP="001719BB">
      <w:pPr>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90. Основанием для формирования и направления межведомственных запросов является зарегистрированные заявление и документы.</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91. 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 xml:space="preserve">93. Межведомственный запрос о представлении документов, указанных в </w:t>
      </w:r>
      <w:r w:rsidRPr="00800681">
        <w:rPr>
          <w:rFonts w:ascii="Arial" w:hAnsi="Arial" w:cs="Arial"/>
          <w:sz w:val="24"/>
          <w:szCs w:val="24"/>
        </w:rPr>
        <w:lastRenderedPageBreak/>
        <w:t xml:space="preserve">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800681">
          <w:rPr>
            <w:rFonts w:ascii="Arial" w:hAnsi="Arial" w:cs="Arial"/>
            <w:sz w:val="24"/>
            <w:szCs w:val="24"/>
          </w:rPr>
          <w:t>статьи 7.2</w:t>
        </w:r>
      </w:hyperlink>
      <w:r w:rsidRPr="00800681">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95.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(выдает)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37 настоящего административного регламента.</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Заявитель должен в течение 15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переводе в соответствии с пунктом 43 настоящего административного регламента.</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Решение об отказе в переводе отправляется заявителю не позднее 3 рабочих дней со дня принятия такого решения.</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96. Результатом административной процедуры является получение документов, указанных в пункте 37 настоящего административного регламента.</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1719BB" w:rsidRPr="0005027C" w:rsidRDefault="001719BB" w:rsidP="001719BB">
      <w:pPr>
        <w:widowControl w:val="0"/>
        <w:autoSpaceDE w:val="0"/>
        <w:autoSpaceDN w:val="0"/>
        <w:adjustRightInd w:val="0"/>
        <w:spacing w:after="0" w:line="240" w:lineRule="auto"/>
        <w:ind w:firstLine="709"/>
        <w:jc w:val="both"/>
        <w:rPr>
          <w:rFonts w:ascii="Times New Roman" w:hAnsi="Times New Roman"/>
          <w:sz w:val="24"/>
          <w:szCs w:val="24"/>
        </w:rPr>
      </w:pPr>
    </w:p>
    <w:p w:rsidR="001719BB" w:rsidRPr="00800681" w:rsidRDefault="001719BB" w:rsidP="006D3B67">
      <w:pPr>
        <w:widowControl w:val="0"/>
        <w:autoSpaceDE w:val="0"/>
        <w:autoSpaceDN w:val="0"/>
        <w:adjustRightInd w:val="0"/>
        <w:spacing w:after="0" w:line="240" w:lineRule="auto"/>
        <w:ind w:firstLine="709"/>
        <w:jc w:val="center"/>
        <w:rPr>
          <w:rFonts w:ascii="Arial" w:hAnsi="Arial" w:cs="Arial"/>
          <w:sz w:val="24"/>
          <w:szCs w:val="24"/>
        </w:rPr>
      </w:pPr>
      <w:r w:rsidRPr="00800681">
        <w:rPr>
          <w:rFonts w:ascii="Arial" w:hAnsi="Arial" w:cs="Arial"/>
          <w:sz w:val="24"/>
          <w:szCs w:val="24"/>
        </w:rPr>
        <w:t>Глава 24. ПРИНЯТИЕ РЕШЕНИЯ О ПЕРЕВОДЕ ИЛИ ОБ ОТКАЗЕ В ПЕРЕВОДЕ, ВЫДАЧА (НАПРАВЛЕНИЕ) СООТВЕТСТВУЮЩЕГО РЕШЕНИЯ</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 xml:space="preserve">98. Должностное лицо уполномоченного органа принимает решение о переводе или об отказе в переводе на основании рассмотрения представленных заявления и документов в соответствии с пунктами 34 и 37 настоящего административного регламента не позднее чем через 45 календарных дней со дня представления в уполномоченном органе заявления и документов в соответствии с пунктом 80 настоящего административного регламента. </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 xml:space="preserve">99. В случае выявления оснований для отказа в соответствии с пунктом 43 </w:t>
      </w:r>
      <w:r w:rsidR="00800681" w:rsidRPr="00800681">
        <w:rPr>
          <w:rFonts w:ascii="Arial" w:hAnsi="Arial" w:cs="Arial"/>
          <w:sz w:val="24"/>
          <w:szCs w:val="24"/>
        </w:rPr>
        <w:t>настоящего административного регламента,</w:t>
      </w:r>
      <w:r w:rsidRPr="00800681">
        <w:rPr>
          <w:rFonts w:ascii="Arial" w:hAnsi="Arial" w:cs="Arial"/>
          <w:sz w:val="24"/>
          <w:szCs w:val="24"/>
        </w:rPr>
        <w:t xml:space="preserve"> уполномоченный орган принимает решение об отказе в переводе.</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Решение об отказе в переводе должно содержать основания для отказа с обязательной ссылкой на нарушение, предусмотренные пунктом 39 настоящего административного регламента.</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Решение об отказе в переводе выдается (направляется) заявителю не позднее чем через 3 рабочих дня со дня принятия такого решения.</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 xml:space="preserve">100. Уполномоченный орган не позднее чем через 3 рабочих дня со дня </w:t>
      </w:r>
      <w:r w:rsidRPr="00800681">
        <w:rPr>
          <w:rFonts w:ascii="Arial" w:hAnsi="Arial" w:cs="Arial"/>
          <w:sz w:val="24"/>
          <w:szCs w:val="24"/>
        </w:rPr>
        <w:lastRenderedPageBreak/>
        <w:t xml:space="preserve">принятия решения о переводе выдает или направляет по адресу, указанному в заявлении, либо через МФЦ, заявителю документ, подтверждающий принятие одного из указанных решений. </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101.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 от 10 августа 2005 года № 502 (Приложение № 4).</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1719BB" w:rsidRPr="0080068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800681">
        <w:rPr>
          <w:rFonts w:ascii="Arial" w:hAnsi="Arial" w:cs="Arial"/>
          <w:sz w:val="24"/>
          <w:szCs w:val="24"/>
        </w:rPr>
        <w:t>102. Результатом административной процедуры является принятие решений о переводе или об отказе в переводе переводимого помещения и выдача (направление) соответствующего решения заявителю.</w:t>
      </w:r>
    </w:p>
    <w:p w:rsidR="001719BB" w:rsidRPr="0005027C" w:rsidRDefault="001719BB" w:rsidP="001719BB">
      <w:pPr>
        <w:pStyle w:val="ConsPlusNormal"/>
        <w:ind w:firstLine="709"/>
        <w:jc w:val="both"/>
        <w:rPr>
          <w:rFonts w:ascii="Times New Roman" w:hAnsi="Times New Roman" w:cs="Times New Roman"/>
          <w:sz w:val="24"/>
          <w:szCs w:val="24"/>
        </w:rPr>
      </w:pPr>
    </w:p>
    <w:p w:rsidR="001719BB" w:rsidRPr="002267A1" w:rsidRDefault="001719BB" w:rsidP="006D3B67">
      <w:pPr>
        <w:widowControl w:val="0"/>
        <w:autoSpaceDE w:val="0"/>
        <w:autoSpaceDN w:val="0"/>
        <w:adjustRightInd w:val="0"/>
        <w:spacing w:after="0" w:line="240" w:lineRule="auto"/>
        <w:jc w:val="center"/>
        <w:outlineLvl w:val="2"/>
        <w:rPr>
          <w:rFonts w:ascii="Arial" w:hAnsi="Arial" w:cs="Arial"/>
          <w:sz w:val="24"/>
          <w:szCs w:val="24"/>
        </w:rPr>
      </w:pPr>
      <w:bookmarkStart w:id="37" w:name="Par398"/>
      <w:bookmarkEnd w:id="37"/>
      <w:r w:rsidRPr="002267A1">
        <w:rPr>
          <w:rFonts w:ascii="Arial" w:hAnsi="Arial" w:cs="Arial"/>
          <w:sz w:val="24"/>
          <w:szCs w:val="24"/>
        </w:rPr>
        <w:t>Глава 25. ПРОВЕДЕНИЕ ПЕРЕУСТРОЙСТВА, И (ИЛИ) ПЕРЕПЛАНИРОВКИ, И (ИЛИ) ИНЫХ РАБОТ ПЕРЕВОДИМОГО ПОМЕЩЕНИЯ</w:t>
      </w:r>
    </w:p>
    <w:p w:rsidR="001719BB" w:rsidRPr="0005027C" w:rsidRDefault="001719BB" w:rsidP="001719BB">
      <w:pPr>
        <w:widowControl w:val="0"/>
        <w:autoSpaceDE w:val="0"/>
        <w:autoSpaceDN w:val="0"/>
        <w:adjustRightInd w:val="0"/>
        <w:spacing w:after="0" w:line="240" w:lineRule="auto"/>
        <w:ind w:firstLine="709"/>
        <w:jc w:val="both"/>
        <w:rPr>
          <w:rFonts w:ascii="Times New Roman" w:hAnsi="Times New Roman"/>
          <w:sz w:val="24"/>
          <w:szCs w:val="24"/>
        </w:rPr>
      </w:pPr>
    </w:p>
    <w:p w:rsidR="001719BB" w:rsidRPr="002267A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2267A1">
        <w:rPr>
          <w:rFonts w:ascii="Arial" w:hAnsi="Arial" w:cs="Arial"/>
          <w:sz w:val="24"/>
          <w:szCs w:val="24"/>
        </w:rPr>
        <w:t>103. Основанием для проведения переустройства и (или) перепланировки, и (или) иных работ переводимого помещения является решение о переводе жилого (нежилого) помещения в нежилое (жилое) помещений.</w:t>
      </w:r>
    </w:p>
    <w:p w:rsidR="001719BB" w:rsidRPr="002267A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2267A1">
        <w:rPr>
          <w:rFonts w:ascii="Arial" w:hAnsi="Arial" w:cs="Arial"/>
          <w:sz w:val="24"/>
          <w:szCs w:val="24"/>
        </w:rPr>
        <w:t>104.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пунктом 34 настоящего административного регламента.</w:t>
      </w:r>
    </w:p>
    <w:p w:rsidR="001719BB" w:rsidRPr="002267A1" w:rsidRDefault="001719BB" w:rsidP="001719BB">
      <w:pPr>
        <w:autoSpaceDE w:val="0"/>
        <w:autoSpaceDN w:val="0"/>
        <w:adjustRightInd w:val="0"/>
        <w:spacing w:after="0" w:line="240" w:lineRule="auto"/>
        <w:ind w:firstLine="709"/>
        <w:jc w:val="both"/>
        <w:rPr>
          <w:rFonts w:ascii="Arial" w:hAnsi="Arial" w:cs="Arial"/>
          <w:sz w:val="24"/>
          <w:szCs w:val="24"/>
        </w:rPr>
      </w:pPr>
      <w:r w:rsidRPr="002267A1">
        <w:rPr>
          <w:rFonts w:ascii="Arial" w:hAnsi="Arial" w:cs="Arial"/>
          <w:sz w:val="24"/>
          <w:szCs w:val="24"/>
        </w:rPr>
        <w:t>105. Проверку соответствия или несоответствия проведенных работ совершает приемочная комиссия, созданн</w:t>
      </w:r>
      <w:r w:rsidR="002267A1" w:rsidRPr="002267A1">
        <w:rPr>
          <w:rFonts w:ascii="Arial" w:hAnsi="Arial" w:cs="Arial"/>
          <w:sz w:val="24"/>
          <w:szCs w:val="24"/>
        </w:rPr>
        <w:t xml:space="preserve">ая постановлением администрации Коноваловского </w:t>
      </w:r>
      <w:r w:rsidRPr="002267A1">
        <w:rPr>
          <w:rFonts w:ascii="Arial" w:hAnsi="Arial" w:cs="Arial"/>
          <w:sz w:val="24"/>
          <w:szCs w:val="24"/>
        </w:rPr>
        <w:t>муниципаль</w:t>
      </w:r>
      <w:r w:rsidR="002267A1" w:rsidRPr="002267A1">
        <w:rPr>
          <w:rFonts w:ascii="Arial" w:hAnsi="Arial" w:cs="Arial"/>
          <w:sz w:val="24"/>
          <w:szCs w:val="24"/>
        </w:rPr>
        <w:t>ного образования</w:t>
      </w:r>
      <w:r w:rsidRPr="002267A1">
        <w:rPr>
          <w:rFonts w:ascii="Arial" w:hAnsi="Arial" w:cs="Arial"/>
          <w:sz w:val="24"/>
          <w:szCs w:val="24"/>
        </w:rPr>
        <w:t>.</w:t>
      </w:r>
    </w:p>
    <w:p w:rsidR="001719BB" w:rsidRPr="002267A1" w:rsidRDefault="001719BB" w:rsidP="001719BB">
      <w:pPr>
        <w:autoSpaceDE w:val="0"/>
        <w:autoSpaceDN w:val="0"/>
        <w:adjustRightInd w:val="0"/>
        <w:spacing w:after="0" w:line="240" w:lineRule="auto"/>
        <w:ind w:firstLine="709"/>
        <w:jc w:val="both"/>
        <w:rPr>
          <w:rFonts w:ascii="Arial" w:hAnsi="Arial" w:cs="Arial"/>
          <w:sz w:val="24"/>
          <w:szCs w:val="24"/>
        </w:rPr>
      </w:pPr>
      <w:r w:rsidRPr="002267A1">
        <w:rPr>
          <w:rFonts w:ascii="Arial" w:hAnsi="Arial" w:cs="Arial"/>
          <w:sz w:val="24"/>
          <w:szCs w:val="24"/>
        </w:rPr>
        <w:t>В течение 15 календарных дней с момента принятия решения о переводе, в случае, если при переводе необходимо проведение указанных работ,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1719BB" w:rsidRPr="002267A1" w:rsidRDefault="001719BB" w:rsidP="001719BB">
      <w:pPr>
        <w:autoSpaceDE w:val="0"/>
        <w:autoSpaceDN w:val="0"/>
        <w:adjustRightInd w:val="0"/>
        <w:spacing w:after="0" w:line="240" w:lineRule="auto"/>
        <w:ind w:firstLine="709"/>
        <w:jc w:val="both"/>
        <w:rPr>
          <w:rFonts w:ascii="Arial" w:hAnsi="Arial" w:cs="Arial"/>
          <w:sz w:val="24"/>
          <w:szCs w:val="24"/>
        </w:rPr>
      </w:pPr>
      <w:r w:rsidRPr="002267A1">
        <w:rPr>
          <w:rFonts w:ascii="Arial" w:hAnsi="Arial" w:cs="Arial"/>
          <w:sz w:val="24"/>
          <w:szCs w:val="24"/>
        </w:rPr>
        <w:t xml:space="preserve">106. Перед подписанием акта приемочная комиссия выезжает в переустраиваемое и (или) </w:t>
      </w:r>
      <w:r w:rsidR="002267A1" w:rsidRPr="002267A1">
        <w:rPr>
          <w:rFonts w:ascii="Arial" w:hAnsi="Arial" w:cs="Arial"/>
          <w:sz w:val="24"/>
          <w:szCs w:val="24"/>
        </w:rPr>
        <w:t>пере планируемое</w:t>
      </w:r>
      <w:r w:rsidRPr="002267A1">
        <w:rPr>
          <w:rFonts w:ascii="Arial" w:hAnsi="Arial" w:cs="Arial"/>
          <w:sz w:val="24"/>
          <w:szCs w:val="24"/>
        </w:rPr>
        <w:t xml:space="preserve"> помещение и устанавливает соответствие проведенных работ проекту переустройства и (или) перепланировки жилого помещения.</w:t>
      </w:r>
    </w:p>
    <w:p w:rsidR="001719BB" w:rsidRPr="002267A1" w:rsidRDefault="001719BB" w:rsidP="001719BB">
      <w:pPr>
        <w:autoSpaceDE w:val="0"/>
        <w:autoSpaceDN w:val="0"/>
        <w:adjustRightInd w:val="0"/>
        <w:spacing w:after="0" w:line="240" w:lineRule="auto"/>
        <w:ind w:firstLine="709"/>
        <w:jc w:val="both"/>
        <w:rPr>
          <w:rFonts w:ascii="Arial" w:hAnsi="Arial" w:cs="Arial"/>
          <w:sz w:val="24"/>
          <w:szCs w:val="24"/>
        </w:rPr>
      </w:pPr>
      <w:r w:rsidRPr="002267A1">
        <w:rPr>
          <w:rFonts w:ascii="Arial" w:hAnsi="Arial" w:cs="Arial"/>
          <w:sz w:val="24"/>
          <w:szCs w:val="24"/>
        </w:rPr>
        <w:t xml:space="preserve">Время выезда приемочной комиссии в переустраиваемое и (или) </w:t>
      </w:r>
      <w:r w:rsidR="002267A1" w:rsidRPr="002267A1">
        <w:rPr>
          <w:rFonts w:ascii="Arial" w:hAnsi="Arial" w:cs="Arial"/>
          <w:sz w:val="24"/>
          <w:szCs w:val="24"/>
        </w:rPr>
        <w:t>пере планируемое</w:t>
      </w:r>
      <w:r w:rsidRPr="002267A1">
        <w:rPr>
          <w:rFonts w:ascii="Arial" w:hAnsi="Arial" w:cs="Arial"/>
          <w:sz w:val="24"/>
          <w:szCs w:val="24"/>
        </w:rPr>
        <w:t xml:space="preserve"> переводимое помещение согласовывается должностным лицом уполномоченного органа с заявителем.</w:t>
      </w:r>
    </w:p>
    <w:p w:rsidR="001719BB" w:rsidRPr="002267A1" w:rsidRDefault="001719BB" w:rsidP="001719BB">
      <w:pPr>
        <w:autoSpaceDE w:val="0"/>
        <w:autoSpaceDN w:val="0"/>
        <w:adjustRightInd w:val="0"/>
        <w:spacing w:after="0" w:line="240" w:lineRule="auto"/>
        <w:ind w:firstLine="709"/>
        <w:jc w:val="both"/>
        <w:rPr>
          <w:rFonts w:ascii="Arial" w:hAnsi="Arial" w:cs="Arial"/>
          <w:sz w:val="24"/>
          <w:szCs w:val="24"/>
        </w:rPr>
      </w:pPr>
      <w:r w:rsidRPr="002267A1">
        <w:rPr>
          <w:rFonts w:ascii="Arial" w:hAnsi="Arial" w:cs="Arial"/>
          <w:sz w:val="24"/>
          <w:szCs w:val="24"/>
        </w:rPr>
        <w:t>107. По результатам осмотра приемочная комиссия принимает одно из следующих решений:</w:t>
      </w:r>
    </w:p>
    <w:p w:rsidR="001719BB" w:rsidRPr="002267A1" w:rsidRDefault="001719BB" w:rsidP="001719BB">
      <w:pPr>
        <w:autoSpaceDE w:val="0"/>
        <w:autoSpaceDN w:val="0"/>
        <w:adjustRightInd w:val="0"/>
        <w:spacing w:after="0" w:line="240" w:lineRule="auto"/>
        <w:ind w:firstLine="709"/>
        <w:jc w:val="both"/>
        <w:rPr>
          <w:rFonts w:ascii="Arial" w:hAnsi="Arial" w:cs="Arial"/>
          <w:sz w:val="24"/>
          <w:szCs w:val="24"/>
        </w:rPr>
      </w:pPr>
      <w:r w:rsidRPr="002267A1">
        <w:rPr>
          <w:rFonts w:ascii="Arial" w:hAnsi="Arial" w:cs="Arial"/>
          <w:sz w:val="24"/>
          <w:szCs w:val="24"/>
        </w:rPr>
        <w:t>- о соответствии переустройства и (или) перепланировки переводимого помещения проектной документации и требованиям законодательства;</w:t>
      </w:r>
    </w:p>
    <w:p w:rsidR="001719BB" w:rsidRPr="002267A1" w:rsidRDefault="001719BB" w:rsidP="001719BB">
      <w:pPr>
        <w:autoSpaceDE w:val="0"/>
        <w:autoSpaceDN w:val="0"/>
        <w:adjustRightInd w:val="0"/>
        <w:spacing w:after="0" w:line="240" w:lineRule="auto"/>
        <w:ind w:firstLine="709"/>
        <w:jc w:val="both"/>
        <w:rPr>
          <w:rFonts w:ascii="Arial" w:hAnsi="Arial" w:cs="Arial"/>
          <w:sz w:val="24"/>
          <w:szCs w:val="24"/>
        </w:rPr>
      </w:pPr>
      <w:r w:rsidRPr="002267A1">
        <w:rPr>
          <w:rFonts w:ascii="Arial" w:hAnsi="Arial" w:cs="Arial"/>
          <w:sz w:val="24"/>
          <w:szCs w:val="24"/>
        </w:rPr>
        <w:lastRenderedPageBreak/>
        <w:t>- о нарушении при переустройстве и (или) перепланировке проектной документации и (или) требований законодательства.</w:t>
      </w:r>
    </w:p>
    <w:p w:rsidR="001719BB" w:rsidRPr="002267A1" w:rsidRDefault="001719BB" w:rsidP="001719BB">
      <w:pPr>
        <w:autoSpaceDE w:val="0"/>
        <w:autoSpaceDN w:val="0"/>
        <w:adjustRightInd w:val="0"/>
        <w:spacing w:after="0" w:line="240" w:lineRule="auto"/>
        <w:ind w:firstLine="709"/>
        <w:jc w:val="both"/>
        <w:rPr>
          <w:rFonts w:ascii="Arial" w:hAnsi="Arial" w:cs="Arial"/>
          <w:sz w:val="24"/>
          <w:szCs w:val="24"/>
        </w:rPr>
      </w:pPr>
      <w:r w:rsidRPr="002267A1">
        <w:rPr>
          <w:rFonts w:ascii="Arial" w:hAnsi="Arial" w:cs="Arial"/>
          <w:sz w:val="24"/>
          <w:szCs w:val="24"/>
        </w:rPr>
        <w:t>108 Решение приемочной комиссии оформляется актом приемочной комиссии, подписывается всеми членами приемочной комиссии.</w:t>
      </w:r>
    </w:p>
    <w:p w:rsidR="001719BB" w:rsidRPr="002267A1" w:rsidRDefault="001719BB" w:rsidP="001719BB">
      <w:pPr>
        <w:autoSpaceDE w:val="0"/>
        <w:autoSpaceDN w:val="0"/>
        <w:adjustRightInd w:val="0"/>
        <w:spacing w:after="0" w:line="240" w:lineRule="auto"/>
        <w:ind w:firstLine="709"/>
        <w:jc w:val="both"/>
        <w:rPr>
          <w:rFonts w:ascii="Arial" w:hAnsi="Arial" w:cs="Arial"/>
          <w:sz w:val="24"/>
          <w:szCs w:val="24"/>
        </w:rPr>
      </w:pPr>
      <w:r w:rsidRPr="002267A1">
        <w:rPr>
          <w:rFonts w:ascii="Arial" w:hAnsi="Arial" w:cs="Arial"/>
          <w:sz w:val="24"/>
          <w:szCs w:val="24"/>
        </w:rPr>
        <w:t>109. Акт приемочной комиссии с решением о соответствии переустройства и (или) перепланировки переводимого помещения представленной проектной документации и требованиям законодательства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1719BB" w:rsidRPr="002267A1" w:rsidRDefault="001719BB" w:rsidP="001719BB">
      <w:pPr>
        <w:autoSpaceDE w:val="0"/>
        <w:autoSpaceDN w:val="0"/>
        <w:adjustRightInd w:val="0"/>
        <w:spacing w:after="0" w:line="240" w:lineRule="auto"/>
        <w:ind w:firstLine="709"/>
        <w:jc w:val="both"/>
        <w:rPr>
          <w:rFonts w:ascii="Arial" w:hAnsi="Arial" w:cs="Arial"/>
          <w:sz w:val="24"/>
          <w:szCs w:val="24"/>
        </w:rPr>
      </w:pPr>
      <w:r w:rsidRPr="002267A1">
        <w:rPr>
          <w:rFonts w:ascii="Arial" w:hAnsi="Arial" w:cs="Arial"/>
          <w:sz w:val="24"/>
          <w:szCs w:val="24"/>
        </w:rPr>
        <w:t>110. Акт приемочной комиссии о соответствии или несоответствии переустройства и (или) перепланировки переводимого помещения представленной проектной документации выдается (направляется) заявителю в течение 3 календарных дней со дня подписания комиссией акта.</w:t>
      </w:r>
    </w:p>
    <w:p w:rsidR="001719BB" w:rsidRPr="002267A1" w:rsidRDefault="001719BB" w:rsidP="001719BB">
      <w:pPr>
        <w:autoSpaceDE w:val="0"/>
        <w:autoSpaceDN w:val="0"/>
        <w:adjustRightInd w:val="0"/>
        <w:spacing w:after="0" w:line="240" w:lineRule="auto"/>
        <w:ind w:firstLine="709"/>
        <w:jc w:val="both"/>
        <w:rPr>
          <w:rFonts w:ascii="Arial" w:hAnsi="Arial" w:cs="Arial"/>
          <w:sz w:val="24"/>
          <w:szCs w:val="24"/>
        </w:rPr>
      </w:pPr>
      <w:r w:rsidRPr="002267A1">
        <w:rPr>
          <w:rFonts w:ascii="Arial" w:hAnsi="Arial" w:cs="Arial"/>
          <w:sz w:val="24"/>
          <w:szCs w:val="24"/>
        </w:rPr>
        <w:t>111. При личном получении акта приемочной комиссии заявитель расписывается в его получении в журнале регистрации актов.</w:t>
      </w:r>
    </w:p>
    <w:p w:rsidR="001719BB" w:rsidRPr="002267A1" w:rsidRDefault="001719BB" w:rsidP="001719BB">
      <w:pPr>
        <w:autoSpaceDE w:val="0"/>
        <w:autoSpaceDN w:val="0"/>
        <w:adjustRightInd w:val="0"/>
        <w:spacing w:after="0" w:line="240" w:lineRule="auto"/>
        <w:ind w:firstLine="709"/>
        <w:jc w:val="both"/>
        <w:rPr>
          <w:rFonts w:ascii="Arial" w:hAnsi="Arial" w:cs="Arial"/>
          <w:sz w:val="24"/>
          <w:szCs w:val="24"/>
        </w:rPr>
      </w:pPr>
      <w:r w:rsidRPr="002267A1">
        <w:rPr>
          <w:rFonts w:ascii="Arial" w:hAnsi="Arial" w:cs="Arial"/>
          <w:sz w:val="24"/>
          <w:szCs w:val="24"/>
        </w:rPr>
        <w:t>112.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1719BB" w:rsidRPr="002267A1" w:rsidRDefault="001719BB" w:rsidP="001719BB">
      <w:pPr>
        <w:autoSpaceDE w:val="0"/>
        <w:autoSpaceDN w:val="0"/>
        <w:adjustRightInd w:val="0"/>
        <w:spacing w:after="0" w:line="240" w:lineRule="auto"/>
        <w:ind w:firstLine="709"/>
        <w:jc w:val="both"/>
        <w:rPr>
          <w:rFonts w:ascii="Arial" w:hAnsi="Arial" w:cs="Arial"/>
          <w:sz w:val="24"/>
          <w:szCs w:val="24"/>
        </w:rPr>
      </w:pPr>
      <w:r w:rsidRPr="002267A1">
        <w:rPr>
          <w:rFonts w:ascii="Arial" w:hAnsi="Arial" w:cs="Arial"/>
          <w:sz w:val="24"/>
          <w:szCs w:val="24"/>
        </w:rPr>
        <w:t>113.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1719BB" w:rsidRPr="002267A1" w:rsidRDefault="001719BB" w:rsidP="001719BB">
      <w:pPr>
        <w:autoSpaceDE w:val="0"/>
        <w:autoSpaceDN w:val="0"/>
        <w:adjustRightInd w:val="0"/>
        <w:spacing w:after="0" w:line="240" w:lineRule="auto"/>
        <w:ind w:firstLine="709"/>
        <w:jc w:val="both"/>
        <w:rPr>
          <w:rFonts w:ascii="Arial" w:hAnsi="Arial" w:cs="Arial"/>
          <w:sz w:val="24"/>
          <w:szCs w:val="24"/>
        </w:rPr>
      </w:pPr>
      <w:r w:rsidRPr="002267A1">
        <w:rPr>
          <w:rFonts w:ascii="Arial" w:hAnsi="Arial" w:cs="Arial"/>
          <w:sz w:val="24"/>
          <w:szCs w:val="24"/>
        </w:rPr>
        <w:t>114. Результатом административной процедуры является выдача акта приемочной комиссии заявителю.</w:t>
      </w:r>
    </w:p>
    <w:p w:rsidR="001719BB" w:rsidRPr="002267A1" w:rsidRDefault="001719BB" w:rsidP="001719BB">
      <w:pPr>
        <w:widowControl w:val="0"/>
        <w:autoSpaceDE w:val="0"/>
        <w:autoSpaceDN w:val="0"/>
        <w:adjustRightInd w:val="0"/>
        <w:spacing w:after="0" w:line="240" w:lineRule="auto"/>
        <w:ind w:firstLine="709"/>
        <w:jc w:val="both"/>
        <w:outlineLvl w:val="2"/>
        <w:rPr>
          <w:rFonts w:ascii="Arial" w:hAnsi="Arial" w:cs="Arial"/>
          <w:sz w:val="24"/>
          <w:szCs w:val="24"/>
        </w:rPr>
      </w:pPr>
    </w:p>
    <w:p w:rsidR="001719BB" w:rsidRPr="002267A1" w:rsidRDefault="001719BB" w:rsidP="006D3B67">
      <w:pPr>
        <w:widowControl w:val="0"/>
        <w:autoSpaceDE w:val="0"/>
        <w:autoSpaceDN w:val="0"/>
        <w:adjustRightInd w:val="0"/>
        <w:spacing w:after="0" w:line="240" w:lineRule="auto"/>
        <w:ind w:firstLine="709"/>
        <w:jc w:val="center"/>
        <w:outlineLvl w:val="2"/>
        <w:rPr>
          <w:rFonts w:ascii="Arial" w:hAnsi="Arial" w:cs="Arial"/>
          <w:sz w:val="24"/>
          <w:szCs w:val="24"/>
        </w:rPr>
      </w:pPr>
      <w:bookmarkStart w:id="38" w:name="Par410"/>
      <w:bookmarkEnd w:id="38"/>
      <w:r w:rsidRPr="002267A1">
        <w:rPr>
          <w:rFonts w:ascii="Arial" w:hAnsi="Arial" w:cs="Arial"/>
          <w:sz w:val="24"/>
          <w:szCs w:val="24"/>
        </w:rPr>
        <w:t>Раздел IV. ФОРМЫ КОНТРОЛЯ ЗА ПРЕДОСТАВЛЕНИЕМ МУНИЦИПАЛЬНОЙ УСЛУГИ</w:t>
      </w:r>
    </w:p>
    <w:p w:rsidR="001719BB" w:rsidRPr="002267A1" w:rsidRDefault="001719BB" w:rsidP="006D3B67">
      <w:pPr>
        <w:widowControl w:val="0"/>
        <w:autoSpaceDE w:val="0"/>
        <w:autoSpaceDN w:val="0"/>
        <w:adjustRightInd w:val="0"/>
        <w:spacing w:after="0" w:line="240" w:lineRule="auto"/>
        <w:jc w:val="center"/>
        <w:outlineLvl w:val="2"/>
        <w:rPr>
          <w:rFonts w:ascii="Arial" w:hAnsi="Arial" w:cs="Arial"/>
          <w:sz w:val="24"/>
          <w:szCs w:val="24"/>
        </w:rPr>
      </w:pPr>
    </w:p>
    <w:p w:rsidR="001719BB" w:rsidRPr="002267A1" w:rsidRDefault="001719BB" w:rsidP="006D3B67">
      <w:pPr>
        <w:widowControl w:val="0"/>
        <w:autoSpaceDE w:val="0"/>
        <w:autoSpaceDN w:val="0"/>
        <w:adjustRightInd w:val="0"/>
        <w:spacing w:after="0" w:line="240" w:lineRule="auto"/>
        <w:jc w:val="center"/>
        <w:outlineLvl w:val="2"/>
        <w:rPr>
          <w:rFonts w:ascii="Arial" w:hAnsi="Arial" w:cs="Arial"/>
          <w:sz w:val="24"/>
          <w:szCs w:val="24"/>
        </w:rPr>
      </w:pPr>
      <w:bookmarkStart w:id="39" w:name="Par413"/>
      <w:bookmarkEnd w:id="39"/>
      <w:r w:rsidRPr="002267A1">
        <w:rPr>
          <w:rFonts w:ascii="Arial" w:hAnsi="Arial" w:cs="Arial"/>
          <w:sz w:val="24"/>
          <w:szCs w:val="24"/>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19BB" w:rsidRPr="002267A1" w:rsidRDefault="001719BB" w:rsidP="001719BB">
      <w:pPr>
        <w:widowControl w:val="0"/>
        <w:autoSpaceDE w:val="0"/>
        <w:autoSpaceDN w:val="0"/>
        <w:adjustRightInd w:val="0"/>
        <w:spacing w:after="0" w:line="240" w:lineRule="auto"/>
        <w:jc w:val="both"/>
        <w:outlineLvl w:val="2"/>
        <w:rPr>
          <w:rFonts w:ascii="Arial" w:hAnsi="Arial" w:cs="Arial"/>
          <w:sz w:val="24"/>
          <w:szCs w:val="24"/>
        </w:rPr>
      </w:pPr>
    </w:p>
    <w:p w:rsidR="001719BB" w:rsidRPr="002267A1" w:rsidRDefault="001719BB" w:rsidP="001719BB">
      <w:pPr>
        <w:widowControl w:val="0"/>
        <w:autoSpaceDE w:val="0"/>
        <w:autoSpaceDN w:val="0"/>
        <w:adjustRightInd w:val="0"/>
        <w:spacing w:after="0" w:line="240" w:lineRule="auto"/>
        <w:ind w:firstLine="709"/>
        <w:jc w:val="both"/>
        <w:rPr>
          <w:rFonts w:ascii="Arial" w:hAnsi="Arial" w:cs="Arial"/>
          <w:sz w:val="24"/>
          <w:szCs w:val="24"/>
          <w:lang w:eastAsia="ko-KR"/>
        </w:rPr>
      </w:pPr>
      <w:r w:rsidRPr="002267A1">
        <w:rPr>
          <w:rFonts w:ascii="Arial" w:hAnsi="Arial" w:cs="Arial"/>
          <w:sz w:val="24"/>
          <w:szCs w:val="24"/>
          <w:lang w:eastAsia="ko-KR"/>
        </w:rPr>
        <w:t xml:space="preserve">115.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3070CD" w:rsidRPr="002267A1">
        <w:rPr>
          <w:rFonts w:ascii="Arial" w:hAnsi="Arial" w:cs="Arial"/>
          <w:sz w:val="24"/>
          <w:szCs w:val="24"/>
          <w:lang w:eastAsia="ko-KR"/>
        </w:rPr>
        <w:t>должностными лицами уполномоченного органа,</w:t>
      </w:r>
      <w:r w:rsidRPr="002267A1">
        <w:rPr>
          <w:rFonts w:ascii="Arial" w:hAnsi="Arial" w:cs="Arial"/>
          <w:sz w:val="24"/>
          <w:szCs w:val="24"/>
          <w:lang w:eastAsia="ko-KR"/>
        </w:rPr>
        <w:t xml:space="preserve">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1719BB" w:rsidRPr="002267A1" w:rsidRDefault="001719BB" w:rsidP="001719BB">
      <w:pPr>
        <w:autoSpaceDE w:val="0"/>
        <w:autoSpaceDN w:val="0"/>
        <w:adjustRightInd w:val="0"/>
        <w:spacing w:after="0" w:line="240" w:lineRule="auto"/>
        <w:ind w:firstLine="709"/>
        <w:jc w:val="both"/>
        <w:rPr>
          <w:rFonts w:ascii="Arial" w:hAnsi="Arial" w:cs="Arial"/>
          <w:sz w:val="24"/>
          <w:szCs w:val="24"/>
        </w:rPr>
      </w:pPr>
      <w:r w:rsidRPr="002267A1">
        <w:rPr>
          <w:rFonts w:ascii="Arial" w:hAnsi="Arial" w:cs="Arial"/>
          <w:sz w:val="24"/>
          <w:szCs w:val="24"/>
          <w:lang w:eastAsia="ko-KR"/>
        </w:rPr>
        <w:t>116. </w:t>
      </w:r>
      <w:r w:rsidRPr="002267A1">
        <w:rPr>
          <w:rFonts w:ascii="Arial" w:hAnsi="Arial" w:cs="Arial"/>
          <w:sz w:val="24"/>
          <w:szCs w:val="24"/>
        </w:rPr>
        <w:t>Основными задачами текущего контроля являются:</w:t>
      </w:r>
    </w:p>
    <w:p w:rsidR="001719BB" w:rsidRPr="002267A1" w:rsidRDefault="001719BB" w:rsidP="001719BB">
      <w:pPr>
        <w:autoSpaceDE w:val="0"/>
        <w:autoSpaceDN w:val="0"/>
        <w:adjustRightInd w:val="0"/>
        <w:spacing w:after="0" w:line="240" w:lineRule="auto"/>
        <w:ind w:firstLine="709"/>
        <w:jc w:val="both"/>
        <w:rPr>
          <w:rFonts w:ascii="Arial" w:hAnsi="Arial" w:cs="Arial"/>
          <w:sz w:val="24"/>
          <w:szCs w:val="24"/>
        </w:rPr>
      </w:pPr>
      <w:r w:rsidRPr="002267A1">
        <w:rPr>
          <w:rFonts w:ascii="Arial" w:hAnsi="Arial" w:cs="Arial"/>
          <w:sz w:val="24"/>
          <w:szCs w:val="24"/>
        </w:rPr>
        <w:t>а) обеспечение своевременного и качественного предоставления муниципальной услуги;</w:t>
      </w:r>
    </w:p>
    <w:p w:rsidR="001719BB" w:rsidRPr="002267A1" w:rsidRDefault="001719BB" w:rsidP="001719BB">
      <w:pPr>
        <w:autoSpaceDE w:val="0"/>
        <w:autoSpaceDN w:val="0"/>
        <w:adjustRightInd w:val="0"/>
        <w:spacing w:after="0" w:line="240" w:lineRule="auto"/>
        <w:ind w:firstLine="709"/>
        <w:jc w:val="both"/>
        <w:rPr>
          <w:rFonts w:ascii="Arial" w:hAnsi="Arial" w:cs="Arial"/>
          <w:sz w:val="24"/>
          <w:szCs w:val="24"/>
        </w:rPr>
      </w:pPr>
      <w:r w:rsidRPr="002267A1">
        <w:rPr>
          <w:rFonts w:ascii="Arial" w:hAnsi="Arial" w:cs="Arial"/>
          <w:sz w:val="24"/>
          <w:szCs w:val="24"/>
        </w:rPr>
        <w:t>б) выявление нарушений в сроках и качестве предоставления муниципальной услуги;</w:t>
      </w:r>
    </w:p>
    <w:p w:rsidR="001719BB" w:rsidRPr="002267A1" w:rsidRDefault="001719BB" w:rsidP="001719BB">
      <w:pPr>
        <w:autoSpaceDE w:val="0"/>
        <w:autoSpaceDN w:val="0"/>
        <w:adjustRightInd w:val="0"/>
        <w:spacing w:after="0" w:line="240" w:lineRule="auto"/>
        <w:ind w:firstLine="709"/>
        <w:jc w:val="both"/>
        <w:rPr>
          <w:rFonts w:ascii="Arial" w:hAnsi="Arial" w:cs="Arial"/>
          <w:sz w:val="24"/>
          <w:szCs w:val="24"/>
        </w:rPr>
      </w:pPr>
      <w:r w:rsidRPr="002267A1">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1719BB" w:rsidRPr="002267A1" w:rsidRDefault="001719BB" w:rsidP="001719BB">
      <w:pPr>
        <w:autoSpaceDE w:val="0"/>
        <w:autoSpaceDN w:val="0"/>
        <w:adjustRightInd w:val="0"/>
        <w:spacing w:after="0" w:line="240" w:lineRule="auto"/>
        <w:ind w:firstLine="709"/>
        <w:jc w:val="both"/>
        <w:rPr>
          <w:rFonts w:ascii="Arial" w:hAnsi="Arial" w:cs="Arial"/>
          <w:sz w:val="24"/>
          <w:szCs w:val="24"/>
        </w:rPr>
      </w:pPr>
      <w:r w:rsidRPr="002267A1">
        <w:rPr>
          <w:rFonts w:ascii="Arial" w:hAnsi="Arial" w:cs="Arial"/>
          <w:sz w:val="24"/>
          <w:szCs w:val="24"/>
        </w:rPr>
        <w:t>г) принятие мер по надлежащему предоставлению муниципальной услуги.</w:t>
      </w:r>
    </w:p>
    <w:p w:rsidR="001719BB" w:rsidRPr="002267A1" w:rsidRDefault="001719BB" w:rsidP="001719BB">
      <w:pPr>
        <w:pStyle w:val="ConsPlusNormal"/>
        <w:ind w:firstLine="709"/>
        <w:jc w:val="both"/>
        <w:rPr>
          <w:sz w:val="24"/>
          <w:szCs w:val="24"/>
          <w:lang w:eastAsia="ko-KR"/>
        </w:rPr>
      </w:pPr>
      <w:r w:rsidRPr="002267A1">
        <w:rPr>
          <w:sz w:val="24"/>
          <w:szCs w:val="24"/>
          <w:lang w:eastAsia="ko-KR"/>
        </w:rPr>
        <w:t>117. Текущий контроль осуществляется на постоянной основе.</w:t>
      </w:r>
    </w:p>
    <w:p w:rsidR="001719BB" w:rsidRPr="002267A1" w:rsidRDefault="001719BB" w:rsidP="001719BB">
      <w:pPr>
        <w:pStyle w:val="ConsPlusNormal"/>
        <w:ind w:firstLine="709"/>
        <w:jc w:val="both"/>
        <w:rPr>
          <w:sz w:val="24"/>
          <w:szCs w:val="24"/>
          <w:lang w:eastAsia="ko-KR"/>
        </w:rPr>
      </w:pPr>
    </w:p>
    <w:p w:rsidR="001719BB" w:rsidRPr="002267A1" w:rsidRDefault="001719BB" w:rsidP="006D3B67">
      <w:pPr>
        <w:widowControl w:val="0"/>
        <w:autoSpaceDE w:val="0"/>
        <w:autoSpaceDN w:val="0"/>
        <w:adjustRightInd w:val="0"/>
        <w:spacing w:after="0" w:line="240" w:lineRule="auto"/>
        <w:jc w:val="center"/>
        <w:outlineLvl w:val="2"/>
        <w:rPr>
          <w:rFonts w:ascii="Arial" w:hAnsi="Arial" w:cs="Arial"/>
          <w:sz w:val="24"/>
          <w:szCs w:val="24"/>
        </w:rPr>
      </w:pPr>
      <w:bookmarkStart w:id="40" w:name="Par427"/>
      <w:bookmarkEnd w:id="40"/>
      <w:r w:rsidRPr="002267A1">
        <w:rPr>
          <w:rFonts w:ascii="Arial" w:hAnsi="Arial" w:cs="Arial"/>
          <w:sz w:val="24"/>
          <w:szCs w:val="24"/>
        </w:rPr>
        <w:lastRenderedPageBreak/>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19BB" w:rsidRPr="002267A1" w:rsidRDefault="001719BB" w:rsidP="001719BB">
      <w:pPr>
        <w:widowControl w:val="0"/>
        <w:autoSpaceDE w:val="0"/>
        <w:autoSpaceDN w:val="0"/>
        <w:adjustRightInd w:val="0"/>
        <w:spacing w:after="0" w:line="240" w:lineRule="auto"/>
        <w:jc w:val="both"/>
        <w:outlineLvl w:val="2"/>
        <w:rPr>
          <w:rFonts w:ascii="Arial" w:hAnsi="Arial" w:cs="Arial"/>
          <w:sz w:val="24"/>
          <w:szCs w:val="24"/>
        </w:rPr>
      </w:pPr>
    </w:p>
    <w:p w:rsidR="001719BB" w:rsidRPr="002267A1" w:rsidRDefault="001719BB" w:rsidP="001719BB">
      <w:pPr>
        <w:pStyle w:val="ConsPlusNormal"/>
        <w:ind w:firstLine="709"/>
        <w:jc w:val="both"/>
        <w:rPr>
          <w:sz w:val="24"/>
          <w:szCs w:val="24"/>
          <w:lang w:eastAsia="ko-KR"/>
        </w:rPr>
      </w:pPr>
      <w:r w:rsidRPr="002267A1">
        <w:rPr>
          <w:sz w:val="24"/>
          <w:szCs w:val="24"/>
          <w:lang w:eastAsia="ko-KR"/>
        </w:rPr>
        <w:t xml:space="preserve">118.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1719BB" w:rsidRPr="002267A1" w:rsidRDefault="001719BB" w:rsidP="001719BB">
      <w:pPr>
        <w:pStyle w:val="ConsPlusNormal"/>
        <w:ind w:firstLine="709"/>
        <w:jc w:val="both"/>
        <w:rPr>
          <w:sz w:val="24"/>
          <w:szCs w:val="24"/>
          <w:lang w:eastAsia="ko-KR"/>
        </w:rPr>
      </w:pPr>
      <w:r w:rsidRPr="002267A1">
        <w:rPr>
          <w:sz w:val="24"/>
          <w:szCs w:val="24"/>
          <w:lang w:eastAsia="ko-KR"/>
        </w:rPr>
        <w:t>119.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1719BB" w:rsidRPr="002267A1" w:rsidRDefault="001719BB" w:rsidP="001719BB">
      <w:pPr>
        <w:pStyle w:val="ConsPlusNormal"/>
        <w:ind w:firstLine="709"/>
        <w:jc w:val="both"/>
        <w:rPr>
          <w:sz w:val="24"/>
          <w:szCs w:val="24"/>
          <w:lang w:eastAsia="ko-KR"/>
        </w:rPr>
      </w:pPr>
      <w:r w:rsidRPr="002267A1">
        <w:rPr>
          <w:sz w:val="24"/>
          <w:szCs w:val="24"/>
          <w:lang w:eastAsia="ko-KR"/>
        </w:rPr>
        <w:t>120.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1719BB" w:rsidRPr="002267A1" w:rsidRDefault="001719BB" w:rsidP="001719BB">
      <w:pPr>
        <w:autoSpaceDE w:val="0"/>
        <w:autoSpaceDN w:val="0"/>
        <w:adjustRightInd w:val="0"/>
        <w:spacing w:after="0" w:line="240" w:lineRule="auto"/>
        <w:ind w:firstLine="709"/>
        <w:jc w:val="both"/>
        <w:rPr>
          <w:rFonts w:ascii="Arial" w:hAnsi="Arial" w:cs="Arial"/>
          <w:sz w:val="24"/>
          <w:szCs w:val="24"/>
        </w:rPr>
      </w:pPr>
      <w:r w:rsidRPr="002267A1">
        <w:rPr>
          <w:rFonts w:ascii="Arial" w:hAnsi="Arial" w:cs="Arial"/>
          <w:sz w:val="24"/>
          <w:szCs w:val="24"/>
        </w:rPr>
        <w:t xml:space="preserve">121.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1719BB" w:rsidRPr="002267A1" w:rsidRDefault="001719BB" w:rsidP="001719BB">
      <w:pPr>
        <w:pStyle w:val="ConsPlusNormal"/>
        <w:ind w:firstLine="709"/>
        <w:jc w:val="both"/>
        <w:rPr>
          <w:sz w:val="24"/>
          <w:szCs w:val="24"/>
          <w:lang w:eastAsia="ko-KR"/>
        </w:rPr>
      </w:pPr>
      <w:r w:rsidRPr="002267A1">
        <w:rPr>
          <w:sz w:val="24"/>
          <w:szCs w:val="24"/>
          <w:lang w:eastAsia="ko-KR"/>
        </w:rPr>
        <w:t>122.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1719BB" w:rsidRPr="002267A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2267A1">
        <w:rPr>
          <w:rFonts w:ascii="Arial" w:hAnsi="Arial" w:cs="Arial"/>
          <w:sz w:val="24"/>
          <w:szCs w:val="24"/>
        </w:rPr>
        <w:t>123. Заявитель уведомляется о результатах проверки в течение 10 дней со дня принятия соответствующего решения.</w:t>
      </w:r>
    </w:p>
    <w:p w:rsidR="001719BB" w:rsidRPr="002267A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2267A1">
        <w:rPr>
          <w:rFonts w:ascii="Arial" w:hAnsi="Arial" w:cs="Arial"/>
          <w:sz w:val="24"/>
          <w:szCs w:val="24"/>
        </w:rPr>
        <w:t xml:space="preserve">124. Внеплановые проверки осуществляются по решению руководителя </w:t>
      </w:r>
      <w:r w:rsidRPr="002267A1">
        <w:rPr>
          <w:rFonts w:ascii="Arial" w:hAnsi="Arial" w:cs="Arial"/>
          <w:sz w:val="24"/>
          <w:szCs w:val="24"/>
          <w:lang w:eastAsia="ko-KR"/>
        </w:rPr>
        <w:t xml:space="preserve">уполномоченного органа </w:t>
      </w:r>
      <w:r w:rsidRPr="002267A1">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2267A1">
        <w:rPr>
          <w:rFonts w:ascii="Arial" w:hAnsi="Arial" w:cs="Arial"/>
          <w:sz w:val="24"/>
          <w:szCs w:val="24"/>
          <w:lang w:eastAsia="ko-KR"/>
        </w:rPr>
        <w:t>уполномоченного органа</w:t>
      </w:r>
      <w:r w:rsidRPr="002267A1">
        <w:rPr>
          <w:rFonts w:ascii="Arial" w:hAnsi="Arial" w:cs="Arial"/>
          <w:sz w:val="24"/>
          <w:szCs w:val="24"/>
        </w:rPr>
        <w:t>.</w:t>
      </w:r>
    </w:p>
    <w:p w:rsidR="001719BB" w:rsidRPr="002267A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2267A1">
        <w:rPr>
          <w:rFonts w:ascii="Arial" w:hAnsi="Arial" w:cs="Arial"/>
          <w:sz w:val="24"/>
          <w:szCs w:val="24"/>
        </w:rPr>
        <w:t xml:space="preserve">125. Плановые проверки осуществляются на основании полугодовых или годовых планов работы </w:t>
      </w:r>
      <w:r w:rsidRPr="002267A1">
        <w:rPr>
          <w:rFonts w:ascii="Arial" w:hAnsi="Arial" w:cs="Arial"/>
          <w:sz w:val="24"/>
          <w:szCs w:val="24"/>
          <w:lang w:eastAsia="ko-KR"/>
        </w:rPr>
        <w:t>уполномоченного органа</w:t>
      </w:r>
      <w:r w:rsidRPr="002267A1">
        <w:rPr>
          <w:rFonts w:ascii="Arial" w:hAnsi="Arial" w:cs="Arial"/>
          <w:sz w:val="24"/>
          <w:szCs w:val="24"/>
        </w:rPr>
        <w:t>.</w:t>
      </w:r>
    </w:p>
    <w:p w:rsidR="001719BB" w:rsidRPr="002267A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2267A1">
        <w:rPr>
          <w:rFonts w:ascii="Arial" w:hAnsi="Arial" w:cs="Arial"/>
          <w:sz w:val="24"/>
          <w:szCs w:val="24"/>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719BB" w:rsidRPr="002267A1" w:rsidRDefault="001719BB" w:rsidP="001719BB">
      <w:pPr>
        <w:pStyle w:val="ConsPlusNormal"/>
        <w:ind w:firstLine="709"/>
        <w:jc w:val="both"/>
        <w:rPr>
          <w:sz w:val="24"/>
          <w:szCs w:val="24"/>
          <w:lang w:eastAsia="ko-KR"/>
        </w:rPr>
      </w:pPr>
      <w:bookmarkStart w:id="41" w:name="Par439"/>
      <w:bookmarkEnd w:id="41"/>
    </w:p>
    <w:p w:rsidR="001719BB" w:rsidRPr="002267A1" w:rsidRDefault="001719BB" w:rsidP="006D3B67">
      <w:pPr>
        <w:widowControl w:val="0"/>
        <w:autoSpaceDE w:val="0"/>
        <w:autoSpaceDN w:val="0"/>
        <w:adjustRightInd w:val="0"/>
        <w:spacing w:after="0" w:line="240" w:lineRule="auto"/>
        <w:jc w:val="center"/>
        <w:outlineLvl w:val="2"/>
        <w:rPr>
          <w:rFonts w:ascii="Arial" w:hAnsi="Arial" w:cs="Arial"/>
          <w:sz w:val="24"/>
          <w:szCs w:val="24"/>
        </w:rPr>
      </w:pPr>
      <w:r w:rsidRPr="002267A1">
        <w:rPr>
          <w:rFonts w:ascii="Arial" w:hAnsi="Arial" w:cs="Arial"/>
          <w:sz w:val="24"/>
          <w:szCs w:val="24"/>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719BB" w:rsidRPr="002267A1" w:rsidRDefault="001719BB" w:rsidP="001719BB">
      <w:pPr>
        <w:widowControl w:val="0"/>
        <w:autoSpaceDE w:val="0"/>
        <w:autoSpaceDN w:val="0"/>
        <w:adjustRightInd w:val="0"/>
        <w:spacing w:after="0" w:line="240" w:lineRule="auto"/>
        <w:jc w:val="both"/>
        <w:outlineLvl w:val="2"/>
        <w:rPr>
          <w:rFonts w:ascii="Arial" w:hAnsi="Arial" w:cs="Arial"/>
          <w:sz w:val="24"/>
          <w:szCs w:val="24"/>
        </w:rPr>
      </w:pPr>
    </w:p>
    <w:p w:rsidR="001719BB" w:rsidRPr="002267A1" w:rsidRDefault="001719BB" w:rsidP="001719BB">
      <w:pPr>
        <w:pStyle w:val="ConsPlusNormal"/>
        <w:ind w:firstLine="709"/>
        <w:jc w:val="both"/>
        <w:rPr>
          <w:sz w:val="24"/>
          <w:szCs w:val="24"/>
          <w:lang w:eastAsia="ko-KR"/>
        </w:rPr>
      </w:pPr>
      <w:r w:rsidRPr="002267A1">
        <w:rPr>
          <w:sz w:val="24"/>
          <w:szCs w:val="24"/>
          <w:lang w:eastAsia="ko-KR"/>
        </w:rPr>
        <w:t>127.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1719BB" w:rsidRPr="002267A1" w:rsidRDefault="001719BB" w:rsidP="001719BB">
      <w:pPr>
        <w:pStyle w:val="ConsPlusNormal"/>
        <w:ind w:firstLine="709"/>
        <w:jc w:val="both"/>
        <w:rPr>
          <w:sz w:val="24"/>
          <w:szCs w:val="24"/>
          <w:lang w:eastAsia="ko-KR"/>
        </w:rPr>
      </w:pPr>
      <w:r w:rsidRPr="002267A1">
        <w:rPr>
          <w:sz w:val="24"/>
          <w:szCs w:val="24"/>
          <w:lang w:eastAsia="ko-KR"/>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719BB" w:rsidRPr="002267A1" w:rsidRDefault="001719BB" w:rsidP="001719BB">
      <w:pPr>
        <w:pStyle w:val="ConsPlusNormal"/>
        <w:ind w:firstLine="709"/>
        <w:jc w:val="both"/>
        <w:rPr>
          <w:sz w:val="24"/>
          <w:szCs w:val="24"/>
          <w:lang w:eastAsia="ko-KR"/>
        </w:rPr>
      </w:pPr>
    </w:p>
    <w:p w:rsidR="001719BB" w:rsidRPr="002267A1" w:rsidRDefault="001719BB" w:rsidP="006D3B67">
      <w:pPr>
        <w:widowControl w:val="0"/>
        <w:autoSpaceDE w:val="0"/>
        <w:autoSpaceDN w:val="0"/>
        <w:adjustRightInd w:val="0"/>
        <w:spacing w:after="0" w:line="240" w:lineRule="auto"/>
        <w:jc w:val="center"/>
        <w:outlineLvl w:val="2"/>
        <w:rPr>
          <w:rFonts w:ascii="Arial" w:hAnsi="Arial" w:cs="Arial"/>
          <w:sz w:val="24"/>
          <w:szCs w:val="24"/>
        </w:rPr>
      </w:pPr>
      <w:bookmarkStart w:id="42" w:name="Par447"/>
      <w:bookmarkEnd w:id="42"/>
      <w:r w:rsidRPr="002267A1">
        <w:rPr>
          <w:rFonts w:ascii="Arial" w:hAnsi="Arial" w:cs="Arial"/>
          <w:sz w:val="24"/>
          <w:szCs w:val="24"/>
        </w:rPr>
        <w:t xml:space="preserve">Глава 30. ПОЛОЖЕНИЯ, ХАРАКТЕРИЗУЮЩИЕ ТРЕБОВАНИЯ К ПОРЯДКУ </w:t>
      </w:r>
      <w:r w:rsidRPr="002267A1">
        <w:rPr>
          <w:rFonts w:ascii="Arial" w:hAnsi="Arial" w:cs="Arial"/>
          <w:sz w:val="24"/>
          <w:szCs w:val="24"/>
        </w:rPr>
        <w:lastRenderedPageBreak/>
        <w:t>ИФОРМАМ КОНТРОЛЯ ЗА ПРЕДОСТАВЛЕНИЕМ МУНИЦИПАЛЬНОЙ УСЛУГИ, В ТОМ ЧИСЛЕ СО СТОРОНЫ ГРАЖДАН, ИХ ОБЪЕДИНЕНИЙ И ОРГАНИЗАЦИЕЙ</w:t>
      </w:r>
    </w:p>
    <w:p w:rsidR="001719BB" w:rsidRPr="002267A1" w:rsidRDefault="001719BB" w:rsidP="001719BB">
      <w:pPr>
        <w:widowControl w:val="0"/>
        <w:autoSpaceDE w:val="0"/>
        <w:autoSpaceDN w:val="0"/>
        <w:adjustRightInd w:val="0"/>
        <w:spacing w:after="0" w:line="240" w:lineRule="auto"/>
        <w:ind w:firstLine="709"/>
        <w:jc w:val="both"/>
        <w:rPr>
          <w:rFonts w:ascii="Arial" w:hAnsi="Arial" w:cs="Arial"/>
          <w:sz w:val="24"/>
          <w:szCs w:val="24"/>
          <w:lang w:eastAsia="ko-KR"/>
        </w:rPr>
      </w:pPr>
    </w:p>
    <w:p w:rsidR="001719BB" w:rsidRPr="002267A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2267A1">
        <w:rPr>
          <w:rFonts w:ascii="Arial" w:hAnsi="Arial" w:cs="Arial"/>
          <w:sz w:val="24"/>
          <w:szCs w:val="24"/>
          <w:lang w:eastAsia="ko-KR"/>
        </w:rPr>
        <w:t>129. </w:t>
      </w:r>
      <w:r w:rsidRPr="002267A1">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719BB" w:rsidRPr="002267A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2267A1">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2267A1">
        <w:rPr>
          <w:rFonts w:ascii="Arial" w:hAnsi="Arial" w:cs="Arial"/>
          <w:sz w:val="24"/>
          <w:szCs w:val="24"/>
          <w:lang w:eastAsia="ko-KR"/>
        </w:rPr>
        <w:t>уполномоченного органа</w:t>
      </w:r>
      <w:r w:rsidRPr="002267A1">
        <w:rPr>
          <w:rFonts w:ascii="Arial" w:hAnsi="Arial" w:cs="Arial"/>
          <w:sz w:val="24"/>
          <w:szCs w:val="24"/>
        </w:rPr>
        <w:t>, его должностных лиц;</w:t>
      </w:r>
    </w:p>
    <w:p w:rsidR="001719BB" w:rsidRPr="002267A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2267A1">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719BB" w:rsidRPr="002267A1"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2267A1">
        <w:rPr>
          <w:rFonts w:ascii="Arial" w:hAnsi="Arial" w:cs="Arial"/>
          <w:sz w:val="24"/>
          <w:szCs w:val="24"/>
        </w:rPr>
        <w:t xml:space="preserve">некорректного поведения должностных лиц </w:t>
      </w:r>
      <w:r w:rsidRPr="002267A1">
        <w:rPr>
          <w:rFonts w:ascii="Arial" w:hAnsi="Arial" w:cs="Arial"/>
          <w:sz w:val="24"/>
          <w:szCs w:val="24"/>
          <w:lang w:eastAsia="ko-KR"/>
        </w:rPr>
        <w:t>уполномоченного органа</w:t>
      </w:r>
      <w:r w:rsidRPr="002267A1">
        <w:rPr>
          <w:rFonts w:ascii="Arial" w:hAnsi="Arial" w:cs="Arial"/>
          <w:sz w:val="24"/>
          <w:szCs w:val="24"/>
        </w:rPr>
        <w:t>, нарушения правил служебной этики при предоставлении муниципальной услуги.</w:t>
      </w:r>
    </w:p>
    <w:p w:rsidR="001719BB" w:rsidRPr="00D0305C"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D0305C">
        <w:rPr>
          <w:rFonts w:ascii="Arial" w:hAnsi="Arial" w:cs="Arial"/>
          <w:sz w:val="24"/>
          <w:szCs w:val="24"/>
        </w:rPr>
        <w:t>130. Информацию, указанную в пункте 129</w:t>
      </w:r>
      <w:hyperlink w:anchor="Par401" w:history="1"/>
      <w:r w:rsidRPr="00D0305C">
        <w:rPr>
          <w:rFonts w:ascii="Arial" w:hAnsi="Arial" w:cs="Arial"/>
          <w:sz w:val="24"/>
          <w:szCs w:val="24"/>
        </w:rPr>
        <w:t xml:space="preserve"> настоящего административного регламента, заявители могут сообщить по телефонам </w:t>
      </w:r>
      <w:r w:rsidRPr="00D0305C">
        <w:rPr>
          <w:rFonts w:ascii="Arial" w:hAnsi="Arial" w:cs="Arial"/>
          <w:sz w:val="24"/>
          <w:szCs w:val="24"/>
          <w:lang w:eastAsia="ko-KR"/>
        </w:rPr>
        <w:t>уполномоченного органа</w:t>
      </w:r>
      <w:r w:rsidRPr="00D0305C">
        <w:rPr>
          <w:rFonts w:ascii="Arial" w:hAnsi="Arial" w:cs="Arial"/>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719BB" w:rsidRPr="00D0305C"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D0305C">
        <w:rPr>
          <w:rFonts w:ascii="Arial" w:hAnsi="Arial" w:cs="Arial"/>
          <w:sz w:val="24"/>
          <w:szCs w:val="24"/>
        </w:rPr>
        <w:t>131. Срок рассмотрения обращений со стороны граждан, их объединений и организаций составляет 30 рабочих дней с момента их регистрации.</w:t>
      </w:r>
    </w:p>
    <w:p w:rsidR="001719BB" w:rsidRPr="00D0305C" w:rsidRDefault="001719BB" w:rsidP="001719BB">
      <w:pPr>
        <w:widowControl w:val="0"/>
        <w:autoSpaceDE w:val="0"/>
        <w:autoSpaceDN w:val="0"/>
        <w:adjustRightInd w:val="0"/>
        <w:spacing w:after="0" w:line="240" w:lineRule="auto"/>
        <w:ind w:firstLine="709"/>
        <w:jc w:val="both"/>
        <w:rPr>
          <w:rFonts w:ascii="Arial" w:hAnsi="Arial" w:cs="Arial"/>
          <w:sz w:val="24"/>
          <w:szCs w:val="24"/>
        </w:rPr>
      </w:pPr>
      <w:r w:rsidRPr="00D0305C">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D0305C">
        <w:rPr>
          <w:rFonts w:ascii="Arial" w:hAnsi="Arial" w:cs="Arial"/>
          <w:sz w:val="24"/>
          <w:szCs w:val="24"/>
        </w:rPr>
        <w:t>.</w:t>
      </w:r>
    </w:p>
    <w:p w:rsidR="001719BB" w:rsidRPr="00D0305C" w:rsidRDefault="001719BB" w:rsidP="001719BB">
      <w:pPr>
        <w:pStyle w:val="ConsPlusNormal"/>
        <w:ind w:firstLine="709"/>
        <w:jc w:val="both"/>
        <w:rPr>
          <w:sz w:val="24"/>
          <w:szCs w:val="24"/>
          <w:lang w:eastAsia="ko-KR"/>
        </w:rPr>
      </w:pPr>
      <w:r w:rsidRPr="00D0305C">
        <w:rPr>
          <w:sz w:val="24"/>
          <w:szCs w:val="24"/>
          <w:lang w:eastAsia="ko-KR"/>
        </w:rPr>
        <w:t>132. Контроль за предоставлением муниципальной услуги осуществляется в соответствии с действующим законодательством.</w:t>
      </w:r>
    </w:p>
    <w:p w:rsidR="001719BB" w:rsidRPr="00D0305C" w:rsidRDefault="001719BB" w:rsidP="001719BB">
      <w:pPr>
        <w:widowControl w:val="0"/>
        <w:autoSpaceDE w:val="0"/>
        <w:autoSpaceDN w:val="0"/>
        <w:adjustRightInd w:val="0"/>
        <w:spacing w:after="0" w:line="240" w:lineRule="auto"/>
        <w:jc w:val="both"/>
        <w:outlineLvl w:val="2"/>
        <w:rPr>
          <w:rFonts w:ascii="Arial" w:hAnsi="Arial" w:cs="Arial"/>
          <w:sz w:val="24"/>
          <w:szCs w:val="24"/>
        </w:rPr>
      </w:pPr>
    </w:p>
    <w:p w:rsidR="001719BB" w:rsidRPr="00D0305C" w:rsidRDefault="001719BB" w:rsidP="006D3B67">
      <w:pPr>
        <w:widowControl w:val="0"/>
        <w:autoSpaceDE w:val="0"/>
        <w:autoSpaceDN w:val="0"/>
        <w:adjustRightInd w:val="0"/>
        <w:spacing w:after="0" w:line="240" w:lineRule="auto"/>
        <w:jc w:val="center"/>
        <w:outlineLvl w:val="2"/>
        <w:rPr>
          <w:rFonts w:ascii="Arial" w:hAnsi="Arial" w:cs="Arial"/>
          <w:sz w:val="24"/>
          <w:szCs w:val="24"/>
        </w:rPr>
      </w:pPr>
      <w:bookmarkStart w:id="43" w:name="Par454"/>
      <w:bookmarkEnd w:id="43"/>
      <w:r w:rsidRPr="00D0305C">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719BB" w:rsidRPr="00D0305C" w:rsidRDefault="001719BB" w:rsidP="006D3B67">
      <w:pPr>
        <w:widowControl w:val="0"/>
        <w:autoSpaceDE w:val="0"/>
        <w:autoSpaceDN w:val="0"/>
        <w:adjustRightInd w:val="0"/>
        <w:spacing w:after="0" w:line="240" w:lineRule="auto"/>
        <w:jc w:val="center"/>
        <w:outlineLvl w:val="2"/>
        <w:rPr>
          <w:rFonts w:ascii="Arial" w:hAnsi="Arial" w:cs="Arial"/>
          <w:sz w:val="24"/>
          <w:szCs w:val="24"/>
        </w:rPr>
      </w:pPr>
    </w:p>
    <w:p w:rsidR="001719BB" w:rsidRPr="00D0305C" w:rsidRDefault="001719BB" w:rsidP="006D3B67">
      <w:pPr>
        <w:widowControl w:val="0"/>
        <w:autoSpaceDE w:val="0"/>
        <w:autoSpaceDN w:val="0"/>
        <w:adjustRightInd w:val="0"/>
        <w:spacing w:after="0" w:line="240" w:lineRule="auto"/>
        <w:jc w:val="center"/>
        <w:outlineLvl w:val="2"/>
        <w:rPr>
          <w:rFonts w:ascii="Arial" w:hAnsi="Arial" w:cs="Arial"/>
          <w:sz w:val="24"/>
          <w:szCs w:val="24"/>
        </w:rPr>
      </w:pPr>
      <w:bookmarkStart w:id="44" w:name="Par459"/>
      <w:bookmarkEnd w:id="44"/>
      <w:r w:rsidRPr="00D0305C">
        <w:rPr>
          <w:rFonts w:ascii="Arial" w:hAnsi="Arial" w:cs="Arial"/>
          <w:sz w:val="24"/>
          <w:szCs w:val="24"/>
        </w:rPr>
        <w:t>Глава 31. ОБЖАЛОВАНИЕ РЕШЕНИЙ И ДЕЙСТВИЙ (БЕЗДЕЙСТВИЯ) УПОЛНОМОЧЕННОГО ОРГАНА, А ТАКЖЕ ДОЛЖНОСТНЫХ ЛИЦ УПОЛНОМОЧЕННОГО ОРГАНА</w:t>
      </w:r>
    </w:p>
    <w:p w:rsidR="001719BB" w:rsidRPr="00D0305C" w:rsidRDefault="001719BB" w:rsidP="006D3B67">
      <w:pPr>
        <w:widowControl w:val="0"/>
        <w:autoSpaceDE w:val="0"/>
        <w:autoSpaceDN w:val="0"/>
        <w:adjustRightInd w:val="0"/>
        <w:spacing w:after="0" w:line="240" w:lineRule="auto"/>
        <w:jc w:val="center"/>
        <w:outlineLvl w:val="2"/>
        <w:rPr>
          <w:rFonts w:ascii="Arial" w:hAnsi="Arial" w:cs="Arial"/>
          <w:sz w:val="24"/>
          <w:szCs w:val="24"/>
        </w:rPr>
      </w:pPr>
    </w:p>
    <w:p w:rsidR="001719BB" w:rsidRPr="00D0305C" w:rsidRDefault="001719BB" w:rsidP="001719BB">
      <w:pPr>
        <w:pStyle w:val="ConsPlusNormal"/>
        <w:ind w:firstLine="709"/>
        <w:jc w:val="both"/>
        <w:rPr>
          <w:sz w:val="24"/>
          <w:szCs w:val="24"/>
          <w:lang w:eastAsia="ko-KR"/>
        </w:rPr>
      </w:pPr>
      <w:r w:rsidRPr="00D0305C">
        <w:rPr>
          <w:sz w:val="24"/>
          <w:szCs w:val="24"/>
          <w:lang w:eastAsia="ko-KR"/>
        </w:rPr>
        <w:t>133.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719BB" w:rsidRPr="00D0305C" w:rsidRDefault="001719BB" w:rsidP="001719BB">
      <w:pPr>
        <w:pStyle w:val="ConsPlusNormal"/>
        <w:ind w:firstLine="709"/>
        <w:jc w:val="both"/>
        <w:rPr>
          <w:sz w:val="24"/>
          <w:szCs w:val="24"/>
          <w:lang w:eastAsia="ko-KR"/>
        </w:rPr>
      </w:pPr>
      <w:r w:rsidRPr="00D0305C">
        <w:rPr>
          <w:sz w:val="24"/>
          <w:szCs w:val="24"/>
          <w:lang w:eastAsia="ko-KR"/>
        </w:rPr>
        <w:t>134.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719BB" w:rsidRPr="00D0305C" w:rsidRDefault="001719BB" w:rsidP="001719BB">
      <w:pPr>
        <w:pStyle w:val="ConsPlusNormal"/>
        <w:ind w:firstLine="709"/>
        <w:jc w:val="both"/>
        <w:rPr>
          <w:sz w:val="24"/>
          <w:szCs w:val="24"/>
          <w:lang w:eastAsia="ko-KR"/>
        </w:rPr>
      </w:pPr>
      <w:r w:rsidRPr="00D0305C">
        <w:rPr>
          <w:sz w:val="24"/>
          <w:szCs w:val="24"/>
          <w:lang w:eastAsia="ko-KR"/>
        </w:rPr>
        <w:t>135. Информацию о порядке подачи и рассмотрения жалобы заинтересованные лица могут получить:</w:t>
      </w:r>
    </w:p>
    <w:p w:rsidR="001719BB" w:rsidRPr="00D0305C" w:rsidRDefault="001719BB" w:rsidP="001719BB">
      <w:pPr>
        <w:pStyle w:val="ConsPlusNormal"/>
        <w:ind w:firstLine="709"/>
        <w:jc w:val="both"/>
        <w:rPr>
          <w:sz w:val="24"/>
          <w:szCs w:val="24"/>
          <w:lang w:eastAsia="ko-KR"/>
        </w:rPr>
      </w:pPr>
      <w:r w:rsidRPr="00D0305C">
        <w:rPr>
          <w:sz w:val="24"/>
          <w:szCs w:val="24"/>
          <w:lang w:eastAsia="ko-KR"/>
        </w:rPr>
        <w:t>а) на стендах, расположенных в помещениях, занимаемых уполномоченным органом;</w:t>
      </w:r>
    </w:p>
    <w:p w:rsidR="001719BB" w:rsidRPr="00D0305C" w:rsidRDefault="00D0305C" w:rsidP="001719BB">
      <w:pPr>
        <w:spacing w:after="0" w:line="240" w:lineRule="auto"/>
        <w:jc w:val="both"/>
        <w:rPr>
          <w:rFonts w:ascii="Arial" w:hAnsi="Arial" w:cs="Arial"/>
          <w:sz w:val="24"/>
          <w:szCs w:val="24"/>
        </w:rPr>
      </w:pPr>
      <w:r>
        <w:rPr>
          <w:rFonts w:ascii="Times New Roman" w:hAnsi="Times New Roman"/>
          <w:sz w:val="24"/>
          <w:szCs w:val="24"/>
          <w:lang w:eastAsia="ko-KR"/>
        </w:rPr>
        <w:t xml:space="preserve">           </w:t>
      </w:r>
      <w:r w:rsidR="001719BB" w:rsidRPr="00D0305C">
        <w:rPr>
          <w:rFonts w:ascii="Arial" w:hAnsi="Arial" w:cs="Arial"/>
          <w:sz w:val="24"/>
          <w:szCs w:val="24"/>
          <w:lang w:eastAsia="ko-KR"/>
        </w:rPr>
        <w:t xml:space="preserve">б) на официальном сайте уполномоченного органа в информационно-телекоммуникационной сети «Интернет» </w:t>
      </w:r>
      <w:r w:rsidRPr="00D0305C">
        <w:rPr>
          <w:rFonts w:ascii="Arial" w:hAnsi="Arial" w:cs="Arial"/>
          <w:sz w:val="24"/>
          <w:szCs w:val="24"/>
        </w:rPr>
        <w:t>www.коновалово</w:t>
      </w:r>
      <w:r w:rsidR="001719BB" w:rsidRPr="00D0305C">
        <w:rPr>
          <w:rFonts w:ascii="Arial" w:hAnsi="Arial" w:cs="Arial"/>
          <w:sz w:val="24"/>
          <w:szCs w:val="24"/>
        </w:rPr>
        <w:t>.рф</w:t>
      </w:r>
      <w:r w:rsidR="001719BB" w:rsidRPr="00D0305C">
        <w:rPr>
          <w:rFonts w:ascii="Arial" w:hAnsi="Arial" w:cs="Arial"/>
          <w:sz w:val="24"/>
          <w:szCs w:val="24"/>
          <w:lang w:eastAsia="ko-KR"/>
        </w:rPr>
        <w:t>;</w:t>
      </w:r>
    </w:p>
    <w:p w:rsidR="001719BB" w:rsidRPr="00D0305C" w:rsidRDefault="001719BB" w:rsidP="001719BB">
      <w:pPr>
        <w:pStyle w:val="ConsPlusNormal"/>
        <w:ind w:firstLine="709"/>
        <w:jc w:val="both"/>
        <w:rPr>
          <w:sz w:val="24"/>
          <w:szCs w:val="24"/>
          <w:lang w:eastAsia="ko-KR"/>
        </w:rPr>
      </w:pPr>
      <w:r w:rsidRPr="00D0305C">
        <w:rPr>
          <w:sz w:val="24"/>
          <w:szCs w:val="24"/>
          <w:lang w:eastAsia="ko-KR"/>
        </w:rPr>
        <w:t>в) посредством Портала.</w:t>
      </w:r>
    </w:p>
    <w:p w:rsidR="001719BB" w:rsidRPr="00D0305C" w:rsidRDefault="001719BB" w:rsidP="001719BB">
      <w:pPr>
        <w:pStyle w:val="ConsPlusNormal"/>
        <w:ind w:firstLine="709"/>
        <w:jc w:val="both"/>
        <w:rPr>
          <w:sz w:val="24"/>
          <w:szCs w:val="24"/>
          <w:lang w:eastAsia="ko-KR"/>
        </w:rPr>
      </w:pPr>
      <w:r w:rsidRPr="00D0305C">
        <w:rPr>
          <w:sz w:val="24"/>
          <w:szCs w:val="24"/>
          <w:lang w:eastAsia="ko-KR"/>
        </w:rPr>
        <w:t xml:space="preserve">Заинтересованное лицо может обратиться с жалобой, в том числе в </w:t>
      </w:r>
      <w:r w:rsidRPr="00D0305C">
        <w:rPr>
          <w:sz w:val="24"/>
          <w:szCs w:val="24"/>
          <w:lang w:eastAsia="ko-KR"/>
        </w:rPr>
        <w:lastRenderedPageBreak/>
        <w:t>следующих случаях:</w:t>
      </w:r>
    </w:p>
    <w:p w:rsidR="001719BB" w:rsidRPr="00D0305C" w:rsidRDefault="001719BB" w:rsidP="001719BB">
      <w:pPr>
        <w:pStyle w:val="ConsPlusNormal"/>
        <w:ind w:firstLine="709"/>
        <w:jc w:val="both"/>
        <w:rPr>
          <w:sz w:val="24"/>
          <w:szCs w:val="24"/>
          <w:lang w:eastAsia="ko-KR"/>
        </w:rPr>
      </w:pPr>
      <w:r w:rsidRPr="00D0305C">
        <w:rPr>
          <w:sz w:val="24"/>
          <w:szCs w:val="24"/>
          <w:lang w:eastAsia="ko-KR"/>
        </w:rPr>
        <w:t>а) нарушение срока регистрации заявления заявителя о предоставлении муниципальной услуги;</w:t>
      </w:r>
    </w:p>
    <w:p w:rsidR="001719BB" w:rsidRPr="00D0305C" w:rsidRDefault="001719BB" w:rsidP="001719BB">
      <w:pPr>
        <w:pStyle w:val="ConsPlusNormal"/>
        <w:ind w:firstLine="709"/>
        <w:jc w:val="both"/>
        <w:rPr>
          <w:sz w:val="24"/>
          <w:szCs w:val="24"/>
          <w:lang w:eastAsia="ko-KR"/>
        </w:rPr>
      </w:pPr>
      <w:r w:rsidRPr="00D0305C">
        <w:rPr>
          <w:sz w:val="24"/>
          <w:szCs w:val="24"/>
          <w:lang w:eastAsia="ko-KR"/>
        </w:rPr>
        <w:t>б) нарушение срока предоставления муниципальной услуги;</w:t>
      </w:r>
    </w:p>
    <w:p w:rsidR="001719BB" w:rsidRPr="00D0305C" w:rsidRDefault="001719BB" w:rsidP="001719BB">
      <w:pPr>
        <w:pStyle w:val="ConsPlusNormal"/>
        <w:ind w:firstLine="709"/>
        <w:jc w:val="both"/>
        <w:rPr>
          <w:sz w:val="24"/>
          <w:szCs w:val="24"/>
          <w:lang w:eastAsia="ko-KR"/>
        </w:rPr>
      </w:pPr>
      <w:r w:rsidRPr="00D0305C">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D0305C" w:rsidRPr="00D0305C">
        <w:rPr>
          <w:sz w:val="24"/>
          <w:szCs w:val="24"/>
          <w:lang w:eastAsia="ko-KR"/>
        </w:rPr>
        <w:t xml:space="preserve">Коноваловского </w:t>
      </w:r>
      <w:r w:rsidRPr="00D0305C">
        <w:rPr>
          <w:sz w:val="24"/>
          <w:szCs w:val="24"/>
          <w:lang w:eastAsia="ko-KR"/>
        </w:rPr>
        <w:t>муниципаль</w:t>
      </w:r>
      <w:r w:rsidR="00D0305C" w:rsidRPr="00D0305C">
        <w:rPr>
          <w:sz w:val="24"/>
          <w:szCs w:val="24"/>
          <w:lang w:eastAsia="ko-KR"/>
        </w:rPr>
        <w:t>ного образования</w:t>
      </w:r>
      <w:r w:rsidRPr="00D0305C">
        <w:rPr>
          <w:sz w:val="24"/>
          <w:szCs w:val="24"/>
          <w:lang w:eastAsia="ko-KR"/>
        </w:rPr>
        <w:t>, настоящим административным регламентом для предоставления муниципальной услуги;</w:t>
      </w:r>
    </w:p>
    <w:p w:rsidR="001719BB" w:rsidRPr="00D0305C" w:rsidRDefault="001719BB" w:rsidP="001719BB">
      <w:pPr>
        <w:pStyle w:val="ConsPlusNormal"/>
        <w:ind w:firstLine="709"/>
        <w:jc w:val="both"/>
        <w:rPr>
          <w:sz w:val="24"/>
          <w:szCs w:val="24"/>
          <w:lang w:eastAsia="ko-KR"/>
        </w:rPr>
      </w:pPr>
      <w:r w:rsidRPr="00D0305C">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D0305C" w:rsidRPr="00D0305C">
        <w:rPr>
          <w:sz w:val="24"/>
          <w:szCs w:val="24"/>
          <w:lang w:eastAsia="ko-KR"/>
        </w:rPr>
        <w:t xml:space="preserve">Коноваловского </w:t>
      </w:r>
      <w:r w:rsidRPr="00D0305C">
        <w:rPr>
          <w:sz w:val="24"/>
          <w:szCs w:val="24"/>
          <w:lang w:eastAsia="ko-KR"/>
        </w:rPr>
        <w:t>муниципаль</w:t>
      </w:r>
      <w:r w:rsidR="00D0305C" w:rsidRPr="00D0305C">
        <w:rPr>
          <w:sz w:val="24"/>
          <w:szCs w:val="24"/>
          <w:lang w:eastAsia="ko-KR"/>
        </w:rPr>
        <w:t xml:space="preserve">ного образования </w:t>
      </w:r>
      <w:r w:rsidRPr="00D0305C">
        <w:rPr>
          <w:sz w:val="24"/>
          <w:szCs w:val="24"/>
          <w:lang w:eastAsia="ko-KR"/>
        </w:rPr>
        <w:t>для предоставления муниципальной услуги, у заявителя;</w:t>
      </w:r>
    </w:p>
    <w:p w:rsidR="001719BB" w:rsidRPr="00D0305C" w:rsidRDefault="001719BB" w:rsidP="001719BB">
      <w:pPr>
        <w:pStyle w:val="ConsPlusNormal"/>
        <w:ind w:firstLine="709"/>
        <w:jc w:val="both"/>
        <w:rPr>
          <w:sz w:val="24"/>
          <w:szCs w:val="24"/>
          <w:lang w:eastAsia="ko-KR"/>
        </w:rPr>
      </w:pPr>
      <w:r w:rsidRPr="00D0305C">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D0305C" w:rsidRPr="00D0305C">
        <w:rPr>
          <w:sz w:val="24"/>
          <w:szCs w:val="24"/>
          <w:lang w:eastAsia="ko-KR"/>
        </w:rPr>
        <w:t xml:space="preserve">Коноваловского </w:t>
      </w:r>
      <w:r w:rsidRPr="00D0305C">
        <w:rPr>
          <w:sz w:val="24"/>
          <w:szCs w:val="24"/>
          <w:lang w:eastAsia="ko-KR"/>
        </w:rPr>
        <w:t>муниципаль</w:t>
      </w:r>
      <w:r w:rsidR="00D0305C" w:rsidRPr="00D0305C">
        <w:rPr>
          <w:sz w:val="24"/>
          <w:szCs w:val="24"/>
          <w:lang w:eastAsia="ko-KR"/>
        </w:rPr>
        <w:t>ного образования</w:t>
      </w:r>
      <w:r w:rsidRPr="00D0305C">
        <w:rPr>
          <w:sz w:val="24"/>
          <w:szCs w:val="24"/>
          <w:lang w:eastAsia="ko-KR"/>
        </w:rPr>
        <w:t>, а также настоящим административным регламентом;</w:t>
      </w:r>
    </w:p>
    <w:p w:rsidR="001719BB" w:rsidRPr="00D0305C" w:rsidRDefault="001719BB" w:rsidP="001719BB">
      <w:pPr>
        <w:pStyle w:val="ConsPlusNormal"/>
        <w:ind w:firstLine="709"/>
        <w:jc w:val="both"/>
        <w:rPr>
          <w:sz w:val="24"/>
          <w:szCs w:val="24"/>
          <w:lang w:eastAsia="ko-KR"/>
        </w:rPr>
      </w:pPr>
      <w:r w:rsidRPr="00D0305C">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D0305C" w:rsidRPr="00D0305C">
        <w:rPr>
          <w:sz w:val="24"/>
          <w:szCs w:val="24"/>
          <w:lang w:eastAsia="ko-KR"/>
        </w:rPr>
        <w:t xml:space="preserve">Коноваловского </w:t>
      </w:r>
      <w:r w:rsidRPr="00D0305C">
        <w:rPr>
          <w:sz w:val="24"/>
          <w:szCs w:val="24"/>
          <w:lang w:eastAsia="ko-KR"/>
        </w:rPr>
        <w:t>муниципального обра</w:t>
      </w:r>
      <w:r w:rsidR="00D0305C" w:rsidRPr="00D0305C">
        <w:rPr>
          <w:sz w:val="24"/>
          <w:szCs w:val="24"/>
          <w:lang w:eastAsia="ko-KR"/>
        </w:rPr>
        <w:t>зования</w:t>
      </w:r>
      <w:r w:rsidRPr="00D0305C">
        <w:rPr>
          <w:sz w:val="24"/>
          <w:szCs w:val="24"/>
          <w:lang w:eastAsia="ko-KR"/>
        </w:rPr>
        <w:t>;</w:t>
      </w:r>
    </w:p>
    <w:p w:rsidR="001719BB" w:rsidRPr="00D0305C" w:rsidRDefault="001719BB" w:rsidP="001719BB">
      <w:pPr>
        <w:pStyle w:val="ConsPlusNormal"/>
        <w:ind w:firstLine="709"/>
        <w:jc w:val="both"/>
        <w:rPr>
          <w:sz w:val="24"/>
          <w:szCs w:val="24"/>
          <w:lang w:eastAsia="ko-KR"/>
        </w:rPr>
      </w:pPr>
      <w:r w:rsidRPr="00D0305C">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19BB" w:rsidRPr="00D0305C" w:rsidRDefault="001719BB" w:rsidP="001719BB">
      <w:pPr>
        <w:pStyle w:val="ConsPlusNormal"/>
        <w:ind w:firstLine="709"/>
        <w:jc w:val="both"/>
        <w:rPr>
          <w:sz w:val="24"/>
          <w:szCs w:val="24"/>
          <w:lang w:eastAsia="ko-KR"/>
        </w:rPr>
      </w:pPr>
      <w:r w:rsidRPr="00D0305C">
        <w:rPr>
          <w:sz w:val="24"/>
          <w:szCs w:val="24"/>
          <w:lang w:eastAsia="ko-KR"/>
        </w:rPr>
        <w:t>136. Жалоба может быть подана в письменной форме на бумажном носителе, в электронной форме одним из следующих способов:</w:t>
      </w:r>
    </w:p>
    <w:p w:rsidR="001719BB" w:rsidRPr="0005027C" w:rsidRDefault="001719BB" w:rsidP="001719BB">
      <w:pPr>
        <w:pStyle w:val="6"/>
        <w:spacing w:before="0" w:line="240" w:lineRule="auto"/>
        <w:ind w:firstLine="708"/>
        <w:jc w:val="both"/>
        <w:rPr>
          <w:rFonts w:ascii="Times New Roman" w:hAnsi="Times New Roman" w:cs="Times New Roman"/>
          <w:i w:val="0"/>
          <w:color w:val="auto"/>
          <w:sz w:val="24"/>
          <w:szCs w:val="24"/>
        </w:rPr>
      </w:pPr>
      <w:r w:rsidRPr="0005027C">
        <w:rPr>
          <w:rFonts w:ascii="Times New Roman" w:hAnsi="Times New Roman" w:cs="Times New Roman"/>
          <w:i w:val="0"/>
          <w:color w:val="auto"/>
          <w:sz w:val="24"/>
          <w:szCs w:val="24"/>
          <w:lang w:eastAsia="ko-KR"/>
        </w:rPr>
        <w:t xml:space="preserve">а) лично по адресу: </w:t>
      </w:r>
      <w:r w:rsidR="00D0305C">
        <w:rPr>
          <w:rFonts w:ascii="Times New Roman" w:hAnsi="Times New Roman" w:cs="Times New Roman"/>
          <w:i w:val="0"/>
          <w:color w:val="auto"/>
          <w:sz w:val="24"/>
          <w:szCs w:val="24"/>
        </w:rPr>
        <w:t>666398, Иркутская область, Балаганский</w:t>
      </w:r>
      <w:r w:rsidRPr="0005027C">
        <w:rPr>
          <w:rFonts w:ascii="Times New Roman" w:hAnsi="Times New Roman" w:cs="Times New Roman"/>
          <w:i w:val="0"/>
          <w:color w:val="auto"/>
          <w:sz w:val="24"/>
          <w:szCs w:val="24"/>
        </w:rPr>
        <w:t xml:space="preserve"> район,</w:t>
      </w:r>
      <w:r w:rsidR="00D0305C">
        <w:rPr>
          <w:rFonts w:ascii="Times New Roman" w:hAnsi="Times New Roman" w:cs="Times New Roman"/>
          <w:i w:val="0"/>
          <w:color w:val="auto"/>
          <w:sz w:val="24"/>
          <w:szCs w:val="24"/>
        </w:rPr>
        <w:t xml:space="preserve"> с. Коновалово ул.Мира, 10</w:t>
      </w:r>
    </w:p>
    <w:p w:rsidR="001719BB" w:rsidRPr="008A513F" w:rsidRDefault="00D0305C" w:rsidP="001719BB">
      <w:pPr>
        <w:pStyle w:val="6"/>
        <w:spacing w:before="0" w:line="240" w:lineRule="auto"/>
        <w:ind w:firstLine="708"/>
        <w:jc w:val="both"/>
        <w:rPr>
          <w:rFonts w:ascii="Arial" w:hAnsi="Arial" w:cs="Arial"/>
          <w:i w:val="0"/>
          <w:color w:val="auto"/>
          <w:sz w:val="24"/>
          <w:szCs w:val="24"/>
        </w:rPr>
      </w:pPr>
      <w:r w:rsidRPr="008A513F">
        <w:rPr>
          <w:rFonts w:ascii="Arial" w:hAnsi="Arial" w:cs="Arial"/>
          <w:i w:val="0"/>
          <w:color w:val="auto"/>
          <w:sz w:val="24"/>
          <w:szCs w:val="24"/>
        </w:rPr>
        <w:t>Телефон/</w:t>
      </w:r>
      <w:r w:rsidR="00F525DE" w:rsidRPr="008A513F">
        <w:rPr>
          <w:rFonts w:ascii="Arial" w:hAnsi="Arial" w:cs="Arial"/>
          <w:i w:val="0"/>
          <w:color w:val="auto"/>
          <w:sz w:val="24"/>
          <w:szCs w:val="24"/>
        </w:rPr>
        <w:t>факс: 8</w:t>
      </w:r>
      <w:r w:rsidRPr="008A513F">
        <w:rPr>
          <w:rFonts w:ascii="Arial" w:hAnsi="Arial" w:cs="Arial"/>
          <w:i w:val="0"/>
          <w:color w:val="auto"/>
          <w:sz w:val="24"/>
          <w:szCs w:val="24"/>
        </w:rPr>
        <w:t>(39548) 44-2-35</w:t>
      </w:r>
      <w:r w:rsidR="001719BB" w:rsidRPr="008A513F">
        <w:rPr>
          <w:rFonts w:ascii="Arial" w:hAnsi="Arial" w:cs="Arial"/>
          <w:i w:val="0"/>
          <w:color w:val="auto"/>
          <w:sz w:val="24"/>
          <w:szCs w:val="24"/>
        </w:rPr>
        <w:t xml:space="preserve">; </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б) через организации почтовой связи;</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в) с использованием информационно-телекоммуникационной сети «Интернет»:</w:t>
      </w:r>
    </w:p>
    <w:p w:rsidR="001719BB" w:rsidRPr="008A513F" w:rsidRDefault="00D0305C" w:rsidP="001719BB">
      <w:pPr>
        <w:pStyle w:val="ConsPlusNormal"/>
        <w:ind w:firstLine="709"/>
        <w:jc w:val="both"/>
        <w:rPr>
          <w:sz w:val="24"/>
          <w:szCs w:val="24"/>
          <w:lang w:eastAsia="ko-KR"/>
        </w:rPr>
      </w:pPr>
      <w:r w:rsidRPr="008A513F">
        <w:rPr>
          <w:sz w:val="24"/>
          <w:szCs w:val="24"/>
          <w:lang w:eastAsia="ko-KR"/>
        </w:rPr>
        <w:t>электронная почта:</w:t>
      </w:r>
      <w:r w:rsidR="00F525DE" w:rsidRPr="008A513F">
        <w:rPr>
          <w:sz w:val="24"/>
          <w:szCs w:val="24"/>
          <w:lang w:eastAsia="ko-KR"/>
        </w:rPr>
        <w:t xml:space="preserve"> </w:t>
      </w:r>
      <w:r w:rsidR="00F525DE" w:rsidRPr="008A513F">
        <w:rPr>
          <w:sz w:val="24"/>
          <w:szCs w:val="24"/>
          <w:lang w:val="en-US" w:eastAsia="ko-KR"/>
        </w:rPr>
        <w:t>www</w:t>
      </w:r>
      <w:r w:rsidR="00F525DE" w:rsidRPr="008A513F">
        <w:rPr>
          <w:sz w:val="24"/>
          <w:szCs w:val="24"/>
          <w:lang w:eastAsia="ko-KR"/>
        </w:rPr>
        <w:t>.</w:t>
      </w:r>
      <w:r w:rsidRPr="008A513F">
        <w:rPr>
          <w:sz w:val="24"/>
          <w:szCs w:val="24"/>
          <w:lang w:val="en-US" w:eastAsia="ko-KR"/>
        </w:rPr>
        <w:t>s</w:t>
      </w:r>
      <w:r w:rsidRPr="008A513F">
        <w:rPr>
          <w:sz w:val="24"/>
          <w:szCs w:val="24"/>
          <w:lang w:eastAsia="ko-KR"/>
        </w:rPr>
        <w:t>-</w:t>
      </w:r>
      <w:r w:rsidRPr="008A513F">
        <w:rPr>
          <w:sz w:val="24"/>
          <w:szCs w:val="24"/>
          <w:lang w:val="en-US" w:eastAsia="ko-KR"/>
        </w:rPr>
        <w:t>Konova</w:t>
      </w:r>
      <w:r w:rsidR="00F525DE" w:rsidRPr="008A513F">
        <w:rPr>
          <w:sz w:val="24"/>
          <w:szCs w:val="24"/>
          <w:lang w:val="en-US" w:eastAsia="ko-KR"/>
        </w:rPr>
        <w:t>lovo</w:t>
      </w:r>
      <w:r w:rsidR="001719BB" w:rsidRPr="008A513F">
        <w:rPr>
          <w:sz w:val="24"/>
          <w:szCs w:val="24"/>
        </w:rPr>
        <w:t>@</w:t>
      </w:r>
      <w:r w:rsidR="00F525DE" w:rsidRPr="008A513F">
        <w:rPr>
          <w:sz w:val="24"/>
          <w:szCs w:val="24"/>
          <w:lang w:val="en-US"/>
        </w:rPr>
        <w:t>yandex</w:t>
      </w:r>
      <w:r w:rsidR="001719BB" w:rsidRPr="008A513F">
        <w:rPr>
          <w:sz w:val="24"/>
          <w:szCs w:val="24"/>
        </w:rPr>
        <w:t>.</w:t>
      </w:r>
      <w:r w:rsidR="001719BB" w:rsidRPr="008A513F">
        <w:rPr>
          <w:sz w:val="24"/>
          <w:szCs w:val="24"/>
          <w:lang w:val="en-US"/>
        </w:rPr>
        <w:t>ru</w:t>
      </w:r>
      <w:r w:rsidR="001719BB" w:rsidRPr="008A513F">
        <w:rPr>
          <w:sz w:val="24"/>
          <w:szCs w:val="24"/>
          <w:lang w:eastAsia="ko-KR"/>
        </w:rPr>
        <w:t>;</w:t>
      </w:r>
    </w:p>
    <w:p w:rsidR="001719BB" w:rsidRPr="008A513F" w:rsidRDefault="001719BB" w:rsidP="001719BB">
      <w:pPr>
        <w:spacing w:after="0" w:line="240" w:lineRule="auto"/>
        <w:jc w:val="both"/>
        <w:rPr>
          <w:rFonts w:ascii="Arial" w:hAnsi="Arial" w:cs="Arial"/>
          <w:sz w:val="24"/>
          <w:szCs w:val="24"/>
        </w:rPr>
      </w:pPr>
      <w:r w:rsidRPr="008A513F">
        <w:rPr>
          <w:rFonts w:ascii="Arial" w:hAnsi="Arial" w:cs="Arial"/>
          <w:sz w:val="24"/>
          <w:szCs w:val="24"/>
          <w:lang w:eastAsia="ko-KR"/>
        </w:rPr>
        <w:t xml:space="preserve">официальный сайт уполномоченного органа: </w:t>
      </w:r>
      <w:r w:rsidR="00D0305C" w:rsidRPr="008A513F">
        <w:rPr>
          <w:rFonts w:ascii="Arial" w:hAnsi="Arial" w:cs="Arial"/>
          <w:sz w:val="24"/>
          <w:szCs w:val="24"/>
        </w:rPr>
        <w:t>www.коновалово</w:t>
      </w:r>
      <w:r w:rsidRPr="008A513F">
        <w:rPr>
          <w:rFonts w:ascii="Arial" w:hAnsi="Arial" w:cs="Arial"/>
          <w:sz w:val="24"/>
          <w:szCs w:val="24"/>
        </w:rPr>
        <w:t>.рф</w:t>
      </w:r>
      <w:r w:rsidRPr="008A513F">
        <w:rPr>
          <w:rFonts w:ascii="Arial" w:hAnsi="Arial" w:cs="Arial"/>
          <w:sz w:val="24"/>
          <w:szCs w:val="24"/>
          <w:lang w:eastAsia="ko-KR"/>
        </w:rPr>
        <w:t>;</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г) посредством Портала;</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д) через МФЦ.</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Прием жалоб осуществляется в соответствии с графиком приема заявителей.</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138.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заместитель руководителя уполномоченного органа.</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 xml:space="preserve">139. Прием заинтересованных лиц руководителем уполномоченного органа (исполняющим обязанности руководителя уполномоченного </w:t>
      </w:r>
      <w:r w:rsidR="008A513F" w:rsidRPr="008A513F">
        <w:rPr>
          <w:sz w:val="24"/>
          <w:szCs w:val="24"/>
          <w:lang w:eastAsia="ko-KR"/>
        </w:rPr>
        <w:t>органа) проводится</w:t>
      </w:r>
      <w:r w:rsidRPr="008A513F">
        <w:rPr>
          <w:sz w:val="24"/>
          <w:szCs w:val="24"/>
          <w:lang w:eastAsia="ko-KR"/>
        </w:rPr>
        <w:t xml:space="preserve"> </w:t>
      </w:r>
      <w:r w:rsidRPr="008A513F">
        <w:rPr>
          <w:sz w:val="24"/>
          <w:szCs w:val="24"/>
          <w:lang w:eastAsia="ko-KR"/>
        </w:rPr>
        <w:lastRenderedPageBreak/>
        <w:t>по предварительной записи, которая осу</w:t>
      </w:r>
      <w:r w:rsidR="008A513F" w:rsidRPr="008A513F">
        <w:rPr>
          <w:sz w:val="24"/>
          <w:szCs w:val="24"/>
          <w:lang w:eastAsia="ko-KR"/>
        </w:rPr>
        <w:t>ществляется по телефону: 8(39548) 44-2-35</w:t>
      </w:r>
      <w:r w:rsidRPr="008A513F">
        <w:rPr>
          <w:sz w:val="24"/>
          <w:szCs w:val="24"/>
          <w:lang w:eastAsia="ko-KR"/>
        </w:rPr>
        <w:t>.</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140. При личном приеме обратившееся заинтересованное лицо предъявляет документ, удостоверяющий его личность.</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141. Жалоба должна содержать:</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142. При рассмотрении жалобы:</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719BB" w:rsidRPr="008A513F" w:rsidRDefault="001719BB" w:rsidP="001719BB">
      <w:pPr>
        <w:autoSpaceDE w:val="0"/>
        <w:autoSpaceDN w:val="0"/>
        <w:adjustRightInd w:val="0"/>
        <w:spacing w:after="0" w:line="240" w:lineRule="auto"/>
        <w:ind w:firstLine="709"/>
        <w:jc w:val="both"/>
        <w:rPr>
          <w:rFonts w:ascii="Arial" w:hAnsi="Arial" w:cs="Arial"/>
          <w:sz w:val="24"/>
          <w:szCs w:val="24"/>
        </w:rPr>
      </w:pPr>
      <w:r w:rsidRPr="008A513F">
        <w:rPr>
          <w:rFonts w:ascii="Arial" w:hAnsi="Arial" w:cs="Arial"/>
          <w:sz w:val="24"/>
          <w:szCs w:val="24"/>
          <w:lang w:eastAsia="ko-KR"/>
        </w:rPr>
        <w:t>143.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719BB" w:rsidRPr="008A513F" w:rsidRDefault="001719BB" w:rsidP="001719BB">
      <w:pPr>
        <w:spacing w:after="0" w:line="240" w:lineRule="auto"/>
        <w:ind w:firstLine="709"/>
        <w:jc w:val="both"/>
        <w:rPr>
          <w:rFonts w:ascii="Arial" w:eastAsia="Times New Roman" w:hAnsi="Arial" w:cs="Arial"/>
          <w:sz w:val="24"/>
          <w:szCs w:val="24"/>
        </w:rPr>
      </w:pPr>
      <w:r w:rsidRPr="008A513F">
        <w:rPr>
          <w:rFonts w:ascii="Arial" w:hAnsi="Arial" w:cs="Arial"/>
          <w:sz w:val="24"/>
          <w:szCs w:val="24"/>
          <w:lang w:eastAsia="ko-KR"/>
        </w:rPr>
        <w:t>144. </w:t>
      </w:r>
      <w:bookmarkStart w:id="45" w:name="Par509"/>
      <w:bookmarkEnd w:id="45"/>
      <w:r w:rsidRPr="008A513F">
        <w:rPr>
          <w:rFonts w:ascii="Arial" w:eastAsia="Times New Roman" w:hAnsi="Arial" w:cs="Arial"/>
          <w:sz w:val="24"/>
          <w:szCs w:val="24"/>
        </w:rPr>
        <w:t>Порядок рассмотрения отдельных жалоб:</w:t>
      </w:r>
    </w:p>
    <w:p w:rsidR="001719BB" w:rsidRPr="008A513F" w:rsidRDefault="001719BB" w:rsidP="001719BB">
      <w:pPr>
        <w:spacing w:after="0" w:line="240" w:lineRule="auto"/>
        <w:ind w:firstLine="709"/>
        <w:jc w:val="both"/>
        <w:rPr>
          <w:rFonts w:ascii="Arial" w:eastAsia="Times New Roman" w:hAnsi="Arial" w:cs="Arial"/>
          <w:sz w:val="24"/>
          <w:szCs w:val="24"/>
        </w:rPr>
      </w:pPr>
      <w:r w:rsidRPr="008A513F">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719BB" w:rsidRPr="008A513F" w:rsidRDefault="001719BB" w:rsidP="001719BB">
      <w:pPr>
        <w:spacing w:after="0" w:line="240" w:lineRule="auto"/>
        <w:ind w:firstLine="709"/>
        <w:jc w:val="both"/>
        <w:rPr>
          <w:rFonts w:ascii="Arial" w:eastAsia="Times New Roman" w:hAnsi="Arial" w:cs="Arial"/>
          <w:sz w:val="24"/>
          <w:szCs w:val="24"/>
        </w:rPr>
      </w:pPr>
      <w:r w:rsidRPr="008A513F">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1719BB" w:rsidRPr="008A513F" w:rsidRDefault="001719BB" w:rsidP="001719BB">
      <w:pPr>
        <w:spacing w:after="0" w:line="240" w:lineRule="auto"/>
        <w:ind w:firstLine="709"/>
        <w:jc w:val="both"/>
        <w:rPr>
          <w:rFonts w:ascii="Arial" w:eastAsia="Times New Roman" w:hAnsi="Arial" w:cs="Arial"/>
          <w:sz w:val="24"/>
          <w:szCs w:val="24"/>
        </w:rPr>
      </w:pPr>
      <w:r w:rsidRPr="008A513F">
        <w:rPr>
          <w:rFonts w:ascii="Arial" w:eastAsia="Times New Roman" w:hAnsi="Arial" w:cs="Arial"/>
          <w:sz w:val="24"/>
          <w:szCs w:val="24"/>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1719BB" w:rsidRPr="008A513F" w:rsidRDefault="001719BB" w:rsidP="001719BB">
      <w:pPr>
        <w:spacing w:after="0" w:line="240" w:lineRule="auto"/>
        <w:ind w:firstLine="709"/>
        <w:jc w:val="both"/>
        <w:rPr>
          <w:rFonts w:ascii="Arial" w:eastAsia="Times New Roman" w:hAnsi="Arial" w:cs="Arial"/>
          <w:sz w:val="24"/>
          <w:szCs w:val="24"/>
        </w:rPr>
      </w:pPr>
      <w:r w:rsidRPr="008A513F">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145. По результатам рассмотрения жалобы уполномоченный орган принимает одно из следующих решений:</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w:t>
      </w:r>
      <w:r w:rsidRPr="0005027C">
        <w:rPr>
          <w:rFonts w:ascii="Times New Roman" w:hAnsi="Times New Roman" w:cs="Times New Roman"/>
          <w:sz w:val="24"/>
          <w:szCs w:val="24"/>
          <w:lang w:eastAsia="ko-KR"/>
        </w:rPr>
        <w:t xml:space="preserve"> </w:t>
      </w:r>
      <w:r w:rsidRPr="008A513F">
        <w:rPr>
          <w:sz w:val="24"/>
          <w:szCs w:val="24"/>
          <w:lang w:eastAsia="ko-KR"/>
        </w:rPr>
        <w:t xml:space="preserve">актами Иркутской области, нормативными правовыми актами администрации </w:t>
      </w:r>
      <w:r w:rsidR="008A513F" w:rsidRPr="008A513F">
        <w:rPr>
          <w:sz w:val="24"/>
          <w:szCs w:val="24"/>
          <w:lang w:eastAsia="ko-KR"/>
        </w:rPr>
        <w:t xml:space="preserve">Коноваловского </w:t>
      </w:r>
      <w:r w:rsidRPr="008A513F">
        <w:rPr>
          <w:sz w:val="24"/>
          <w:szCs w:val="24"/>
          <w:lang w:eastAsia="ko-KR"/>
        </w:rPr>
        <w:t>муниципаль</w:t>
      </w:r>
      <w:r w:rsidR="008A513F" w:rsidRPr="008A513F">
        <w:rPr>
          <w:sz w:val="24"/>
          <w:szCs w:val="24"/>
          <w:lang w:eastAsia="ko-KR"/>
        </w:rPr>
        <w:t>ного образования</w:t>
      </w:r>
      <w:r w:rsidRPr="008A513F">
        <w:rPr>
          <w:sz w:val="24"/>
          <w:szCs w:val="24"/>
          <w:lang w:eastAsia="ko-KR"/>
        </w:rPr>
        <w:t>;</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б) отказывает в удовлетворении жалобы.</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146. Не позднее дня, следующего за днем принятия решения, указанного в пункте 145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147. В ответе по результатам рассмотрения жалобы указываются:</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в) фамилия, имя и (если имеется) отчество заинтересованного лица, подавшего жалобу;</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г) основания для принятия решения по жалобе;</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д) принятое по жалобе решение;</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ж) сведения о порядке обжалования принятого по жалобе решения.</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148. Основаниями отказа в удовлетворении жалобы являются:</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149. Решение, принятое по результатам рассмотрения жалобы, может быть обжаловано в порядке, установленном законодательством.</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 xml:space="preserve">150. В случае установления в ходе или по результатам рассмотрения жалобы признаков состава административного правонарушения или </w:t>
      </w:r>
      <w:r w:rsidRPr="008A513F">
        <w:rPr>
          <w:sz w:val="24"/>
          <w:szCs w:val="24"/>
          <w:lang w:eastAsia="ko-KR"/>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151. Способами информирования заинтересованных лиц о порядке подачи и рассмотрения жалобы являются:</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а) личное обращение заинтересованных лиц в уполномоченный орган;</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б) через организации федеральной почтовой связи;</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в) с помощью средств электронной связи (направление письма на адрес электронной почты уполномоченный орган);</w:t>
      </w:r>
    </w:p>
    <w:p w:rsidR="001719BB" w:rsidRPr="008A513F" w:rsidRDefault="001719BB" w:rsidP="001719BB">
      <w:pPr>
        <w:pStyle w:val="ConsPlusNormal"/>
        <w:ind w:firstLine="709"/>
        <w:jc w:val="both"/>
        <w:rPr>
          <w:sz w:val="24"/>
          <w:szCs w:val="24"/>
          <w:lang w:eastAsia="ko-KR"/>
        </w:rPr>
      </w:pPr>
      <w:r w:rsidRPr="008A513F">
        <w:rPr>
          <w:sz w:val="24"/>
          <w:szCs w:val="24"/>
          <w:lang w:eastAsia="ko-KR"/>
        </w:rPr>
        <w:t>г) с помощью телефонной и факсимильной связи.</w:t>
      </w:r>
    </w:p>
    <w:p w:rsidR="001719BB" w:rsidRPr="008A513F" w:rsidRDefault="001719BB" w:rsidP="001719BB">
      <w:pPr>
        <w:pStyle w:val="ConsPlusNormal"/>
        <w:ind w:firstLine="709"/>
        <w:jc w:val="both"/>
        <w:rPr>
          <w:sz w:val="24"/>
          <w:szCs w:val="24"/>
          <w:lang w:eastAsia="ko-KR"/>
        </w:rPr>
      </w:pPr>
    </w:p>
    <w:tbl>
      <w:tblPr>
        <w:tblW w:w="0" w:type="auto"/>
        <w:tblLook w:val="04A0" w:firstRow="1" w:lastRow="0" w:firstColumn="1" w:lastColumn="0" w:noHBand="0" w:noVBand="1"/>
      </w:tblPr>
      <w:tblGrid>
        <w:gridCol w:w="5430"/>
        <w:gridCol w:w="3784"/>
      </w:tblGrid>
      <w:tr w:rsidR="001719BB" w:rsidRPr="0005027C" w:rsidTr="008A513F">
        <w:trPr>
          <w:trHeight w:val="1641"/>
        </w:trPr>
        <w:tc>
          <w:tcPr>
            <w:tcW w:w="5495" w:type="dxa"/>
          </w:tcPr>
          <w:p w:rsidR="001719BB" w:rsidRPr="0005027C" w:rsidRDefault="001719BB" w:rsidP="001719BB">
            <w:pPr>
              <w:widowControl w:val="0"/>
              <w:autoSpaceDE w:val="0"/>
              <w:autoSpaceDN w:val="0"/>
              <w:adjustRightInd w:val="0"/>
              <w:spacing w:after="0" w:line="240" w:lineRule="auto"/>
              <w:jc w:val="both"/>
              <w:rPr>
                <w:rFonts w:ascii="Times New Roman" w:hAnsi="Times New Roman"/>
                <w:sz w:val="24"/>
                <w:szCs w:val="24"/>
              </w:rPr>
            </w:pPr>
          </w:p>
          <w:p w:rsidR="001719BB" w:rsidRPr="0005027C" w:rsidRDefault="001719BB" w:rsidP="001719BB">
            <w:pPr>
              <w:widowControl w:val="0"/>
              <w:autoSpaceDE w:val="0"/>
              <w:autoSpaceDN w:val="0"/>
              <w:adjustRightInd w:val="0"/>
              <w:spacing w:after="0" w:line="240" w:lineRule="auto"/>
              <w:jc w:val="both"/>
              <w:rPr>
                <w:rFonts w:ascii="Times New Roman" w:hAnsi="Times New Roman"/>
                <w:sz w:val="24"/>
                <w:szCs w:val="24"/>
              </w:rPr>
            </w:pPr>
          </w:p>
          <w:p w:rsidR="008A513F" w:rsidRDefault="008A513F" w:rsidP="001719BB">
            <w:pPr>
              <w:widowControl w:val="0"/>
              <w:autoSpaceDE w:val="0"/>
              <w:autoSpaceDN w:val="0"/>
              <w:adjustRightInd w:val="0"/>
              <w:spacing w:after="0" w:line="240" w:lineRule="auto"/>
              <w:jc w:val="both"/>
              <w:rPr>
                <w:rFonts w:ascii="Times New Roman" w:hAnsi="Times New Roman"/>
                <w:sz w:val="24"/>
                <w:szCs w:val="24"/>
              </w:rPr>
            </w:pPr>
          </w:p>
          <w:p w:rsidR="001719BB" w:rsidRPr="0005027C" w:rsidRDefault="001719BB" w:rsidP="001719BB">
            <w:pPr>
              <w:widowControl w:val="0"/>
              <w:autoSpaceDE w:val="0"/>
              <w:autoSpaceDN w:val="0"/>
              <w:adjustRightInd w:val="0"/>
              <w:spacing w:after="0" w:line="240" w:lineRule="auto"/>
              <w:jc w:val="both"/>
              <w:rPr>
                <w:rFonts w:ascii="Times New Roman" w:hAnsi="Times New Roman"/>
                <w:sz w:val="24"/>
                <w:szCs w:val="24"/>
              </w:rPr>
            </w:pPr>
            <w:r w:rsidRPr="0005027C">
              <w:rPr>
                <w:rFonts w:ascii="Times New Roman" w:hAnsi="Times New Roman"/>
                <w:sz w:val="24"/>
                <w:szCs w:val="24"/>
              </w:rPr>
              <w:t xml:space="preserve">Глава </w:t>
            </w:r>
            <w:r w:rsidR="008A513F">
              <w:rPr>
                <w:rFonts w:ascii="Times New Roman" w:hAnsi="Times New Roman"/>
                <w:sz w:val="24"/>
                <w:szCs w:val="24"/>
              </w:rPr>
              <w:t>Коноваловского МО                    И.В. Бережных</w:t>
            </w:r>
          </w:p>
          <w:p w:rsidR="001719BB" w:rsidRPr="0005027C" w:rsidRDefault="001719BB" w:rsidP="001719BB">
            <w:pPr>
              <w:widowControl w:val="0"/>
              <w:autoSpaceDE w:val="0"/>
              <w:autoSpaceDN w:val="0"/>
              <w:adjustRightInd w:val="0"/>
              <w:spacing w:after="0" w:line="240" w:lineRule="auto"/>
              <w:jc w:val="both"/>
              <w:rPr>
                <w:rFonts w:ascii="Times New Roman" w:hAnsi="Times New Roman"/>
                <w:sz w:val="24"/>
                <w:szCs w:val="24"/>
              </w:rPr>
            </w:pPr>
          </w:p>
        </w:tc>
        <w:tc>
          <w:tcPr>
            <w:tcW w:w="3850" w:type="dxa"/>
            <w:vAlign w:val="bottom"/>
          </w:tcPr>
          <w:p w:rsidR="001719BB" w:rsidRPr="0005027C" w:rsidRDefault="001719BB" w:rsidP="006D3B67">
            <w:pPr>
              <w:widowControl w:val="0"/>
              <w:autoSpaceDE w:val="0"/>
              <w:autoSpaceDN w:val="0"/>
              <w:adjustRightInd w:val="0"/>
              <w:spacing w:after="0" w:line="240" w:lineRule="auto"/>
              <w:jc w:val="right"/>
              <w:rPr>
                <w:rFonts w:ascii="Times New Roman" w:hAnsi="Times New Roman"/>
                <w:sz w:val="24"/>
                <w:szCs w:val="24"/>
              </w:rPr>
            </w:pPr>
          </w:p>
        </w:tc>
      </w:tr>
    </w:tbl>
    <w:p w:rsidR="001719BB" w:rsidRPr="0005027C" w:rsidRDefault="001719BB" w:rsidP="001719BB">
      <w:pPr>
        <w:widowControl w:val="0"/>
        <w:autoSpaceDE w:val="0"/>
        <w:autoSpaceDN w:val="0"/>
        <w:adjustRightInd w:val="0"/>
        <w:spacing w:after="0" w:line="240" w:lineRule="auto"/>
        <w:jc w:val="both"/>
        <w:rPr>
          <w:rFonts w:ascii="Times New Roman" w:hAnsi="Times New Roman"/>
          <w:sz w:val="24"/>
          <w:szCs w:val="24"/>
        </w:rPr>
      </w:pPr>
    </w:p>
    <w:p w:rsidR="001719BB" w:rsidRPr="00464F22" w:rsidRDefault="001719BB" w:rsidP="001719BB">
      <w:pPr>
        <w:widowControl w:val="0"/>
        <w:autoSpaceDE w:val="0"/>
        <w:autoSpaceDN w:val="0"/>
        <w:adjustRightInd w:val="0"/>
        <w:spacing w:after="0" w:line="240" w:lineRule="auto"/>
        <w:jc w:val="both"/>
        <w:rPr>
          <w:rFonts w:ascii="Times New Roman" w:hAnsi="Times New Roman"/>
          <w:szCs w:val="28"/>
        </w:rPr>
        <w:sectPr w:rsidR="001719BB" w:rsidRPr="00464F22" w:rsidSect="001719BB">
          <w:headerReference w:type="default" r:id="rId21"/>
          <w:pgSz w:w="11906" w:h="16838"/>
          <w:pgMar w:top="814" w:right="991" w:bottom="1134" w:left="1701" w:header="284" w:footer="708" w:gutter="0"/>
          <w:cols w:space="708"/>
          <w:docGrid w:linePitch="360"/>
        </w:sectPr>
      </w:pPr>
      <w:bookmarkStart w:id="46" w:name="Par775"/>
      <w:bookmarkEnd w:id="46"/>
    </w:p>
    <w:p w:rsidR="001719BB" w:rsidRPr="00025446" w:rsidRDefault="001719BB" w:rsidP="006D3B67">
      <w:pPr>
        <w:widowControl w:val="0"/>
        <w:autoSpaceDE w:val="0"/>
        <w:autoSpaceDN w:val="0"/>
        <w:adjustRightInd w:val="0"/>
        <w:spacing w:after="0" w:line="240" w:lineRule="auto"/>
        <w:ind w:left="5954"/>
        <w:jc w:val="right"/>
        <w:rPr>
          <w:rFonts w:ascii="Courier New" w:hAnsi="Courier New" w:cs="Courier New"/>
        </w:rPr>
      </w:pPr>
      <w:r w:rsidRPr="00025446">
        <w:rPr>
          <w:rFonts w:ascii="Courier New" w:hAnsi="Courier New" w:cs="Courier New"/>
        </w:rPr>
        <w:lastRenderedPageBreak/>
        <w:t>Приложение № 1</w:t>
      </w:r>
    </w:p>
    <w:p w:rsidR="001719BB" w:rsidRPr="00025446" w:rsidRDefault="001719BB" w:rsidP="001719BB">
      <w:pPr>
        <w:spacing w:after="0" w:line="240" w:lineRule="auto"/>
        <w:ind w:left="6237"/>
        <w:jc w:val="both"/>
        <w:rPr>
          <w:rFonts w:ascii="Courier New" w:hAnsi="Courier New" w:cs="Courier New"/>
        </w:rPr>
      </w:pPr>
      <w:r w:rsidRPr="00025446">
        <w:rPr>
          <w:rFonts w:ascii="Courier New" w:hAnsi="Courier New" w:cs="Courier New"/>
        </w:rPr>
        <w:t xml:space="preserve">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008A513F" w:rsidRPr="00025446">
        <w:rPr>
          <w:rFonts w:ascii="Courier New" w:hAnsi="Courier New" w:cs="Courier New"/>
        </w:rPr>
        <w:t xml:space="preserve">Коноваловского муниципального образования </w:t>
      </w:r>
    </w:p>
    <w:p w:rsidR="001719BB" w:rsidRPr="00464F22" w:rsidRDefault="001719BB" w:rsidP="001719BB">
      <w:pPr>
        <w:tabs>
          <w:tab w:val="left" w:pos="7513"/>
        </w:tabs>
        <w:spacing w:after="0" w:line="240" w:lineRule="auto"/>
        <w:ind w:left="7371"/>
        <w:jc w:val="both"/>
        <w:rPr>
          <w:sz w:val="24"/>
          <w:szCs w:val="24"/>
        </w:rPr>
      </w:pPr>
    </w:p>
    <w:p w:rsidR="001719BB" w:rsidRPr="00464F22" w:rsidRDefault="001719BB" w:rsidP="001719BB">
      <w:pPr>
        <w:spacing w:after="0" w:line="240" w:lineRule="auto"/>
        <w:jc w:val="both"/>
        <w:rPr>
          <w:sz w:val="24"/>
          <w:szCs w:val="24"/>
        </w:rPr>
      </w:pPr>
    </w:p>
    <w:p w:rsidR="001719BB" w:rsidRPr="00464F22" w:rsidRDefault="001719BB" w:rsidP="001719BB">
      <w:pPr>
        <w:autoSpaceDE w:val="0"/>
        <w:autoSpaceDN w:val="0"/>
        <w:adjustRightInd w:val="0"/>
        <w:spacing w:after="0" w:line="240" w:lineRule="auto"/>
        <w:ind w:left="5387" w:right="-426"/>
        <w:jc w:val="both"/>
        <w:rPr>
          <w:rFonts w:ascii="Times New Roman" w:hAnsi="Times New Roman"/>
          <w:sz w:val="24"/>
          <w:szCs w:val="24"/>
        </w:rPr>
      </w:pPr>
      <w:r w:rsidRPr="00464F22">
        <w:rPr>
          <w:rFonts w:ascii="Times New Roman" w:hAnsi="Times New Roman"/>
          <w:sz w:val="24"/>
          <w:szCs w:val="24"/>
        </w:rPr>
        <w:t>В ______________________________________</w:t>
      </w:r>
    </w:p>
    <w:p w:rsidR="001719BB" w:rsidRPr="00464F22" w:rsidRDefault="001719BB" w:rsidP="001719BB">
      <w:pPr>
        <w:autoSpaceDE w:val="0"/>
        <w:autoSpaceDN w:val="0"/>
        <w:adjustRightInd w:val="0"/>
        <w:spacing w:after="0" w:line="240" w:lineRule="auto"/>
        <w:ind w:left="5387" w:right="-426"/>
        <w:jc w:val="both"/>
        <w:rPr>
          <w:rFonts w:ascii="Times New Roman" w:hAnsi="Times New Roman"/>
          <w:sz w:val="24"/>
          <w:szCs w:val="24"/>
        </w:rPr>
      </w:pPr>
      <w:r w:rsidRPr="00464F22">
        <w:rPr>
          <w:rFonts w:ascii="Times New Roman" w:hAnsi="Times New Roman"/>
          <w:sz w:val="20"/>
        </w:rPr>
        <w:t>(</w:t>
      </w:r>
      <w:r w:rsidRPr="00464F22">
        <w:rPr>
          <w:rFonts w:ascii="Times New Roman" w:hAnsi="Times New Roman"/>
          <w:i/>
          <w:sz w:val="20"/>
        </w:rPr>
        <w:t>наименование органа местного самоуправления</w:t>
      </w:r>
      <w:r w:rsidRPr="00464F22">
        <w:rPr>
          <w:rFonts w:ascii="Times New Roman" w:hAnsi="Times New Roman"/>
          <w:sz w:val="24"/>
          <w:szCs w:val="24"/>
        </w:rPr>
        <w:t>)</w:t>
      </w:r>
    </w:p>
    <w:p w:rsidR="001719BB" w:rsidRPr="00464F22" w:rsidRDefault="001719BB" w:rsidP="001719BB">
      <w:pPr>
        <w:autoSpaceDE w:val="0"/>
        <w:autoSpaceDN w:val="0"/>
        <w:adjustRightInd w:val="0"/>
        <w:spacing w:after="0" w:line="240" w:lineRule="auto"/>
        <w:ind w:left="5387" w:right="-426"/>
        <w:jc w:val="both"/>
        <w:rPr>
          <w:rFonts w:ascii="Times New Roman" w:hAnsi="Times New Roman"/>
          <w:sz w:val="24"/>
          <w:szCs w:val="24"/>
        </w:rPr>
      </w:pPr>
      <w:r w:rsidRPr="00464F22">
        <w:rPr>
          <w:rFonts w:ascii="Times New Roman" w:hAnsi="Times New Roman"/>
          <w:sz w:val="24"/>
          <w:szCs w:val="24"/>
        </w:rPr>
        <w:t>адрес: __________________________________</w:t>
      </w:r>
    </w:p>
    <w:p w:rsidR="001719BB" w:rsidRPr="00464F22" w:rsidRDefault="001719BB" w:rsidP="001719BB">
      <w:pPr>
        <w:autoSpaceDE w:val="0"/>
        <w:autoSpaceDN w:val="0"/>
        <w:adjustRightInd w:val="0"/>
        <w:spacing w:after="0" w:line="240" w:lineRule="auto"/>
        <w:ind w:left="5387" w:right="-426"/>
        <w:jc w:val="both"/>
        <w:rPr>
          <w:rFonts w:ascii="Times New Roman" w:hAnsi="Times New Roman"/>
          <w:sz w:val="24"/>
          <w:szCs w:val="24"/>
        </w:rPr>
      </w:pPr>
      <w:r w:rsidRPr="00464F22">
        <w:rPr>
          <w:rFonts w:ascii="Times New Roman" w:hAnsi="Times New Roman"/>
          <w:sz w:val="24"/>
          <w:szCs w:val="24"/>
        </w:rPr>
        <w:t>от______________________________________</w:t>
      </w:r>
    </w:p>
    <w:p w:rsidR="001719BB" w:rsidRPr="00464F22" w:rsidRDefault="001719BB" w:rsidP="001719BB">
      <w:pPr>
        <w:autoSpaceDE w:val="0"/>
        <w:autoSpaceDN w:val="0"/>
        <w:adjustRightInd w:val="0"/>
        <w:spacing w:after="0" w:line="240" w:lineRule="auto"/>
        <w:ind w:left="5387" w:right="-426"/>
        <w:jc w:val="both"/>
        <w:rPr>
          <w:rFonts w:ascii="Times New Roman" w:hAnsi="Times New Roman"/>
          <w:i/>
          <w:sz w:val="20"/>
        </w:rPr>
      </w:pPr>
      <w:r w:rsidRPr="00464F22">
        <w:rPr>
          <w:rFonts w:ascii="Times New Roman" w:hAnsi="Times New Roman"/>
          <w:i/>
          <w:sz w:val="20"/>
        </w:rPr>
        <w:t>(Ф.И.О. собственника жилого помещения)</w:t>
      </w:r>
    </w:p>
    <w:p w:rsidR="001719BB" w:rsidRPr="00464F22" w:rsidRDefault="001719BB" w:rsidP="001719BB">
      <w:pPr>
        <w:autoSpaceDE w:val="0"/>
        <w:autoSpaceDN w:val="0"/>
        <w:adjustRightInd w:val="0"/>
        <w:spacing w:after="0" w:line="240" w:lineRule="auto"/>
        <w:ind w:left="5387" w:right="-426"/>
        <w:jc w:val="both"/>
        <w:rPr>
          <w:rFonts w:ascii="Times New Roman" w:hAnsi="Times New Roman"/>
          <w:sz w:val="24"/>
          <w:szCs w:val="24"/>
        </w:rPr>
      </w:pPr>
      <w:r w:rsidRPr="00464F22">
        <w:rPr>
          <w:rFonts w:ascii="Times New Roman" w:hAnsi="Times New Roman"/>
          <w:sz w:val="24"/>
          <w:szCs w:val="24"/>
        </w:rPr>
        <w:t>адрес: __________________________________,</w:t>
      </w:r>
    </w:p>
    <w:p w:rsidR="001719BB" w:rsidRPr="00464F22" w:rsidRDefault="001719BB" w:rsidP="001719BB">
      <w:pPr>
        <w:autoSpaceDE w:val="0"/>
        <w:autoSpaceDN w:val="0"/>
        <w:adjustRightInd w:val="0"/>
        <w:spacing w:after="0" w:line="240" w:lineRule="auto"/>
        <w:ind w:left="5387" w:right="-426"/>
        <w:jc w:val="both"/>
        <w:rPr>
          <w:rFonts w:ascii="Times New Roman" w:hAnsi="Times New Roman"/>
          <w:sz w:val="24"/>
          <w:szCs w:val="24"/>
        </w:rPr>
      </w:pPr>
      <w:r w:rsidRPr="00464F22">
        <w:rPr>
          <w:rFonts w:ascii="Times New Roman" w:hAnsi="Times New Roman"/>
          <w:sz w:val="24"/>
          <w:szCs w:val="24"/>
        </w:rPr>
        <w:t>телефон: ______________, факс: ____________,</w:t>
      </w:r>
    </w:p>
    <w:p w:rsidR="001719BB" w:rsidRPr="00464F22" w:rsidRDefault="001719BB" w:rsidP="001719BB">
      <w:pPr>
        <w:autoSpaceDE w:val="0"/>
        <w:autoSpaceDN w:val="0"/>
        <w:adjustRightInd w:val="0"/>
        <w:spacing w:after="0" w:line="240" w:lineRule="auto"/>
        <w:ind w:left="5387" w:right="-426"/>
        <w:jc w:val="both"/>
        <w:rPr>
          <w:rFonts w:ascii="Times New Roman" w:hAnsi="Times New Roman"/>
          <w:sz w:val="24"/>
          <w:szCs w:val="24"/>
        </w:rPr>
      </w:pPr>
      <w:r w:rsidRPr="00464F22">
        <w:rPr>
          <w:rFonts w:ascii="Times New Roman" w:hAnsi="Times New Roman"/>
          <w:sz w:val="24"/>
          <w:szCs w:val="24"/>
        </w:rPr>
        <w:t>адрес электронной почты: _________________</w:t>
      </w:r>
    </w:p>
    <w:p w:rsidR="001719BB" w:rsidRPr="00464F22" w:rsidRDefault="001719BB" w:rsidP="001719BB">
      <w:pPr>
        <w:autoSpaceDE w:val="0"/>
        <w:autoSpaceDN w:val="0"/>
        <w:adjustRightInd w:val="0"/>
        <w:spacing w:after="0" w:line="240" w:lineRule="auto"/>
        <w:ind w:left="5387" w:right="-426"/>
        <w:jc w:val="both"/>
        <w:rPr>
          <w:rFonts w:ascii="Times New Roman" w:hAnsi="Times New Roman"/>
          <w:sz w:val="24"/>
          <w:szCs w:val="24"/>
        </w:rPr>
      </w:pPr>
      <w:r w:rsidRPr="00464F22">
        <w:rPr>
          <w:rFonts w:ascii="Times New Roman" w:hAnsi="Times New Roman"/>
          <w:sz w:val="24"/>
          <w:szCs w:val="24"/>
        </w:rPr>
        <w:t>Представитель: __________________________</w:t>
      </w:r>
    </w:p>
    <w:p w:rsidR="001719BB" w:rsidRPr="00464F22" w:rsidRDefault="001719BB" w:rsidP="001719BB">
      <w:pPr>
        <w:autoSpaceDE w:val="0"/>
        <w:autoSpaceDN w:val="0"/>
        <w:adjustRightInd w:val="0"/>
        <w:spacing w:after="0" w:line="240" w:lineRule="auto"/>
        <w:ind w:left="5387" w:right="-426"/>
        <w:jc w:val="both"/>
        <w:rPr>
          <w:rFonts w:ascii="Times New Roman" w:hAnsi="Times New Roman"/>
          <w:i/>
          <w:sz w:val="20"/>
        </w:rPr>
      </w:pPr>
      <w:r w:rsidRPr="00464F22">
        <w:rPr>
          <w:rFonts w:ascii="Times New Roman" w:hAnsi="Times New Roman"/>
          <w:i/>
          <w:sz w:val="20"/>
        </w:rPr>
        <w:t>(Ф.И.О.)</w:t>
      </w:r>
    </w:p>
    <w:p w:rsidR="001719BB" w:rsidRPr="00464F22" w:rsidRDefault="001719BB" w:rsidP="001719BB">
      <w:pPr>
        <w:autoSpaceDE w:val="0"/>
        <w:autoSpaceDN w:val="0"/>
        <w:adjustRightInd w:val="0"/>
        <w:spacing w:after="0" w:line="240" w:lineRule="auto"/>
        <w:ind w:left="5387" w:right="-426"/>
        <w:jc w:val="both"/>
        <w:rPr>
          <w:rFonts w:ascii="Times New Roman" w:hAnsi="Times New Roman"/>
          <w:sz w:val="24"/>
          <w:szCs w:val="24"/>
        </w:rPr>
      </w:pPr>
      <w:r w:rsidRPr="00464F22">
        <w:rPr>
          <w:rFonts w:ascii="Times New Roman" w:hAnsi="Times New Roman"/>
          <w:sz w:val="24"/>
          <w:szCs w:val="24"/>
        </w:rPr>
        <w:t>адрес: __________________________________,</w:t>
      </w:r>
    </w:p>
    <w:p w:rsidR="001719BB" w:rsidRPr="00464F22" w:rsidRDefault="001719BB" w:rsidP="001719BB">
      <w:pPr>
        <w:autoSpaceDE w:val="0"/>
        <w:autoSpaceDN w:val="0"/>
        <w:adjustRightInd w:val="0"/>
        <w:spacing w:after="0" w:line="240" w:lineRule="auto"/>
        <w:ind w:left="5387" w:right="-426"/>
        <w:jc w:val="both"/>
        <w:rPr>
          <w:rFonts w:ascii="Times New Roman" w:hAnsi="Times New Roman"/>
          <w:sz w:val="24"/>
          <w:szCs w:val="24"/>
        </w:rPr>
      </w:pPr>
      <w:r w:rsidRPr="00464F22">
        <w:rPr>
          <w:rFonts w:ascii="Times New Roman" w:hAnsi="Times New Roman"/>
          <w:sz w:val="24"/>
          <w:szCs w:val="24"/>
        </w:rPr>
        <w:t>телефон: ______________, факс: ____________,</w:t>
      </w:r>
    </w:p>
    <w:p w:rsidR="001719BB" w:rsidRPr="00464F22" w:rsidRDefault="001719BB" w:rsidP="001719BB">
      <w:pPr>
        <w:autoSpaceDE w:val="0"/>
        <w:autoSpaceDN w:val="0"/>
        <w:adjustRightInd w:val="0"/>
        <w:spacing w:after="0" w:line="240" w:lineRule="auto"/>
        <w:ind w:left="5387" w:right="-426"/>
        <w:jc w:val="both"/>
        <w:rPr>
          <w:rFonts w:ascii="Times New Roman" w:hAnsi="Times New Roman"/>
          <w:sz w:val="24"/>
          <w:szCs w:val="24"/>
        </w:rPr>
      </w:pPr>
      <w:r w:rsidRPr="00464F22">
        <w:rPr>
          <w:rFonts w:ascii="Times New Roman" w:hAnsi="Times New Roman"/>
          <w:sz w:val="24"/>
          <w:szCs w:val="24"/>
        </w:rPr>
        <w:t>адрес электронной почты: __________________</w:t>
      </w:r>
    </w:p>
    <w:p w:rsidR="001719BB" w:rsidRPr="00464F22" w:rsidRDefault="001719BB" w:rsidP="001719BB">
      <w:pPr>
        <w:autoSpaceDE w:val="0"/>
        <w:autoSpaceDN w:val="0"/>
        <w:adjustRightInd w:val="0"/>
        <w:spacing w:after="0" w:line="240" w:lineRule="auto"/>
        <w:ind w:left="5387" w:right="-426"/>
        <w:jc w:val="both"/>
        <w:rPr>
          <w:rFonts w:ascii="Times New Roman" w:hAnsi="Times New Roman"/>
          <w:sz w:val="24"/>
          <w:szCs w:val="24"/>
        </w:rPr>
      </w:pPr>
    </w:p>
    <w:p w:rsidR="001719BB" w:rsidRPr="00464F22" w:rsidRDefault="001719BB" w:rsidP="001719BB">
      <w:pPr>
        <w:autoSpaceDE w:val="0"/>
        <w:autoSpaceDN w:val="0"/>
        <w:adjustRightInd w:val="0"/>
        <w:spacing w:after="0" w:line="240" w:lineRule="auto"/>
        <w:ind w:left="5387" w:right="-426"/>
        <w:jc w:val="both"/>
        <w:rPr>
          <w:rFonts w:ascii="Times New Roman" w:hAnsi="Times New Roman"/>
          <w:sz w:val="24"/>
          <w:szCs w:val="24"/>
        </w:rPr>
      </w:pPr>
    </w:p>
    <w:p w:rsidR="001719BB" w:rsidRPr="006D3B67" w:rsidRDefault="001719BB" w:rsidP="006D3B67">
      <w:pPr>
        <w:spacing w:after="0" w:line="240" w:lineRule="auto"/>
        <w:jc w:val="center"/>
        <w:rPr>
          <w:rFonts w:ascii="Times New Roman" w:hAnsi="Times New Roman" w:cs="Times New Roman"/>
          <w:b/>
          <w:sz w:val="24"/>
          <w:szCs w:val="24"/>
        </w:rPr>
      </w:pPr>
      <w:r w:rsidRPr="006D3B67">
        <w:rPr>
          <w:rFonts w:ascii="Times New Roman" w:hAnsi="Times New Roman" w:cs="Times New Roman"/>
          <w:b/>
          <w:sz w:val="24"/>
          <w:szCs w:val="24"/>
        </w:rPr>
        <w:t>Заявление</w:t>
      </w:r>
    </w:p>
    <w:p w:rsidR="001719BB" w:rsidRPr="006D3B67" w:rsidRDefault="001719BB" w:rsidP="001719BB">
      <w:pPr>
        <w:spacing w:after="0" w:line="240" w:lineRule="auto"/>
        <w:jc w:val="both"/>
        <w:rPr>
          <w:rFonts w:ascii="Times New Roman" w:hAnsi="Times New Roman" w:cs="Times New Roman"/>
          <w:sz w:val="24"/>
          <w:szCs w:val="24"/>
        </w:rPr>
      </w:pPr>
    </w:p>
    <w:p w:rsidR="001719BB" w:rsidRPr="006D3B67" w:rsidRDefault="001719BB" w:rsidP="001719BB">
      <w:pPr>
        <w:spacing w:after="0" w:line="240" w:lineRule="auto"/>
        <w:ind w:firstLine="284"/>
        <w:jc w:val="both"/>
        <w:rPr>
          <w:rFonts w:ascii="Times New Roman" w:hAnsi="Times New Roman" w:cs="Times New Roman"/>
          <w:sz w:val="24"/>
          <w:szCs w:val="24"/>
        </w:rPr>
      </w:pPr>
      <w:r w:rsidRPr="006D3B67">
        <w:rPr>
          <w:rFonts w:ascii="Times New Roman" w:hAnsi="Times New Roman" w:cs="Times New Roman"/>
          <w:sz w:val="24"/>
          <w:szCs w:val="24"/>
        </w:rPr>
        <w:t>Прошу перевести жилое/нежилое помещение общей площадью ___________________ кв.м., находящегося по адрес ______________________________________________________________</w:t>
      </w:r>
    </w:p>
    <w:p w:rsidR="001719BB" w:rsidRPr="006D3B67" w:rsidRDefault="001719BB" w:rsidP="001719BB">
      <w:pPr>
        <w:spacing w:after="0" w:line="240" w:lineRule="auto"/>
        <w:ind w:firstLine="284"/>
        <w:jc w:val="both"/>
        <w:rPr>
          <w:rFonts w:ascii="Times New Roman" w:hAnsi="Times New Roman" w:cs="Times New Roman"/>
          <w:sz w:val="24"/>
          <w:szCs w:val="24"/>
        </w:rPr>
      </w:pPr>
      <w:r w:rsidRPr="006D3B67">
        <w:rPr>
          <w:rFonts w:ascii="Times New Roman" w:hAnsi="Times New Roman" w:cs="Times New Roman"/>
          <w:sz w:val="24"/>
          <w:szCs w:val="24"/>
        </w:rPr>
        <w:t xml:space="preserve">                                   (наименование населенного пункта, улицы, площади, проспекта и т.п.)</w:t>
      </w:r>
    </w:p>
    <w:p w:rsidR="001719BB" w:rsidRPr="006D3B67" w:rsidRDefault="001719BB" w:rsidP="001719BB">
      <w:pPr>
        <w:spacing w:after="0" w:line="240" w:lineRule="auto"/>
        <w:ind w:firstLine="284"/>
        <w:jc w:val="both"/>
        <w:rPr>
          <w:rFonts w:ascii="Times New Roman" w:hAnsi="Times New Roman" w:cs="Times New Roman"/>
          <w:sz w:val="24"/>
          <w:szCs w:val="24"/>
        </w:rPr>
      </w:pPr>
      <w:r w:rsidRPr="006D3B67">
        <w:rPr>
          <w:rFonts w:ascii="Times New Roman" w:hAnsi="Times New Roman" w:cs="Times New Roman"/>
          <w:sz w:val="24"/>
          <w:szCs w:val="24"/>
        </w:rPr>
        <w:t>дом _________, корпус (владение, строение) _________ квартира (помещение) ____________</w:t>
      </w:r>
    </w:p>
    <w:p w:rsidR="001719BB" w:rsidRPr="006D3B67" w:rsidRDefault="001719BB" w:rsidP="001719BB">
      <w:pPr>
        <w:spacing w:after="0" w:line="240" w:lineRule="auto"/>
        <w:ind w:firstLine="284"/>
        <w:jc w:val="both"/>
        <w:rPr>
          <w:rFonts w:ascii="Times New Roman" w:hAnsi="Times New Roman" w:cs="Times New Roman"/>
          <w:sz w:val="24"/>
          <w:szCs w:val="24"/>
        </w:rPr>
      </w:pPr>
    </w:p>
    <w:p w:rsidR="001719BB" w:rsidRPr="006D3B67" w:rsidRDefault="001719BB" w:rsidP="001719BB">
      <w:pPr>
        <w:spacing w:after="0" w:line="240" w:lineRule="auto"/>
        <w:ind w:firstLine="284"/>
        <w:jc w:val="both"/>
        <w:rPr>
          <w:rFonts w:ascii="Times New Roman" w:hAnsi="Times New Roman" w:cs="Times New Roman"/>
          <w:sz w:val="24"/>
          <w:szCs w:val="24"/>
        </w:rPr>
      </w:pPr>
      <w:r w:rsidRPr="006D3B67">
        <w:rPr>
          <w:rFonts w:ascii="Times New Roman" w:hAnsi="Times New Roman" w:cs="Times New Roman"/>
          <w:sz w:val="24"/>
          <w:szCs w:val="24"/>
        </w:rPr>
        <w:t>в нежилое/жилое помещение с переустройством и (или) перепланировкой помещения/без переустройства и (или) перепланировки).</w:t>
      </w:r>
    </w:p>
    <w:p w:rsidR="001719BB" w:rsidRPr="006D3B67" w:rsidRDefault="001719BB" w:rsidP="001719BB">
      <w:pPr>
        <w:spacing w:after="0" w:line="240" w:lineRule="auto"/>
        <w:jc w:val="both"/>
        <w:rPr>
          <w:rFonts w:ascii="Times New Roman" w:hAnsi="Times New Roman" w:cs="Times New Roman"/>
          <w:sz w:val="24"/>
          <w:szCs w:val="24"/>
        </w:rPr>
      </w:pPr>
    </w:p>
    <w:p w:rsidR="001719BB" w:rsidRPr="006D3B67" w:rsidRDefault="001719BB" w:rsidP="001719BB">
      <w:pPr>
        <w:spacing w:after="0" w:line="240" w:lineRule="auto"/>
        <w:jc w:val="both"/>
        <w:rPr>
          <w:rFonts w:ascii="Times New Roman" w:hAnsi="Times New Roman" w:cs="Times New Roman"/>
          <w:sz w:val="24"/>
          <w:szCs w:val="24"/>
        </w:rPr>
      </w:pPr>
      <w:r w:rsidRPr="006D3B67">
        <w:rPr>
          <w:rFonts w:ascii="Times New Roman" w:hAnsi="Times New Roman" w:cs="Times New Roman"/>
          <w:sz w:val="24"/>
          <w:szCs w:val="24"/>
        </w:rPr>
        <w:t>К заявлению прилагаются следующие документы:</w:t>
      </w:r>
    </w:p>
    <w:tbl>
      <w:tblPr>
        <w:tblStyle w:val="a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1719BB" w:rsidRPr="00464F22" w:rsidTr="001719BB">
        <w:tc>
          <w:tcPr>
            <w:tcW w:w="10206" w:type="dxa"/>
            <w:tcBorders>
              <w:bottom w:val="single" w:sz="4" w:space="0" w:color="auto"/>
            </w:tcBorders>
          </w:tcPr>
          <w:p w:rsidR="001719BB" w:rsidRPr="00464F22" w:rsidRDefault="001719BB" w:rsidP="001719BB">
            <w:pPr>
              <w:jc w:val="both"/>
              <w:rPr>
                <w:sz w:val="24"/>
                <w:szCs w:val="24"/>
              </w:rPr>
            </w:pPr>
          </w:p>
        </w:tc>
      </w:tr>
      <w:tr w:rsidR="001719BB" w:rsidRPr="00464F22" w:rsidTr="001719BB">
        <w:tc>
          <w:tcPr>
            <w:tcW w:w="10206" w:type="dxa"/>
            <w:tcBorders>
              <w:top w:val="single" w:sz="4" w:space="0" w:color="auto"/>
              <w:bottom w:val="single" w:sz="4" w:space="0" w:color="auto"/>
            </w:tcBorders>
          </w:tcPr>
          <w:p w:rsidR="001719BB" w:rsidRPr="00464F22" w:rsidRDefault="001719BB" w:rsidP="001719BB">
            <w:pPr>
              <w:jc w:val="both"/>
              <w:rPr>
                <w:sz w:val="24"/>
                <w:szCs w:val="24"/>
              </w:rPr>
            </w:pPr>
          </w:p>
        </w:tc>
      </w:tr>
      <w:tr w:rsidR="001719BB" w:rsidRPr="00464F22" w:rsidTr="001719BB">
        <w:tc>
          <w:tcPr>
            <w:tcW w:w="10206" w:type="dxa"/>
            <w:tcBorders>
              <w:top w:val="single" w:sz="4" w:space="0" w:color="auto"/>
              <w:bottom w:val="single" w:sz="4" w:space="0" w:color="auto"/>
            </w:tcBorders>
          </w:tcPr>
          <w:p w:rsidR="001719BB" w:rsidRPr="00464F22" w:rsidRDefault="001719BB" w:rsidP="001719BB">
            <w:pPr>
              <w:jc w:val="both"/>
              <w:rPr>
                <w:sz w:val="24"/>
                <w:szCs w:val="24"/>
              </w:rPr>
            </w:pPr>
          </w:p>
        </w:tc>
      </w:tr>
      <w:tr w:rsidR="001719BB" w:rsidRPr="00464F22" w:rsidTr="001719BB">
        <w:tc>
          <w:tcPr>
            <w:tcW w:w="10206" w:type="dxa"/>
            <w:tcBorders>
              <w:top w:val="single" w:sz="4" w:space="0" w:color="auto"/>
              <w:bottom w:val="single" w:sz="4" w:space="0" w:color="auto"/>
            </w:tcBorders>
          </w:tcPr>
          <w:p w:rsidR="001719BB" w:rsidRPr="00464F22" w:rsidRDefault="001719BB" w:rsidP="001719BB">
            <w:pPr>
              <w:jc w:val="both"/>
              <w:rPr>
                <w:sz w:val="24"/>
                <w:szCs w:val="24"/>
              </w:rPr>
            </w:pPr>
          </w:p>
        </w:tc>
      </w:tr>
      <w:tr w:rsidR="001719BB" w:rsidRPr="00464F22" w:rsidTr="001719BB">
        <w:tc>
          <w:tcPr>
            <w:tcW w:w="10206" w:type="dxa"/>
            <w:tcBorders>
              <w:top w:val="single" w:sz="4" w:space="0" w:color="auto"/>
              <w:bottom w:val="single" w:sz="4" w:space="0" w:color="auto"/>
            </w:tcBorders>
          </w:tcPr>
          <w:p w:rsidR="001719BB" w:rsidRPr="00464F22" w:rsidRDefault="001719BB" w:rsidP="001719BB">
            <w:pPr>
              <w:jc w:val="both"/>
              <w:rPr>
                <w:sz w:val="24"/>
                <w:szCs w:val="24"/>
              </w:rPr>
            </w:pPr>
          </w:p>
        </w:tc>
      </w:tr>
      <w:tr w:rsidR="001719BB" w:rsidRPr="00464F22" w:rsidTr="001719BB">
        <w:tc>
          <w:tcPr>
            <w:tcW w:w="10206" w:type="dxa"/>
            <w:tcBorders>
              <w:top w:val="single" w:sz="4" w:space="0" w:color="auto"/>
              <w:bottom w:val="single" w:sz="4" w:space="0" w:color="auto"/>
            </w:tcBorders>
          </w:tcPr>
          <w:p w:rsidR="001719BB" w:rsidRPr="00464F22" w:rsidRDefault="001719BB" w:rsidP="001719BB">
            <w:pPr>
              <w:jc w:val="both"/>
              <w:rPr>
                <w:sz w:val="24"/>
                <w:szCs w:val="24"/>
              </w:rPr>
            </w:pPr>
          </w:p>
        </w:tc>
      </w:tr>
      <w:tr w:rsidR="001719BB" w:rsidRPr="00464F22" w:rsidTr="001719BB">
        <w:tc>
          <w:tcPr>
            <w:tcW w:w="10206" w:type="dxa"/>
            <w:tcBorders>
              <w:top w:val="single" w:sz="4" w:space="0" w:color="auto"/>
              <w:bottom w:val="single" w:sz="4" w:space="0" w:color="auto"/>
            </w:tcBorders>
          </w:tcPr>
          <w:p w:rsidR="001719BB" w:rsidRPr="00464F22" w:rsidRDefault="001719BB" w:rsidP="001719BB">
            <w:pPr>
              <w:jc w:val="both"/>
              <w:rPr>
                <w:sz w:val="24"/>
                <w:szCs w:val="24"/>
              </w:rPr>
            </w:pPr>
          </w:p>
        </w:tc>
      </w:tr>
      <w:tr w:rsidR="001719BB" w:rsidRPr="00464F22" w:rsidTr="001719BB">
        <w:tc>
          <w:tcPr>
            <w:tcW w:w="10206" w:type="dxa"/>
            <w:tcBorders>
              <w:top w:val="single" w:sz="4" w:space="0" w:color="auto"/>
              <w:bottom w:val="single" w:sz="4" w:space="0" w:color="auto"/>
            </w:tcBorders>
          </w:tcPr>
          <w:p w:rsidR="001719BB" w:rsidRPr="00464F22" w:rsidRDefault="001719BB" w:rsidP="001719BB">
            <w:pPr>
              <w:jc w:val="both"/>
              <w:rPr>
                <w:sz w:val="24"/>
                <w:szCs w:val="24"/>
              </w:rPr>
            </w:pPr>
          </w:p>
        </w:tc>
      </w:tr>
      <w:tr w:rsidR="001719BB" w:rsidRPr="00464F22" w:rsidTr="001719BB">
        <w:tc>
          <w:tcPr>
            <w:tcW w:w="10206" w:type="dxa"/>
            <w:tcBorders>
              <w:top w:val="single" w:sz="4" w:space="0" w:color="auto"/>
              <w:bottom w:val="single" w:sz="4" w:space="0" w:color="auto"/>
            </w:tcBorders>
          </w:tcPr>
          <w:p w:rsidR="001719BB" w:rsidRPr="00464F22" w:rsidRDefault="001719BB" w:rsidP="001719BB">
            <w:pPr>
              <w:jc w:val="both"/>
              <w:rPr>
                <w:sz w:val="24"/>
                <w:szCs w:val="24"/>
              </w:rPr>
            </w:pPr>
          </w:p>
        </w:tc>
      </w:tr>
    </w:tbl>
    <w:p w:rsidR="001719BB" w:rsidRPr="00464F22" w:rsidRDefault="001719BB" w:rsidP="001719BB">
      <w:pPr>
        <w:spacing w:after="0" w:line="240" w:lineRule="auto"/>
        <w:jc w:val="both"/>
        <w:rPr>
          <w:sz w:val="24"/>
          <w:szCs w:val="24"/>
        </w:rPr>
      </w:pPr>
    </w:p>
    <w:p w:rsidR="001719BB" w:rsidRPr="006D3B67" w:rsidRDefault="001719BB" w:rsidP="001719BB">
      <w:pPr>
        <w:spacing w:after="0" w:line="240" w:lineRule="auto"/>
        <w:jc w:val="both"/>
        <w:rPr>
          <w:rFonts w:ascii="Times New Roman" w:hAnsi="Times New Roman" w:cs="Times New Roman"/>
          <w:sz w:val="24"/>
          <w:szCs w:val="24"/>
        </w:rPr>
      </w:pPr>
      <w:r w:rsidRPr="006D3B67">
        <w:rPr>
          <w:rFonts w:ascii="Times New Roman" w:hAnsi="Times New Roman" w:cs="Times New Roman"/>
          <w:sz w:val="24"/>
          <w:szCs w:val="24"/>
        </w:rPr>
        <w:t>Подпись заявителя:</w:t>
      </w:r>
    </w:p>
    <w:p w:rsidR="001719BB" w:rsidRPr="00464F22" w:rsidRDefault="001719BB" w:rsidP="001719BB">
      <w:pPr>
        <w:spacing w:after="0" w:line="240" w:lineRule="auto"/>
        <w:jc w:val="both"/>
        <w:rPr>
          <w:sz w:val="24"/>
          <w:szCs w:val="24"/>
        </w:rPr>
      </w:pPr>
    </w:p>
    <w:tbl>
      <w:tblPr>
        <w:tblStyle w:val="aa"/>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4"/>
        <w:gridCol w:w="503"/>
        <w:gridCol w:w="314"/>
        <w:gridCol w:w="1812"/>
        <w:gridCol w:w="456"/>
        <w:gridCol w:w="537"/>
        <w:gridCol w:w="425"/>
        <w:gridCol w:w="709"/>
        <w:gridCol w:w="1701"/>
        <w:gridCol w:w="567"/>
        <w:gridCol w:w="2977"/>
      </w:tblGrid>
      <w:tr w:rsidR="001719BB" w:rsidRPr="00464F22" w:rsidTr="001719BB">
        <w:tc>
          <w:tcPr>
            <w:tcW w:w="314" w:type="dxa"/>
          </w:tcPr>
          <w:p w:rsidR="001719BB" w:rsidRPr="00464F22" w:rsidRDefault="001719BB" w:rsidP="001719BB">
            <w:pPr>
              <w:jc w:val="both"/>
              <w:rPr>
                <w:sz w:val="24"/>
                <w:szCs w:val="24"/>
              </w:rPr>
            </w:pPr>
            <w:r w:rsidRPr="00464F22">
              <w:rPr>
                <w:sz w:val="24"/>
                <w:szCs w:val="24"/>
              </w:rPr>
              <w:t>"</w:t>
            </w:r>
          </w:p>
        </w:tc>
        <w:tc>
          <w:tcPr>
            <w:tcW w:w="503" w:type="dxa"/>
            <w:tcBorders>
              <w:bottom w:val="single" w:sz="4" w:space="0" w:color="auto"/>
            </w:tcBorders>
          </w:tcPr>
          <w:p w:rsidR="001719BB" w:rsidRPr="00464F22" w:rsidRDefault="001719BB" w:rsidP="001719BB">
            <w:pPr>
              <w:jc w:val="both"/>
              <w:rPr>
                <w:sz w:val="24"/>
                <w:szCs w:val="24"/>
              </w:rPr>
            </w:pPr>
          </w:p>
        </w:tc>
        <w:tc>
          <w:tcPr>
            <w:tcW w:w="314" w:type="dxa"/>
          </w:tcPr>
          <w:p w:rsidR="001719BB" w:rsidRPr="00464F22" w:rsidRDefault="001719BB" w:rsidP="001719BB">
            <w:pPr>
              <w:jc w:val="both"/>
              <w:rPr>
                <w:sz w:val="24"/>
                <w:szCs w:val="24"/>
              </w:rPr>
            </w:pPr>
            <w:r w:rsidRPr="00464F22">
              <w:rPr>
                <w:sz w:val="24"/>
                <w:szCs w:val="24"/>
              </w:rPr>
              <w:t>"</w:t>
            </w:r>
          </w:p>
        </w:tc>
        <w:tc>
          <w:tcPr>
            <w:tcW w:w="1812" w:type="dxa"/>
            <w:tcBorders>
              <w:bottom w:val="single" w:sz="4" w:space="0" w:color="auto"/>
            </w:tcBorders>
          </w:tcPr>
          <w:p w:rsidR="001719BB" w:rsidRPr="00464F22" w:rsidRDefault="001719BB" w:rsidP="001719BB">
            <w:pPr>
              <w:jc w:val="both"/>
              <w:rPr>
                <w:sz w:val="24"/>
                <w:szCs w:val="24"/>
              </w:rPr>
            </w:pPr>
          </w:p>
        </w:tc>
        <w:tc>
          <w:tcPr>
            <w:tcW w:w="456" w:type="dxa"/>
          </w:tcPr>
          <w:p w:rsidR="001719BB" w:rsidRPr="00464F22" w:rsidRDefault="001719BB" w:rsidP="001719BB">
            <w:pPr>
              <w:jc w:val="both"/>
              <w:rPr>
                <w:sz w:val="24"/>
                <w:szCs w:val="24"/>
              </w:rPr>
            </w:pPr>
            <w:r w:rsidRPr="00464F22">
              <w:rPr>
                <w:sz w:val="24"/>
                <w:szCs w:val="24"/>
              </w:rPr>
              <w:t>20</w:t>
            </w:r>
          </w:p>
        </w:tc>
        <w:tc>
          <w:tcPr>
            <w:tcW w:w="537" w:type="dxa"/>
            <w:tcBorders>
              <w:bottom w:val="single" w:sz="4" w:space="0" w:color="auto"/>
            </w:tcBorders>
          </w:tcPr>
          <w:p w:rsidR="001719BB" w:rsidRPr="00464F22" w:rsidRDefault="001719BB" w:rsidP="001719BB">
            <w:pPr>
              <w:jc w:val="both"/>
              <w:rPr>
                <w:sz w:val="24"/>
                <w:szCs w:val="24"/>
              </w:rPr>
            </w:pPr>
          </w:p>
        </w:tc>
        <w:tc>
          <w:tcPr>
            <w:tcW w:w="425" w:type="dxa"/>
          </w:tcPr>
          <w:p w:rsidR="001719BB" w:rsidRPr="00464F22" w:rsidRDefault="001719BB" w:rsidP="001719BB">
            <w:pPr>
              <w:jc w:val="both"/>
              <w:rPr>
                <w:sz w:val="24"/>
                <w:szCs w:val="24"/>
              </w:rPr>
            </w:pPr>
            <w:r w:rsidRPr="00464F22">
              <w:rPr>
                <w:sz w:val="24"/>
                <w:szCs w:val="24"/>
              </w:rPr>
              <w:t>г.</w:t>
            </w:r>
          </w:p>
        </w:tc>
        <w:tc>
          <w:tcPr>
            <w:tcW w:w="709" w:type="dxa"/>
          </w:tcPr>
          <w:p w:rsidR="001719BB" w:rsidRPr="00464F22" w:rsidRDefault="001719BB" w:rsidP="001719BB">
            <w:pPr>
              <w:jc w:val="both"/>
              <w:rPr>
                <w:sz w:val="24"/>
                <w:szCs w:val="24"/>
              </w:rPr>
            </w:pPr>
          </w:p>
        </w:tc>
        <w:tc>
          <w:tcPr>
            <w:tcW w:w="1701" w:type="dxa"/>
            <w:tcBorders>
              <w:bottom w:val="single" w:sz="4" w:space="0" w:color="auto"/>
            </w:tcBorders>
          </w:tcPr>
          <w:p w:rsidR="001719BB" w:rsidRPr="00464F22" w:rsidRDefault="001719BB" w:rsidP="001719BB">
            <w:pPr>
              <w:jc w:val="both"/>
              <w:rPr>
                <w:sz w:val="24"/>
                <w:szCs w:val="24"/>
              </w:rPr>
            </w:pPr>
          </w:p>
        </w:tc>
        <w:tc>
          <w:tcPr>
            <w:tcW w:w="567" w:type="dxa"/>
          </w:tcPr>
          <w:p w:rsidR="001719BB" w:rsidRPr="00464F22" w:rsidRDefault="001719BB" w:rsidP="001719BB">
            <w:pPr>
              <w:jc w:val="both"/>
              <w:rPr>
                <w:sz w:val="24"/>
                <w:szCs w:val="24"/>
              </w:rPr>
            </w:pPr>
          </w:p>
        </w:tc>
        <w:tc>
          <w:tcPr>
            <w:tcW w:w="2977" w:type="dxa"/>
            <w:tcBorders>
              <w:bottom w:val="single" w:sz="4" w:space="0" w:color="auto"/>
            </w:tcBorders>
          </w:tcPr>
          <w:p w:rsidR="001719BB" w:rsidRPr="00464F22" w:rsidRDefault="001719BB" w:rsidP="001719BB">
            <w:pPr>
              <w:jc w:val="both"/>
              <w:rPr>
                <w:sz w:val="24"/>
                <w:szCs w:val="24"/>
              </w:rPr>
            </w:pPr>
          </w:p>
        </w:tc>
      </w:tr>
      <w:tr w:rsidR="001719BB" w:rsidRPr="00464F22" w:rsidTr="001719BB">
        <w:tc>
          <w:tcPr>
            <w:tcW w:w="314" w:type="dxa"/>
          </w:tcPr>
          <w:p w:rsidR="001719BB" w:rsidRPr="00464F22" w:rsidRDefault="001719BB" w:rsidP="001719BB">
            <w:pPr>
              <w:jc w:val="both"/>
              <w:rPr>
                <w:sz w:val="18"/>
                <w:szCs w:val="18"/>
              </w:rPr>
            </w:pPr>
          </w:p>
        </w:tc>
        <w:tc>
          <w:tcPr>
            <w:tcW w:w="503" w:type="dxa"/>
            <w:tcBorders>
              <w:top w:val="single" w:sz="4" w:space="0" w:color="auto"/>
            </w:tcBorders>
          </w:tcPr>
          <w:p w:rsidR="001719BB" w:rsidRPr="00464F22" w:rsidRDefault="001719BB" w:rsidP="001719BB">
            <w:pPr>
              <w:jc w:val="both"/>
              <w:rPr>
                <w:sz w:val="18"/>
                <w:szCs w:val="18"/>
              </w:rPr>
            </w:pPr>
          </w:p>
        </w:tc>
        <w:tc>
          <w:tcPr>
            <w:tcW w:w="314" w:type="dxa"/>
          </w:tcPr>
          <w:p w:rsidR="001719BB" w:rsidRPr="00464F22" w:rsidRDefault="001719BB" w:rsidP="001719BB">
            <w:pPr>
              <w:jc w:val="both"/>
              <w:rPr>
                <w:sz w:val="18"/>
                <w:szCs w:val="18"/>
              </w:rPr>
            </w:pPr>
          </w:p>
        </w:tc>
        <w:tc>
          <w:tcPr>
            <w:tcW w:w="1812" w:type="dxa"/>
            <w:tcBorders>
              <w:top w:val="single" w:sz="4" w:space="0" w:color="auto"/>
            </w:tcBorders>
          </w:tcPr>
          <w:p w:rsidR="001719BB" w:rsidRPr="00464F22" w:rsidRDefault="001719BB" w:rsidP="001719BB">
            <w:pPr>
              <w:jc w:val="both"/>
              <w:rPr>
                <w:sz w:val="18"/>
                <w:szCs w:val="18"/>
              </w:rPr>
            </w:pPr>
          </w:p>
        </w:tc>
        <w:tc>
          <w:tcPr>
            <w:tcW w:w="456" w:type="dxa"/>
          </w:tcPr>
          <w:p w:rsidR="001719BB" w:rsidRPr="00464F22" w:rsidRDefault="001719BB" w:rsidP="001719BB">
            <w:pPr>
              <w:jc w:val="both"/>
              <w:rPr>
                <w:sz w:val="18"/>
                <w:szCs w:val="18"/>
              </w:rPr>
            </w:pPr>
          </w:p>
        </w:tc>
        <w:tc>
          <w:tcPr>
            <w:tcW w:w="537" w:type="dxa"/>
            <w:tcBorders>
              <w:top w:val="single" w:sz="4" w:space="0" w:color="auto"/>
            </w:tcBorders>
          </w:tcPr>
          <w:p w:rsidR="001719BB" w:rsidRPr="00464F22" w:rsidRDefault="001719BB" w:rsidP="001719BB">
            <w:pPr>
              <w:jc w:val="both"/>
              <w:rPr>
                <w:sz w:val="18"/>
                <w:szCs w:val="18"/>
              </w:rPr>
            </w:pPr>
          </w:p>
        </w:tc>
        <w:tc>
          <w:tcPr>
            <w:tcW w:w="425" w:type="dxa"/>
          </w:tcPr>
          <w:p w:rsidR="001719BB" w:rsidRPr="00464F22" w:rsidRDefault="001719BB" w:rsidP="001719BB">
            <w:pPr>
              <w:jc w:val="both"/>
              <w:rPr>
                <w:sz w:val="18"/>
                <w:szCs w:val="18"/>
              </w:rPr>
            </w:pPr>
          </w:p>
        </w:tc>
        <w:tc>
          <w:tcPr>
            <w:tcW w:w="709" w:type="dxa"/>
          </w:tcPr>
          <w:p w:rsidR="001719BB" w:rsidRPr="00464F22" w:rsidRDefault="001719BB" w:rsidP="001719BB">
            <w:pPr>
              <w:jc w:val="both"/>
              <w:rPr>
                <w:sz w:val="18"/>
                <w:szCs w:val="18"/>
              </w:rPr>
            </w:pPr>
          </w:p>
        </w:tc>
        <w:tc>
          <w:tcPr>
            <w:tcW w:w="1701" w:type="dxa"/>
            <w:tcBorders>
              <w:top w:val="single" w:sz="4" w:space="0" w:color="auto"/>
            </w:tcBorders>
          </w:tcPr>
          <w:p w:rsidR="001719BB" w:rsidRPr="00464F22" w:rsidRDefault="001719BB" w:rsidP="001719BB">
            <w:pPr>
              <w:ind w:left="-108" w:right="-108"/>
              <w:jc w:val="both"/>
              <w:rPr>
                <w:sz w:val="18"/>
                <w:szCs w:val="18"/>
              </w:rPr>
            </w:pPr>
            <w:r w:rsidRPr="00464F22">
              <w:rPr>
                <w:sz w:val="18"/>
                <w:szCs w:val="18"/>
              </w:rPr>
              <w:t>(подпись заявителя)</w:t>
            </w:r>
          </w:p>
        </w:tc>
        <w:tc>
          <w:tcPr>
            <w:tcW w:w="567" w:type="dxa"/>
          </w:tcPr>
          <w:p w:rsidR="001719BB" w:rsidRPr="00464F22" w:rsidRDefault="001719BB" w:rsidP="001719BB">
            <w:pPr>
              <w:jc w:val="both"/>
              <w:rPr>
                <w:sz w:val="18"/>
                <w:szCs w:val="18"/>
              </w:rPr>
            </w:pPr>
          </w:p>
        </w:tc>
        <w:tc>
          <w:tcPr>
            <w:tcW w:w="2977" w:type="dxa"/>
            <w:tcBorders>
              <w:top w:val="single" w:sz="4" w:space="0" w:color="auto"/>
            </w:tcBorders>
          </w:tcPr>
          <w:p w:rsidR="001719BB" w:rsidRPr="00464F22" w:rsidRDefault="001719BB" w:rsidP="001719BB">
            <w:pPr>
              <w:jc w:val="both"/>
              <w:rPr>
                <w:sz w:val="18"/>
                <w:szCs w:val="18"/>
              </w:rPr>
            </w:pPr>
            <w:r w:rsidRPr="00464F22">
              <w:rPr>
                <w:sz w:val="18"/>
                <w:szCs w:val="18"/>
              </w:rPr>
              <w:t>(расшифровка подписи заявителя)</w:t>
            </w:r>
          </w:p>
        </w:tc>
      </w:tr>
    </w:tbl>
    <w:p w:rsidR="001719BB" w:rsidRPr="00464F22" w:rsidRDefault="001719BB" w:rsidP="001719BB">
      <w:pPr>
        <w:spacing w:after="0" w:line="240" w:lineRule="auto"/>
        <w:ind w:left="5954"/>
        <w:jc w:val="both"/>
        <w:rPr>
          <w:rFonts w:ascii="Times New Roman" w:hAnsi="Times New Roman"/>
          <w:sz w:val="20"/>
        </w:rPr>
        <w:sectPr w:rsidR="001719BB" w:rsidRPr="00464F22" w:rsidSect="001719BB">
          <w:pgSz w:w="11906" w:h="16838"/>
          <w:pgMar w:top="1134" w:right="849" w:bottom="1134" w:left="993" w:header="708" w:footer="708" w:gutter="0"/>
          <w:cols w:space="708"/>
          <w:docGrid w:linePitch="360"/>
        </w:sectPr>
      </w:pPr>
    </w:p>
    <w:p w:rsidR="001719BB" w:rsidRPr="00025446" w:rsidRDefault="001719BB" w:rsidP="006D3B67">
      <w:pPr>
        <w:widowControl w:val="0"/>
        <w:autoSpaceDE w:val="0"/>
        <w:autoSpaceDN w:val="0"/>
        <w:adjustRightInd w:val="0"/>
        <w:spacing w:after="0" w:line="240" w:lineRule="auto"/>
        <w:ind w:left="5954"/>
        <w:jc w:val="right"/>
        <w:rPr>
          <w:rFonts w:ascii="Courier New" w:hAnsi="Courier New" w:cs="Courier New"/>
        </w:rPr>
      </w:pPr>
      <w:r w:rsidRPr="00025446">
        <w:rPr>
          <w:rFonts w:ascii="Courier New" w:hAnsi="Courier New" w:cs="Courier New"/>
        </w:rPr>
        <w:lastRenderedPageBreak/>
        <w:t>Приложение № 2</w:t>
      </w:r>
    </w:p>
    <w:p w:rsidR="001719BB" w:rsidRPr="00025446" w:rsidRDefault="001719BB" w:rsidP="001719BB">
      <w:pPr>
        <w:spacing w:after="0" w:line="240" w:lineRule="auto"/>
        <w:ind w:left="6237"/>
        <w:jc w:val="both"/>
        <w:rPr>
          <w:rFonts w:ascii="Courier New" w:hAnsi="Courier New" w:cs="Courier New"/>
        </w:rPr>
      </w:pPr>
      <w:r w:rsidRPr="00025446">
        <w:rPr>
          <w:rFonts w:ascii="Courier New" w:hAnsi="Courier New" w:cs="Courier New"/>
        </w:rPr>
        <w:t xml:space="preserve">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00025446" w:rsidRPr="00025446">
        <w:rPr>
          <w:rFonts w:ascii="Courier New" w:hAnsi="Courier New" w:cs="Courier New"/>
        </w:rPr>
        <w:t xml:space="preserve">Коноваловского </w:t>
      </w:r>
      <w:r w:rsidRPr="00025446">
        <w:rPr>
          <w:rFonts w:ascii="Courier New" w:hAnsi="Courier New" w:cs="Courier New"/>
        </w:rPr>
        <w:t>муниципал</w:t>
      </w:r>
      <w:r w:rsidR="00025446" w:rsidRPr="00025446">
        <w:rPr>
          <w:rFonts w:ascii="Courier New" w:hAnsi="Courier New" w:cs="Courier New"/>
        </w:rPr>
        <w:t xml:space="preserve">ьного образования </w:t>
      </w:r>
    </w:p>
    <w:p w:rsidR="001719BB" w:rsidRPr="00464F22" w:rsidRDefault="001719BB" w:rsidP="001719BB">
      <w:pPr>
        <w:spacing w:after="0" w:line="240" w:lineRule="auto"/>
        <w:ind w:left="6521"/>
        <w:jc w:val="both"/>
        <w:rPr>
          <w:rFonts w:ascii="Times New Roman" w:hAnsi="Times New Roman"/>
          <w:sz w:val="20"/>
        </w:rPr>
      </w:pPr>
    </w:p>
    <w:p w:rsidR="001719BB" w:rsidRPr="00464F22" w:rsidRDefault="001719BB" w:rsidP="006D3B67">
      <w:pPr>
        <w:widowControl w:val="0"/>
        <w:autoSpaceDE w:val="0"/>
        <w:autoSpaceDN w:val="0"/>
        <w:adjustRightInd w:val="0"/>
        <w:spacing w:after="0" w:line="240" w:lineRule="auto"/>
        <w:jc w:val="center"/>
        <w:rPr>
          <w:rFonts w:ascii="Times New Roman" w:eastAsia="Times New Roman" w:hAnsi="Times New Roman"/>
          <w:szCs w:val="28"/>
        </w:rPr>
      </w:pPr>
      <w:r w:rsidRPr="00464F22">
        <w:rPr>
          <w:rFonts w:ascii="Times New Roman" w:eastAsia="Times New Roman" w:hAnsi="Times New Roman"/>
          <w:szCs w:val="28"/>
        </w:rPr>
        <w:t>БЛОК-СХЕМА</w:t>
      </w:r>
    </w:p>
    <w:p w:rsidR="001719BB" w:rsidRPr="00464F22" w:rsidRDefault="001719BB" w:rsidP="006D3B67">
      <w:pPr>
        <w:widowControl w:val="0"/>
        <w:autoSpaceDE w:val="0"/>
        <w:autoSpaceDN w:val="0"/>
        <w:adjustRightInd w:val="0"/>
        <w:spacing w:after="0" w:line="240" w:lineRule="auto"/>
        <w:jc w:val="center"/>
        <w:rPr>
          <w:rFonts w:ascii="Times New Roman" w:eastAsia="Times New Roman" w:hAnsi="Times New Roman"/>
          <w:szCs w:val="28"/>
        </w:rPr>
      </w:pPr>
      <w:r w:rsidRPr="00464F22">
        <w:rPr>
          <w:rFonts w:ascii="Times New Roman" w:eastAsia="Times New Roman" w:hAnsi="Times New Roman"/>
          <w:szCs w:val="28"/>
        </w:rPr>
        <w:t>АДМИНИСТРАТИВНЫХ ПРОЦЕДУР ПРЕДОСТАВЛЕНИЯ МУНИЦИПАЛЬНОЙ УСЛУГИ</w:t>
      </w:r>
    </w:p>
    <w:p w:rsidR="001719BB" w:rsidRPr="00464F22" w:rsidRDefault="00DB7526" w:rsidP="001719BB">
      <w:pPr>
        <w:widowControl w:val="0"/>
        <w:autoSpaceDE w:val="0"/>
        <w:autoSpaceDN w:val="0"/>
        <w:adjustRightInd w:val="0"/>
        <w:spacing w:after="0" w:line="240" w:lineRule="auto"/>
        <w:ind w:left="-284"/>
        <w:jc w:val="both"/>
        <w:rPr>
          <w:rFonts w:ascii="Times New Roman" w:eastAsia="Times New Roman" w:hAnsi="Times New Roman"/>
          <w:szCs w:val="28"/>
        </w:rPr>
      </w:pPr>
      <w:r>
        <w:rPr>
          <w:rFonts w:ascii="Times New Roman" w:eastAsia="Times New Roman" w:hAnsi="Times New Roman"/>
          <w:noProof/>
          <w:szCs w:val="28"/>
          <w:lang w:eastAsia="ru-RU"/>
        </w:rPr>
        <mc:AlternateContent>
          <mc:Choice Requires="wpg">
            <w:drawing>
              <wp:inline distT="0" distB="0" distL="0" distR="0">
                <wp:extent cx="7077075" cy="6755765"/>
                <wp:effectExtent l="0" t="0" r="47625" b="45085"/>
                <wp:docPr id="1"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075" cy="6755765"/>
                          <a:chOff x="510" y="2605"/>
                          <a:chExt cx="11145" cy="10639"/>
                        </a:xfrm>
                      </wpg:grpSpPr>
                      <wps:wsp>
                        <wps:cNvPr id="2" name="Скругленный прямоугольник 4"/>
                        <wps:cNvSpPr>
                          <a:spLocks noChangeArrowheads="1"/>
                        </wps:cNvSpPr>
                        <wps:spPr bwMode="auto">
                          <a:xfrm>
                            <a:off x="1680" y="2605"/>
                            <a:ext cx="9135" cy="135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32923" w:rsidRPr="00B75120" w:rsidRDefault="00D32923" w:rsidP="001719BB">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D32923" w:rsidRPr="00B75120" w:rsidRDefault="00D32923" w:rsidP="001719BB">
                              <w:pPr>
                                <w:pStyle w:val="a4"/>
                                <w:numPr>
                                  <w:ilvl w:val="0"/>
                                  <w:numId w:val="17"/>
                                </w:numPr>
                                <w:spacing w:after="0" w:line="216" w:lineRule="auto"/>
                                <w:rPr>
                                  <w:rFonts w:ascii="Times New Roman" w:hAnsi="Times New Roman"/>
                                  <w:sz w:val="20"/>
                                </w:rPr>
                              </w:pPr>
                              <w:r w:rsidRPr="00B75120">
                                <w:rPr>
                                  <w:rFonts w:ascii="Times New Roman" w:hAnsi="Times New Roman"/>
                                  <w:sz w:val="20"/>
                                </w:rPr>
                                <w:t>путем личного обращения;</w:t>
                              </w:r>
                            </w:p>
                            <w:p w:rsidR="00D32923" w:rsidRPr="00B75120" w:rsidRDefault="00D32923" w:rsidP="001719BB">
                              <w:pPr>
                                <w:pStyle w:val="a4"/>
                                <w:numPr>
                                  <w:ilvl w:val="0"/>
                                  <w:numId w:val="17"/>
                                </w:numPr>
                                <w:spacing w:after="0" w:line="216" w:lineRule="auto"/>
                                <w:rPr>
                                  <w:rFonts w:ascii="Times New Roman" w:hAnsi="Times New Roman"/>
                                  <w:sz w:val="20"/>
                                </w:rPr>
                              </w:pPr>
                              <w:r w:rsidRPr="00B75120">
                                <w:rPr>
                                  <w:rFonts w:ascii="Times New Roman" w:hAnsi="Times New Roman"/>
                                  <w:sz w:val="20"/>
                                </w:rPr>
                                <w:t>через организации федеральной почтовой связи;</w:t>
                              </w:r>
                            </w:p>
                            <w:p w:rsidR="00D32923" w:rsidRDefault="00D32923" w:rsidP="001719BB">
                              <w:pPr>
                                <w:pStyle w:val="a4"/>
                                <w:numPr>
                                  <w:ilvl w:val="0"/>
                                  <w:numId w:val="17"/>
                                </w:numPr>
                                <w:spacing w:after="0" w:line="216" w:lineRule="auto"/>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D32923" w:rsidRPr="00A51EA1" w:rsidRDefault="00D32923" w:rsidP="001719BB">
                              <w:pPr>
                                <w:pStyle w:val="a4"/>
                                <w:numPr>
                                  <w:ilvl w:val="0"/>
                                  <w:numId w:val="17"/>
                                </w:numPr>
                                <w:spacing w:after="0" w:line="216" w:lineRule="auto"/>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126"/>
                        <wps:cNvSpPr>
                          <a:spLocks noChangeArrowheads="1"/>
                        </wps:cNvSpPr>
                        <wps:spPr bwMode="auto">
                          <a:xfrm>
                            <a:off x="1965" y="4510"/>
                            <a:ext cx="8490" cy="9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32923" w:rsidRPr="00B75120" w:rsidRDefault="00D32923" w:rsidP="001719BB">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D32923" w:rsidRPr="00941349" w:rsidRDefault="00D32923" w:rsidP="001719BB">
                              <w:pPr>
                                <w:spacing w:line="216" w:lineRule="auto"/>
                                <w:jc w:val="center"/>
                                <w:rPr>
                                  <w:rFonts w:ascii="Times New Roman" w:hAnsi="Times New Roman"/>
                                  <w:sz w:val="20"/>
                                </w:rPr>
                              </w:pPr>
                              <w:r w:rsidRPr="00464F22">
                                <w:rPr>
                                  <w:rFonts w:ascii="Times New Roman" w:hAnsi="Times New Roman"/>
                                  <w:i/>
                                  <w:iCs/>
                                  <w:color w:val="000000" w:themeColor="text1"/>
                                  <w:kern w:val="24"/>
                                  <w:sz w:val="20"/>
                                </w:rPr>
                                <w:t>(</w:t>
                              </w:r>
                              <w:r w:rsidRPr="00464F22">
                                <w:rPr>
                                  <w:rFonts w:ascii="Times New Roman" w:hAnsi="Times New Roman"/>
                                  <w:i/>
                                  <w:iCs/>
                                  <w:kern w:val="24"/>
                                  <w:sz w:val="20"/>
                                </w:rPr>
                                <w:t>не более 10 минут)</w:t>
                              </w:r>
                            </w:p>
                          </w:txbxContent>
                        </wps:txbx>
                        <wps:bodyPr rot="0" vert="horz" wrap="square" lIns="121920" tIns="60960" rIns="121920" bIns="60960" anchor="ctr" anchorCtr="0" upright="1">
                          <a:noAutofit/>
                        </wps:bodyPr>
                      </wps:wsp>
                      <wps:wsp>
                        <wps:cNvPr id="4" name="AutoShape 127"/>
                        <wps:cNvSpPr>
                          <a:spLocks noChangeArrowheads="1"/>
                        </wps:cNvSpPr>
                        <wps:spPr bwMode="auto">
                          <a:xfrm>
                            <a:off x="5490" y="5950"/>
                            <a:ext cx="5925" cy="1875"/>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32923" w:rsidRPr="00B75120" w:rsidRDefault="00D32923" w:rsidP="001719BB">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D32923" w:rsidRPr="00A51EA1" w:rsidRDefault="00D32923" w:rsidP="001719BB">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AutoShape 128"/>
                        <wps:cNvSpPr>
                          <a:spLocks noChangeArrowheads="1"/>
                        </wps:cNvSpPr>
                        <wps:spPr bwMode="auto">
                          <a:xfrm>
                            <a:off x="600" y="6175"/>
                            <a:ext cx="4365" cy="117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32923" w:rsidRPr="00B75120" w:rsidRDefault="00D32923" w:rsidP="001719BB">
                              <w:pPr>
                                <w:spacing w:line="216" w:lineRule="auto"/>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D32923" w:rsidRPr="00A51EA1" w:rsidRDefault="00D32923" w:rsidP="001719BB">
                              <w:pPr>
                                <w:spacing w:line="216" w:lineRule="auto"/>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6" name="AutoShape 129"/>
                        <wps:cNvSpPr>
                          <a:spLocks noChangeArrowheads="1"/>
                        </wps:cNvSpPr>
                        <wps:spPr bwMode="auto">
                          <a:xfrm>
                            <a:off x="510" y="7649"/>
                            <a:ext cx="4620" cy="153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32923" w:rsidRPr="00B75120" w:rsidRDefault="00D32923" w:rsidP="001719BB">
                              <w:pPr>
                                <w:spacing w:line="216" w:lineRule="auto"/>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муниципальной услуги</w:t>
                              </w:r>
                            </w:p>
                            <w:p w:rsidR="00D32923" w:rsidRDefault="00D32923" w:rsidP="001719BB">
                              <w:pPr>
                                <w:spacing w:line="216" w:lineRule="auto"/>
                                <w:jc w:val="center"/>
                                <w:rPr>
                                  <w:rFonts w:ascii="Times New Roman" w:eastAsia="Times New Roman" w:hAnsi="Times New Roman"/>
                                  <w:i/>
                                  <w:sz w:val="20"/>
                                </w:rPr>
                              </w:pPr>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
                            <w:p w:rsidR="00D32923" w:rsidRPr="00C35ADB" w:rsidRDefault="00D32923" w:rsidP="001719BB">
                              <w:pPr>
                                <w:spacing w:line="216" w:lineRule="auto"/>
                                <w:jc w:val="center"/>
                                <w:rPr>
                                  <w:rFonts w:ascii="Times New Roman" w:eastAsia="Times New Roman" w:hAnsi="Times New Roman"/>
                                  <w:i/>
                                  <w:sz w:val="20"/>
                                </w:rPr>
                              </w:pPr>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
                          </w:txbxContent>
                        </wps:txbx>
                        <wps:bodyPr rot="0" vert="horz" wrap="square" lIns="121920" tIns="60960" rIns="121920" bIns="60960" anchor="ctr" anchorCtr="0" upright="1">
                          <a:noAutofit/>
                        </wps:bodyPr>
                      </wps:wsp>
                      <wps:wsp>
                        <wps:cNvPr id="7" name="AutoShape 130"/>
                        <wps:cNvSpPr>
                          <a:spLocks noChangeArrowheads="1"/>
                        </wps:cNvSpPr>
                        <wps:spPr bwMode="auto">
                          <a:xfrm>
                            <a:off x="3555" y="9524"/>
                            <a:ext cx="7980" cy="123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32923" w:rsidRDefault="00D32923" w:rsidP="001719BB">
                              <w:pPr>
                                <w:spacing w:line="216" w:lineRule="auto"/>
                                <w:ind w:left="-142" w:right="-145"/>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D32923" w:rsidRPr="00C35ADB" w:rsidRDefault="00D32923" w:rsidP="001719BB">
                              <w:pPr>
                                <w:spacing w:line="216" w:lineRule="auto"/>
                                <w:ind w:left="-142" w:right="-145"/>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(45 календарных дней с учетом межведомственных запросов</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AutoShape 131"/>
                        <wps:cNvSpPr>
                          <a:spLocks noChangeArrowheads="1"/>
                        </wps:cNvSpPr>
                        <wps:spPr bwMode="auto">
                          <a:xfrm>
                            <a:off x="4545" y="11770"/>
                            <a:ext cx="7110" cy="12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32923" w:rsidRDefault="00D32923" w:rsidP="001719BB">
                              <w:pPr>
                                <w:spacing w:line="216" w:lineRule="auto"/>
                                <w:ind w:left="-142" w:right="-145"/>
                                <w:jc w:val="center"/>
                                <w:rPr>
                                  <w:rFonts w:ascii="Times New Roman" w:hAnsi="Times New Roman"/>
                                  <w:sz w:val="20"/>
                                </w:rPr>
                              </w:pPr>
                              <w:r>
                                <w:rPr>
                                  <w:rFonts w:ascii="Times New Roman" w:hAnsi="Times New Roman"/>
                                  <w:sz w:val="20"/>
                                </w:rPr>
                                <w:t>Проведение переустройства, и (или) перепланировки, и (или) иных работ переводимого помещения</w:t>
                              </w:r>
                            </w:p>
                            <w:p w:rsidR="00D32923" w:rsidRPr="00A166A8" w:rsidRDefault="00D32923" w:rsidP="001719BB">
                              <w:pPr>
                                <w:spacing w:line="216" w:lineRule="auto"/>
                                <w:jc w:val="center"/>
                                <w:rPr>
                                  <w:rFonts w:ascii="Times New Roman" w:hAnsi="Times New Roman"/>
                                  <w:i/>
                                  <w:iCs/>
                                  <w:kern w:val="24"/>
                                  <w:sz w:val="20"/>
                                </w:rPr>
                              </w:pPr>
                              <w:r>
                                <w:rPr>
                                  <w:rFonts w:ascii="Times New Roman" w:hAnsi="Times New Roman"/>
                                  <w:i/>
                                  <w:iCs/>
                                  <w:color w:val="000000" w:themeColor="text1"/>
                                  <w:kern w:val="24"/>
                                  <w:sz w:val="20"/>
                                </w:rPr>
                                <w:t>(</w:t>
                              </w:r>
                              <w:r w:rsidRPr="00A166A8">
                                <w:rPr>
                                  <w:rFonts w:ascii="Times New Roman" w:hAnsi="Times New Roman"/>
                                  <w:i/>
                                  <w:iCs/>
                                  <w:kern w:val="24"/>
                                  <w:sz w:val="20"/>
                                </w:rPr>
                                <w:t xml:space="preserve">15 календарных дней –  подготовка акта </w:t>
                              </w:r>
                              <w:r w:rsidRPr="0005027C">
                                <w:rPr>
                                  <w:rFonts w:ascii="Times New Roman" w:hAnsi="Times New Roman"/>
                                  <w:i/>
                                  <w:iCs/>
                                  <w:kern w:val="24"/>
                                  <w:sz w:val="20"/>
                                </w:rPr>
                                <w:t>приемочной комиссии</w:t>
                              </w:r>
                            </w:p>
                            <w:p w:rsidR="00D32923" w:rsidRPr="00A166A8" w:rsidRDefault="00D32923" w:rsidP="001719BB">
                              <w:pPr>
                                <w:spacing w:line="216" w:lineRule="auto"/>
                                <w:jc w:val="center"/>
                                <w:rPr>
                                  <w:rFonts w:ascii="Times New Roman" w:hAnsi="Times New Roman"/>
                                  <w:sz w:val="20"/>
                                </w:rPr>
                              </w:pPr>
                              <w:r w:rsidRPr="00A166A8">
                                <w:rPr>
                                  <w:rFonts w:ascii="Times New Roman" w:hAnsi="Times New Roman"/>
                                  <w:i/>
                                  <w:iCs/>
                                  <w:kern w:val="24"/>
                                  <w:sz w:val="20"/>
                                </w:rPr>
                                <w:t>3  календарных дней – направление акта заявителю)</w:t>
                              </w:r>
                            </w:p>
                            <w:p w:rsidR="00D32923" w:rsidRPr="00A728B0" w:rsidRDefault="00D32923" w:rsidP="001719BB">
                              <w:pPr>
                                <w:spacing w:line="216" w:lineRule="auto"/>
                                <w:ind w:left="-142" w:right="-145"/>
                                <w:jc w:val="center"/>
                                <w:rPr>
                                  <w:rFonts w:ascii="Times New Roman" w:hAnsi="Times New Roman"/>
                                  <w:i/>
                                  <w:iCs/>
                                  <w:color w:val="C00000"/>
                                  <w:kern w:val="24"/>
                                  <w:sz w:val="20"/>
                                </w:rPr>
                              </w:pPr>
                            </w:p>
                            <w:p w:rsidR="00D32923" w:rsidRPr="00A51EA1" w:rsidRDefault="00D32923" w:rsidP="001719BB">
                              <w:pPr>
                                <w:spacing w:line="216" w:lineRule="auto"/>
                                <w:ind w:left="-142" w:right="-145"/>
                                <w:jc w:val="center"/>
                                <w:rPr>
                                  <w:rFonts w:ascii="Times New Roman" w:hAnsi="Times New Roman"/>
                                  <w:iCs/>
                                  <w:color w:val="FF0000"/>
                                  <w:kern w:val="24"/>
                                  <w:sz w:val="20"/>
                                </w:rPr>
                              </w:pPr>
                            </w:p>
                          </w:txbxContent>
                        </wps:txbx>
                        <wps:bodyPr rot="0" vert="horz" wrap="square" lIns="121920" tIns="60960" rIns="121920" bIns="60960" anchor="ctr" anchorCtr="0" upright="1">
                          <a:noAutofit/>
                        </wps:bodyPr>
                      </wps:wsp>
                      <wps:wsp>
                        <wps:cNvPr id="9" name="AutoShape 132"/>
                        <wps:cNvSpPr>
                          <a:spLocks noChangeArrowheads="1"/>
                        </wps:cNvSpPr>
                        <wps:spPr bwMode="auto">
                          <a:xfrm>
                            <a:off x="600" y="11605"/>
                            <a:ext cx="3450" cy="163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32923" w:rsidRPr="00B75120" w:rsidRDefault="00D32923" w:rsidP="001719BB">
                              <w:pPr>
                                <w:spacing w:line="216" w:lineRule="auto"/>
                                <w:jc w:val="center"/>
                                <w:rPr>
                                  <w:rFonts w:ascii="Times New Roman" w:eastAsia="Times New Roman" w:hAnsi="Times New Roman"/>
                                  <w:sz w:val="20"/>
                                </w:rPr>
                              </w:pPr>
                              <w:r w:rsidRPr="00B75120">
                                <w:rPr>
                                  <w:rFonts w:ascii="Times New Roman" w:eastAsia="Times New Roman" w:hAnsi="Times New Roman"/>
                                  <w:sz w:val="20"/>
                                </w:rPr>
                                <w:t xml:space="preserve">Направление </w:t>
                              </w:r>
                              <w:r>
                                <w:rPr>
                                  <w:rFonts w:ascii="Times New Roman" w:eastAsia="Times New Roman" w:hAnsi="Times New Roman"/>
                                  <w:sz w:val="20"/>
                                </w:rPr>
                                <w:t>отказа в предоставлении муниципальной услуги</w:t>
                              </w:r>
                            </w:p>
                            <w:p w:rsidR="00D32923" w:rsidRPr="00A51EA1" w:rsidRDefault="00D32923" w:rsidP="001719BB">
                              <w:pPr>
                                <w:spacing w:line="216" w:lineRule="auto"/>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10" name="AutoShape 133"/>
                        <wps:cNvCnPr>
                          <a:cxnSpLocks noChangeShapeType="1"/>
                        </wps:cNvCnPr>
                        <wps:spPr bwMode="auto">
                          <a:xfrm rot="5400000">
                            <a:off x="5905" y="4234"/>
                            <a:ext cx="551" cy="1"/>
                          </a:xfrm>
                          <a:prstGeom prst="bentConnector3">
                            <a:avLst>
                              <a:gd name="adj1" fmla="val 49907"/>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34"/>
                        <wps:cNvCnPr>
                          <a:cxnSpLocks noChangeShapeType="1"/>
                        </wps:cNvCnPr>
                        <wps:spPr bwMode="auto">
                          <a:xfrm rot="5400000">
                            <a:off x="7825" y="5719"/>
                            <a:ext cx="551" cy="1"/>
                          </a:xfrm>
                          <a:prstGeom prst="bentConnector3">
                            <a:avLst>
                              <a:gd name="adj1" fmla="val 49907"/>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35"/>
                        <wps:cNvCnPr>
                          <a:cxnSpLocks noChangeShapeType="1"/>
                        </wps:cNvCnPr>
                        <wps:spPr bwMode="auto">
                          <a:xfrm rot="5400000">
                            <a:off x="3332" y="5817"/>
                            <a:ext cx="71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36"/>
                        <wps:cNvCnPr>
                          <a:cxnSpLocks noChangeShapeType="1"/>
                        </wps:cNvCnPr>
                        <wps:spPr bwMode="auto">
                          <a:xfrm rot="5400000">
                            <a:off x="7770" y="8474"/>
                            <a:ext cx="2101" cy="1"/>
                          </a:xfrm>
                          <a:prstGeom prst="bentConnector3">
                            <a:avLst>
                              <a:gd name="adj1" fmla="val 49977"/>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37"/>
                        <wps:cNvCnPr>
                          <a:cxnSpLocks noChangeShapeType="1"/>
                        </wps:cNvCnPr>
                        <wps:spPr bwMode="auto">
                          <a:xfrm rot="10800000" flipV="1">
                            <a:off x="5130" y="7424"/>
                            <a:ext cx="2281" cy="1006"/>
                          </a:xfrm>
                          <a:prstGeom prst="bentConnector3">
                            <a:avLst>
                              <a:gd name="adj1" fmla="val -704"/>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38"/>
                        <wps:cNvCnPr>
                          <a:cxnSpLocks noChangeShapeType="1"/>
                        </wps:cNvCnPr>
                        <wps:spPr bwMode="auto">
                          <a:xfrm flipH="1">
                            <a:off x="7788" y="10754"/>
                            <a:ext cx="1" cy="1016"/>
                          </a:xfrm>
                          <a:prstGeom prst="straightConnector1">
                            <a:avLst/>
                          </a:prstGeom>
                          <a:noFill/>
                          <a:ln w="15875">
                            <a:solidFill>
                              <a:schemeClr val="accent6">
                                <a:lumMod val="50000"/>
                                <a:lumOff val="0"/>
                              </a:schemeClr>
                            </a:solidFill>
                            <a:prstDash val="dash"/>
                            <a:round/>
                            <a:headEnd/>
                            <a:tailEnd type="triangle" w="med" len="med"/>
                          </a:ln>
                          <a:extLst>
                            <a:ext uri="{909E8E84-426E-40DD-AFC4-6F175D3DCCD1}">
                              <a14:hiddenFill xmlns:a14="http://schemas.microsoft.com/office/drawing/2010/main">
                                <a:noFill/>
                              </a14:hiddenFill>
                            </a:ext>
                          </a:extLst>
                        </wps:spPr>
                        <wps:bodyPr/>
                      </wps:wsp>
                      <wps:wsp>
                        <wps:cNvPr id="16" name="AutoShape 139"/>
                        <wps:cNvCnPr>
                          <a:cxnSpLocks noChangeShapeType="1"/>
                        </wps:cNvCnPr>
                        <wps:spPr bwMode="auto">
                          <a:xfrm rot="5400000">
                            <a:off x="2035" y="10085"/>
                            <a:ext cx="1690" cy="1350"/>
                          </a:xfrm>
                          <a:prstGeom prst="bentConnector3">
                            <a:avLst>
                              <a:gd name="adj1" fmla="val -593"/>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40" o:spid="_x0000_s1026" style="width:557.25pt;height:531.95pt;mso-position-horizontal-relative:char;mso-position-vertical-relative:line" coordorigin="510,2605" coordsize="11145,10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">
                <v:roundrect id="Скругленный прямоугольник 4" o:spid="_x0000_s1027" style="position:absolute;left:1680;top:2605;width:9135;height:13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" fillcolor="#fde9d9 [665]" stroked="f" strokeweight="1pt">
                  <v:stroke joinstyle="miter"/>
                  <v:shadow on="t" color="black" opacity="26213f" origin="-.5,-.5" offset=".74836mm,.74836mm"/>
                  <v:textbox inset="9.6pt,4.8pt,9.6pt,4.8pt">
                    <w:txbxContent>
                      <w:p w:rsidR="00D32923" w:rsidRPr="00B75120" w:rsidRDefault="00D32923" w:rsidP="001719BB">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D32923" w:rsidRPr="00B75120" w:rsidRDefault="00D32923" w:rsidP="001719BB">
                        <w:pPr>
                          <w:pStyle w:val="a4"/>
                          <w:numPr>
                            <w:ilvl w:val="0"/>
                            <w:numId w:val="17"/>
                          </w:numPr>
                          <w:spacing w:after="0" w:line="216" w:lineRule="auto"/>
                          <w:rPr>
                            <w:rFonts w:ascii="Times New Roman" w:hAnsi="Times New Roman"/>
                            <w:sz w:val="20"/>
                          </w:rPr>
                        </w:pPr>
                        <w:r w:rsidRPr="00B75120">
                          <w:rPr>
                            <w:rFonts w:ascii="Times New Roman" w:hAnsi="Times New Roman"/>
                            <w:sz w:val="20"/>
                          </w:rPr>
                          <w:t>путем личного обращения;</w:t>
                        </w:r>
                      </w:p>
                      <w:p w:rsidR="00D32923" w:rsidRPr="00B75120" w:rsidRDefault="00D32923" w:rsidP="001719BB">
                        <w:pPr>
                          <w:pStyle w:val="a4"/>
                          <w:numPr>
                            <w:ilvl w:val="0"/>
                            <w:numId w:val="17"/>
                          </w:numPr>
                          <w:spacing w:after="0" w:line="216" w:lineRule="auto"/>
                          <w:rPr>
                            <w:rFonts w:ascii="Times New Roman" w:hAnsi="Times New Roman"/>
                            <w:sz w:val="20"/>
                          </w:rPr>
                        </w:pPr>
                        <w:r w:rsidRPr="00B75120">
                          <w:rPr>
                            <w:rFonts w:ascii="Times New Roman" w:hAnsi="Times New Roman"/>
                            <w:sz w:val="20"/>
                          </w:rPr>
                          <w:t>через организации федеральной почтовой связи;</w:t>
                        </w:r>
                      </w:p>
                      <w:p w:rsidR="00D32923" w:rsidRDefault="00D32923" w:rsidP="001719BB">
                        <w:pPr>
                          <w:pStyle w:val="a4"/>
                          <w:numPr>
                            <w:ilvl w:val="0"/>
                            <w:numId w:val="17"/>
                          </w:numPr>
                          <w:spacing w:after="0" w:line="216" w:lineRule="auto"/>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D32923" w:rsidRPr="00A51EA1" w:rsidRDefault="00D32923" w:rsidP="001719BB">
                        <w:pPr>
                          <w:pStyle w:val="a4"/>
                          <w:numPr>
                            <w:ilvl w:val="0"/>
                            <w:numId w:val="17"/>
                          </w:numPr>
                          <w:spacing w:after="0" w:line="216" w:lineRule="auto"/>
                          <w:rPr>
                            <w:rFonts w:ascii="Times New Roman" w:hAnsi="Times New Roman"/>
                            <w:sz w:val="20"/>
                          </w:rPr>
                        </w:pPr>
                        <w:r>
                          <w:rPr>
                            <w:rFonts w:ascii="Times New Roman" w:hAnsi="Times New Roman"/>
                            <w:sz w:val="20"/>
                          </w:rPr>
                          <w:t>через МФЦ</w:t>
                        </w:r>
                      </w:p>
                    </w:txbxContent>
                  </v:textbox>
                </v:roundrect>
                <v:roundrect id="AutoShape 126" o:spid="_x0000_s1028" style="position:absolute;left:1965;top:4510;width:8490;height:9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" fillcolor="#fde9d9 [665]" stroked="f" strokeweight="1pt">
                  <v:stroke joinstyle="miter"/>
                  <v:shadow on="t" color="black" opacity="26213f" origin="-.5,-.5" offset=".74836mm,.74836mm"/>
                  <v:textbox inset="9.6pt,4.8pt,9.6pt,4.8pt">
                    <w:txbxContent>
                      <w:p w:rsidR="00D32923" w:rsidRPr="00B75120" w:rsidRDefault="00D32923" w:rsidP="001719BB">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D32923" w:rsidRPr="00941349" w:rsidRDefault="00D32923" w:rsidP="001719BB">
                        <w:pPr>
                          <w:spacing w:line="216" w:lineRule="auto"/>
                          <w:jc w:val="center"/>
                          <w:rPr>
                            <w:rFonts w:ascii="Times New Roman" w:hAnsi="Times New Roman"/>
                            <w:sz w:val="20"/>
                          </w:rPr>
                        </w:pPr>
                        <w:r w:rsidRPr="00464F22">
                          <w:rPr>
                            <w:rFonts w:ascii="Times New Roman" w:hAnsi="Times New Roman"/>
                            <w:i/>
                            <w:iCs/>
                            <w:color w:val="000000" w:themeColor="text1"/>
                            <w:kern w:val="24"/>
                            <w:sz w:val="20"/>
                          </w:rPr>
                          <w:t>(</w:t>
                        </w:r>
                        <w:r w:rsidRPr="00464F22">
                          <w:rPr>
                            <w:rFonts w:ascii="Times New Roman" w:hAnsi="Times New Roman"/>
                            <w:i/>
                            <w:iCs/>
                            <w:kern w:val="24"/>
                            <w:sz w:val="20"/>
                          </w:rPr>
                          <w:t>не более 10 минут)</w:t>
                        </w:r>
                      </w:p>
                    </w:txbxContent>
                  </v:textbox>
                </v:roundrect>
                <v:roundrect id="AutoShape 127" o:spid="_x0000_s1029" style="position:absolute;left:5490;top:5950;width:5925;height:18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" fillcolor="#fde9d9 [665]" stroked="f" strokeweight="1pt">
                  <v:stroke joinstyle="miter"/>
                  <v:shadow on="t" color="black" opacity="26213f" origin="-.5,-.5" offset=".74836mm,.74836mm"/>
                  <v:textbox inset="9.6pt,4.8pt,9.6pt,4.8pt">
                    <w:txbxContent>
                      <w:p w:rsidR="00D32923" w:rsidRPr="00B75120" w:rsidRDefault="00D32923" w:rsidP="001719BB">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D32923" w:rsidRPr="00A51EA1" w:rsidRDefault="00D32923" w:rsidP="001719BB">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28" o:spid="_x0000_s1030" style="position:absolute;left:600;top:6175;width:4365;height:11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" fillcolor="#fde9d9 [665]" stroked="f" strokeweight="1pt">
                  <v:stroke joinstyle="miter"/>
                  <v:shadow on="t" color="black" opacity="26213f" origin="-.5,-.5" offset=".74836mm,.74836mm"/>
                  <v:textbox inset="9.6pt,4.8pt,9.6pt,4.8pt">
                    <w:txbxContent>
                      <w:p w:rsidR="00D32923" w:rsidRPr="00B75120" w:rsidRDefault="00D32923" w:rsidP="001719BB">
                        <w:pPr>
                          <w:spacing w:line="216" w:lineRule="auto"/>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D32923" w:rsidRPr="00A51EA1" w:rsidRDefault="00D32923" w:rsidP="001719BB">
                        <w:pPr>
                          <w:spacing w:line="216" w:lineRule="auto"/>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29" o:spid="_x0000_s1031" style="position:absolute;left:510;top:7649;width:4620;height:15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" fillcolor="#fde9d9 [665]" stroked="f" strokeweight="1pt">
                  <v:stroke joinstyle="miter"/>
                  <v:shadow on="t" color="black" opacity="26213f" origin="-.5,-.5" offset=".74836mm,.74836mm"/>
                  <v:textbox inset="9.6pt,4.8pt,9.6pt,4.8pt">
                    <w:txbxContent>
                      <w:p w:rsidR="00D32923" w:rsidRPr="00B75120" w:rsidRDefault="00D32923" w:rsidP="001719BB">
                        <w:pPr>
                          <w:spacing w:line="216" w:lineRule="auto"/>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муниципальной услуги</w:t>
                        </w:r>
                      </w:p>
                      <w:p w:rsidR="00D32923" w:rsidRDefault="00D32923" w:rsidP="001719BB">
                        <w:pPr>
                          <w:spacing w:line="216" w:lineRule="auto"/>
                          <w:jc w:val="center"/>
                          <w:rPr>
                            <w:rFonts w:ascii="Times New Roman" w:eastAsia="Times New Roman" w:hAnsi="Times New Roman"/>
                            <w:i/>
                            <w:sz w:val="20"/>
                          </w:rPr>
                        </w:pPr>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
                      <w:p w:rsidR="00D32923" w:rsidRPr="00C35ADB" w:rsidRDefault="00D32923" w:rsidP="001719BB">
                        <w:pPr>
                          <w:spacing w:line="216" w:lineRule="auto"/>
                          <w:jc w:val="center"/>
                          <w:rPr>
                            <w:rFonts w:ascii="Times New Roman" w:eastAsia="Times New Roman" w:hAnsi="Times New Roman"/>
                            <w:i/>
                            <w:sz w:val="20"/>
                          </w:rPr>
                        </w:pPr>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
                    </w:txbxContent>
                  </v:textbox>
                </v:roundrect>
                <v:roundrect id="AutoShape 130" o:spid="_x0000_s1032" style="position:absolute;left:3555;top:9524;width:7980;height:12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" fillcolor="#fde9d9 [665]" stroked="f" strokeweight="1pt">
                  <v:stroke joinstyle="miter"/>
                  <v:shadow on="t" color="black" opacity="26213f" origin="-.5,-.5" offset=".74836mm,.74836mm"/>
                  <v:textbox inset="9.6pt,4.8pt,9.6pt,4.8pt">
                    <w:txbxContent>
                      <w:p w:rsidR="00D32923" w:rsidRDefault="00D32923" w:rsidP="001719BB">
                        <w:pPr>
                          <w:spacing w:line="216" w:lineRule="auto"/>
                          <w:ind w:left="-142" w:right="-145"/>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D32923" w:rsidRPr="00C35ADB" w:rsidRDefault="00D32923" w:rsidP="001719BB">
                        <w:pPr>
                          <w:spacing w:line="216" w:lineRule="auto"/>
                          <w:ind w:left="-142" w:right="-145"/>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(45 календарных дней с учетом межведомственных запросов</w:t>
                        </w:r>
                        <w:r w:rsidRPr="00B75120">
                          <w:rPr>
                            <w:rFonts w:ascii="Times New Roman" w:hAnsi="Times New Roman"/>
                            <w:i/>
                            <w:iCs/>
                            <w:color w:val="000000" w:themeColor="text1"/>
                            <w:kern w:val="24"/>
                            <w:sz w:val="20"/>
                          </w:rPr>
                          <w:t>)</w:t>
                        </w:r>
                      </w:p>
                    </w:txbxContent>
                  </v:textbox>
                </v:roundrect>
                <v:roundrect id="AutoShape 131" o:spid="_x0000_s1033" style="position:absolute;left:4545;top:11770;width:7110;height:12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" fillcolor="#fde9d9 [665]" stroked="f" strokeweight="1pt">
                  <v:stroke joinstyle="miter"/>
                  <v:shadow on="t" color="black" opacity="26213f" origin="-.5,-.5" offset=".74836mm,.74836mm"/>
                  <v:textbox inset="9.6pt,4.8pt,9.6pt,4.8pt">
                    <w:txbxContent>
                      <w:p w:rsidR="00D32923" w:rsidRDefault="00D32923" w:rsidP="001719BB">
                        <w:pPr>
                          <w:spacing w:line="216" w:lineRule="auto"/>
                          <w:ind w:left="-142" w:right="-145"/>
                          <w:jc w:val="center"/>
                          <w:rPr>
                            <w:rFonts w:ascii="Times New Roman" w:hAnsi="Times New Roman"/>
                            <w:sz w:val="20"/>
                          </w:rPr>
                        </w:pPr>
                        <w:r>
                          <w:rPr>
                            <w:rFonts w:ascii="Times New Roman" w:hAnsi="Times New Roman"/>
                            <w:sz w:val="20"/>
                          </w:rPr>
                          <w:t>Проведение переустройства, и (или) перепланировки, и (или) иных работ переводимого помещения</w:t>
                        </w:r>
                      </w:p>
                      <w:p w:rsidR="00D32923" w:rsidRPr="00A166A8" w:rsidRDefault="00D32923" w:rsidP="001719BB">
                        <w:pPr>
                          <w:spacing w:line="216" w:lineRule="auto"/>
                          <w:jc w:val="center"/>
                          <w:rPr>
                            <w:rFonts w:ascii="Times New Roman" w:hAnsi="Times New Roman"/>
                            <w:i/>
                            <w:iCs/>
                            <w:kern w:val="24"/>
                            <w:sz w:val="20"/>
                          </w:rPr>
                        </w:pPr>
                        <w:r>
                          <w:rPr>
                            <w:rFonts w:ascii="Times New Roman" w:hAnsi="Times New Roman"/>
                            <w:i/>
                            <w:iCs/>
                            <w:color w:val="000000" w:themeColor="text1"/>
                            <w:kern w:val="24"/>
                            <w:sz w:val="20"/>
                          </w:rPr>
                          <w:t>(</w:t>
                        </w:r>
                        <w:r w:rsidRPr="00A166A8">
                          <w:rPr>
                            <w:rFonts w:ascii="Times New Roman" w:hAnsi="Times New Roman"/>
                            <w:i/>
                            <w:iCs/>
                            <w:kern w:val="24"/>
                            <w:sz w:val="20"/>
                          </w:rPr>
                          <w:t xml:space="preserve">15 календарных дней –  подготовка акта </w:t>
                        </w:r>
                        <w:r w:rsidRPr="0005027C">
                          <w:rPr>
                            <w:rFonts w:ascii="Times New Roman" w:hAnsi="Times New Roman"/>
                            <w:i/>
                            <w:iCs/>
                            <w:kern w:val="24"/>
                            <w:sz w:val="20"/>
                          </w:rPr>
                          <w:t>приемочной комиссии</w:t>
                        </w:r>
                      </w:p>
                      <w:p w:rsidR="00D32923" w:rsidRPr="00A166A8" w:rsidRDefault="00D32923" w:rsidP="001719BB">
                        <w:pPr>
                          <w:spacing w:line="216" w:lineRule="auto"/>
                          <w:jc w:val="center"/>
                          <w:rPr>
                            <w:rFonts w:ascii="Times New Roman" w:hAnsi="Times New Roman"/>
                            <w:sz w:val="20"/>
                          </w:rPr>
                        </w:pPr>
                        <w:r w:rsidRPr="00A166A8">
                          <w:rPr>
                            <w:rFonts w:ascii="Times New Roman" w:hAnsi="Times New Roman"/>
                            <w:i/>
                            <w:iCs/>
                            <w:kern w:val="24"/>
                            <w:sz w:val="20"/>
                          </w:rPr>
                          <w:t>3  календарных дней – направление акта заявителю)</w:t>
                        </w:r>
                      </w:p>
                      <w:p w:rsidR="00D32923" w:rsidRPr="00A728B0" w:rsidRDefault="00D32923" w:rsidP="001719BB">
                        <w:pPr>
                          <w:spacing w:line="216" w:lineRule="auto"/>
                          <w:ind w:left="-142" w:right="-145"/>
                          <w:jc w:val="center"/>
                          <w:rPr>
                            <w:rFonts w:ascii="Times New Roman" w:hAnsi="Times New Roman"/>
                            <w:i/>
                            <w:iCs/>
                            <w:color w:val="C00000"/>
                            <w:kern w:val="24"/>
                            <w:sz w:val="20"/>
                          </w:rPr>
                        </w:pPr>
                      </w:p>
                      <w:p w:rsidR="00D32923" w:rsidRPr="00A51EA1" w:rsidRDefault="00D32923" w:rsidP="001719BB">
                        <w:pPr>
                          <w:spacing w:line="216" w:lineRule="auto"/>
                          <w:ind w:left="-142" w:right="-145"/>
                          <w:jc w:val="center"/>
                          <w:rPr>
                            <w:rFonts w:ascii="Times New Roman" w:hAnsi="Times New Roman"/>
                            <w:iCs/>
                            <w:color w:val="FF0000"/>
                            <w:kern w:val="24"/>
                            <w:sz w:val="20"/>
                          </w:rPr>
                        </w:pPr>
                      </w:p>
                    </w:txbxContent>
                  </v:textbox>
                </v:roundrect>
                <v:roundrect id="AutoShape 132" o:spid="_x0000_s1034" style="position:absolute;left:600;top:11605;width:3450;height:16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" fillcolor="#fde9d9 [665]" stroked="f" strokeweight="1pt">
                  <v:stroke joinstyle="miter"/>
                  <v:shadow on="t" color="black" opacity="26213f" origin="-.5,-.5" offset=".74836mm,.74836mm"/>
                  <v:textbox inset="9.6pt,4.8pt,9.6pt,4.8pt">
                    <w:txbxContent>
                      <w:p w:rsidR="00D32923" w:rsidRPr="00B75120" w:rsidRDefault="00D32923" w:rsidP="001719BB">
                        <w:pPr>
                          <w:spacing w:line="216" w:lineRule="auto"/>
                          <w:jc w:val="center"/>
                          <w:rPr>
                            <w:rFonts w:ascii="Times New Roman" w:eastAsia="Times New Roman" w:hAnsi="Times New Roman"/>
                            <w:sz w:val="20"/>
                          </w:rPr>
                        </w:pPr>
                        <w:r w:rsidRPr="00B75120">
                          <w:rPr>
                            <w:rFonts w:ascii="Times New Roman" w:eastAsia="Times New Roman" w:hAnsi="Times New Roman"/>
                            <w:sz w:val="20"/>
                          </w:rPr>
                          <w:t xml:space="preserve">Направление </w:t>
                        </w:r>
                        <w:r>
                          <w:rPr>
                            <w:rFonts w:ascii="Times New Roman" w:eastAsia="Times New Roman" w:hAnsi="Times New Roman"/>
                            <w:sz w:val="20"/>
                          </w:rPr>
                          <w:t>отказа в предоставлении муниципальной услуги</w:t>
                        </w:r>
                      </w:p>
                      <w:p w:rsidR="00D32923" w:rsidRPr="00A51EA1" w:rsidRDefault="00D32923" w:rsidP="001719BB">
                        <w:pPr>
                          <w:spacing w:line="216" w:lineRule="auto"/>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3" o:spid="_x0000_s1035" type="#_x0000_t34" style="position:absolute;left:5905;top:4234;width:551;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" adj="10780" strokecolor="#974706 [1609]" strokeweight="1.25pt">
                  <v:stroke endarrow="block"/>
                </v:shape>
                <v:shape id="AutoShape 134" o:spid="_x0000_s1036" type="#_x0000_t34" style="position:absolute;left:7825;top:5719;width:551;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" adj="10780" strokecolor="#974706 [1609]" strokeweight="1.25pt">
                  <v:stroke endarrow="block"/>
                </v:shape>
                <v:shapetype id="_x0000_t32" coordsize="21600,21600" o:spt="32" o:oned="t" path="m,l21600,21600e" filled="f">
                  <v:path arrowok="t" fillok="f" o:connecttype="none"/>
                  <o:lock v:ext="edit" shapetype="t"/>
                </v:shapetype>
                <v:shape id="AutoShape 135" o:spid="_x0000_s1037" type="#_x0000_t32" style="position:absolute;left:3332;top:5817;width:71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" strokecolor="#974706 [1609]" strokeweight="1.25pt">
                  <v:stroke endarrow="block" joinstyle="miter"/>
                </v:shape>
                <v:shape id="AutoShape 136" o:spid="_x0000_s1038" type="#_x0000_t34" style="position:absolute;left:7770;top:8474;width:2101;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" adj="10795" strokecolor="#974706 [1609]" strokeweight="1.25pt">
                  <v:stroke endarrow="block"/>
                </v:shape>
                <v:shape id="AutoShape 137" o:spid="_x0000_s1039" type="#_x0000_t34" style="position:absolute;left:5130;top:7424;width:2281;height:100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" adj="-152" strokecolor="#974706 [1609]" strokeweight="1.25pt">
                  <v:stroke endarrow="block"/>
                </v:shape>
                <v:shape id="AutoShape 138" o:spid="_x0000_s1040" type="#_x0000_t32" style="position:absolute;left:7788;top:10754;width:1;height:10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" strokecolor="#974706 [1609]" strokeweight="1.25pt">
                  <v:stroke dashstyle="dash" endarrow="block"/>
                </v:shape>
                <v:shape id="AutoShape 139" o:spid="_x0000_s1041" type="#_x0000_t34" style="position:absolute;left:2035;top:10085;width:1690;height:135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" adj="-128" strokecolor="#974706 [1609]" strokeweight="1.25pt">
                  <v:stroke endarrow="block"/>
                </v:shape>
                <w10:anchorlock/>
              </v:group>
            </w:pict>
          </mc:Fallback>
        </mc:AlternateContent>
      </w:r>
    </w:p>
    <w:p w:rsidR="001719BB" w:rsidRPr="00464F22" w:rsidRDefault="001719BB" w:rsidP="001719BB">
      <w:pPr>
        <w:widowControl w:val="0"/>
        <w:autoSpaceDE w:val="0"/>
        <w:autoSpaceDN w:val="0"/>
        <w:adjustRightInd w:val="0"/>
        <w:spacing w:after="0" w:line="240" w:lineRule="auto"/>
        <w:jc w:val="both"/>
        <w:rPr>
          <w:rFonts w:ascii="Times New Roman" w:eastAsia="Times New Roman" w:hAnsi="Times New Roman"/>
          <w:szCs w:val="28"/>
        </w:rPr>
      </w:pPr>
    </w:p>
    <w:p w:rsidR="001719BB" w:rsidRPr="00464F22" w:rsidRDefault="001719BB" w:rsidP="001719BB">
      <w:pPr>
        <w:widowControl w:val="0"/>
        <w:autoSpaceDE w:val="0"/>
        <w:autoSpaceDN w:val="0"/>
        <w:adjustRightInd w:val="0"/>
        <w:spacing w:after="0" w:line="240" w:lineRule="auto"/>
        <w:jc w:val="both"/>
        <w:rPr>
          <w:rFonts w:ascii="Times New Roman" w:eastAsia="Times New Roman" w:hAnsi="Times New Roman"/>
          <w:szCs w:val="28"/>
        </w:rPr>
        <w:sectPr w:rsidR="001719BB" w:rsidRPr="00464F22" w:rsidSect="001719BB">
          <w:pgSz w:w="11906" w:h="16838"/>
          <w:pgMar w:top="709" w:right="991" w:bottom="1134" w:left="851" w:header="708" w:footer="708" w:gutter="0"/>
          <w:cols w:space="708"/>
          <w:docGrid w:linePitch="360"/>
        </w:sectPr>
      </w:pPr>
    </w:p>
    <w:p w:rsidR="001719BB" w:rsidRPr="00025446" w:rsidRDefault="001719BB" w:rsidP="006D3B67">
      <w:pPr>
        <w:widowControl w:val="0"/>
        <w:autoSpaceDE w:val="0"/>
        <w:autoSpaceDN w:val="0"/>
        <w:adjustRightInd w:val="0"/>
        <w:spacing w:after="0" w:line="240" w:lineRule="auto"/>
        <w:ind w:left="5954"/>
        <w:jc w:val="right"/>
        <w:rPr>
          <w:rFonts w:ascii="Courier New" w:hAnsi="Courier New" w:cs="Courier New"/>
        </w:rPr>
      </w:pPr>
      <w:r w:rsidRPr="00025446">
        <w:rPr>
          <w:rFonts w:ascii="Courier New" w:hAnsi="Courier New" w:cs="Courier New"/>
        </w:rPr>
        <w:lastRenderedPageBreak/>
        <w:t>Приложение № 3</w:t>
      </w:r>
    </w:p>
    <w:p w:rsidR="001719BB" w:rsidRPr="00025446" w:rsidRDefault="001719BB" w:rsidP="001719BB">
      <w:pPr>
        <w:spacing w:after="0" w:line="240" w:lineRule="auto"/>
        <w:ind w:left="6237"/>
        <w:jc w:val="both"/>
        <w:rPr>
          <w:rFonts w:ascii="Courier New" w:hAnsi="Courier New" w:cs="Courier New"/>
        </w:rPr>
      </w:pPr>
      <w:r w:rsidRPr="00025446">
        <w:rPr>
          <w:rFonts w:ascii="Courier New" w:hAnsi="Courier New" w:cs="Courier New"/>
        </w:rPr>
        <w:t xml:space="preserve">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00025446" w:rsidRPr="00025446">
        <w:rPr>
          <w:rFonts w:ascii="Courier New" w:hAnsi="Courier New" w:cs="Courier New"/>
        </w:rPr>
        <w:t>Коноваловского муниципального образования</w:t>
      </w:r>
    </w:p>
    <w:p w:rsidR="001719BB" w:rsidRPr="00464F22" w:rsidRDefault="001719BB" w:rsidP="001719BB">
      <w:pPr>
        <w:spacing w:after="0" w:line="240" w:lineRule="auto"/>
        <w:ind w:left="6521"/>
        <w:jc w:val="both"/>
        <w:rPr>
          <w:rFonts w:ascii="Times New Roman" w:hAnsi="Times New Roman"/>
          <w:sz w:val="20"/>
        </w:rPr>
      </w:pPr>
    </w:p>
    <w:p w:rsidR="001719BB" w:rsidRPr="00464F22" w:rsidRDefault="001719BB" w:rsidP="001719BB">
      <w:pPr>
        <w:autoSpaceDE w:val="0"/>
        <w:autoSpaceDN w:val="0"/>
        <w:adjustRightInd w:val="0"/>
        <w:spacing w:after="0" w:line="240" w:lineRule="auto"/>
        <w:jc w:val="both"/>
        <w:rPr>
          <w:rFonts w:ascii="Times New Roman" w:hAnsi="Times New Roman"/>
          <w:sz w:val="20"/>
        </w:rPr>
      </w:pPr>
    </w:p>
    <w:p w:rsidR="001719BB" w:rsidRPr="00464F22" w:rsidRDefault="001719BB" w:rsidP="006D3B67">
      <w:pPr>
        <w:autoSpaceDE w:val="0"/>
        <w:autoSpaceDN w:val="0"/>
        <w:adjustRightInd w:val="0"/>
        <w:spacing w:after="0" w:line="240" w:lineRule="auto"/>
        <w:jc w:val="center"/>
        <w:rPr>
          <w:rFonts w:ascii="Times New Roman" w:hAnsi="Times New Roman"/>
          <w:sz w:val="24"/>
          <w:szCs w:val="24"/>
        </w:rPr>
      </w:pPr>
      <w:r w:rsidRPr="00464F22">
        <w:rPr>
          <w:rFonts w:ascii="Times New Roman" w:hAnsi="Times New Roman"/>
          <w:sz w:val="24"/>
          <w:szCs w:val="24"/>
        </w:rPr>
        <w:t>РАСПИСКА</w:t>
      </w:r>
    </w:p>
    <w:p w:rsidR="001719BB" w:rsidRPr="00464F22" w:rsidRDefault="001719BB" w:rsidP="006D3B67">
      <w:pPr>
        <w:autoSpaceDE w:val="0"/>
        <w:autoSpaceDN w:val="0"/>
        <w:adjustRightInd w:val="0"/>
        <w:spacing w:after="0" w:line="240" w:lineRule="auto"/>
        <w:jc w:val="center"/>
        <w:rPr>
          <w:rFonts w:ascii="Times New Roman" w:hAnsi="Times New Roman"/>
          <w:sz w:val="24"/>
          <w:szCs w:val="24"/>
        </w:rPr>
      </w:pPr>
      <w:r w:rsidRPr="00464F22">
        <w:rPr>
          <w:rFonts w:ascii="Times New Roman" w:hAnsi="Times New Roman"/>
          <w:sz w:val="24"/>
          <w:szCs w:val="24"/>
        </w:rPr>
        <w:t>№ _________ от _________</w:t>
      </w:r>
    </w:p>
    <w:p w:rsidR="001719BB" w:rsidRPr="00464F22" w:rsidRDefault="001719BB" w:rsidP="006D3B67">
      <w:pPr>
        <w:autoSpaceDE w:val="0"/>
        <w:autoSpaceDN w:val="0"/>
        <w:adjustRightInd w:val="0"/>
        <w:spacing w:after="0" w:line="240" w:lineRule="auto"/>
        <w:jc w:val="center"/>
        <w:rPr>
          <w:rFonts w:ascii="Times New Roman" w:hAnsi="Times New Roman"/>
          <w:sz w:val="24"/>
          <w:szCs w:val="24"/>
        </w:rPr>
      </w:pPr>
      <w:r w:rsidRPr="00464F22">
        <w:rPr>
          <w:rFonts w:ascii="Times New Roman" w:hAnsi="Times New Roman"/>
          <w:sz w:val="24"/>
          <w:szCs w:val="24"/>
        </w:rPr>
        <w:t>В ПОЛУЧЕНИИ ДОКУМЕНТОВ</w:t>
      </w:r>
    </w:p>
    <w:p w:rsidR="001719BB" w:rsidRPr="00464F22" w:rsidRDefault="001719BB" w:rsidP="001719BB">
      <w:pPr>
        <w:autoSpaceDE w:val="0"/>
        <w:autoSpaceDN w:val="0"/>
        <w:adjustRightInd w:val="0"/>
        <w:spacing w:after="0" w:line="240" w:lineRule="auto"/>
        <w:jc w:val="both"/>
        <w:outlineLvl w:val="0"/>
        <w:rPr>
          <w:rFonts w:ascii="Times New Roman" w:hAnsi="Times New Roman"/>
          <w:sz w:val="24"/>
          <w:szCs w:val="24"/>
        </w:rPr>
      </w:pPr>
    </w:p>
    <w:p w:rsidR="001719BB" w:rsidRPr="00464F22" w:rsidRDefault="001719BB" w:rsidP="001719BB">
      <w:pPr>
        <w:autoSpaceDE w:val="0"/>
        <w:autoSpaceDN w:val="0"/>
        <w:adjustRightInd w:val="0"/>
        <w:spacing w:after="0" w:line="240" w:lineRule="auto"/>
        <w:jc w:val="both"/>
        <w:rPr>
          <w:rFonts w:ascii="Times New Roman" w:hAnsi="Times New Roman"/>
          <w:sz w:val="24"/>
          <w:szCs w:val="24"/>
        </w:rPr>
      </w:pPr>
      <w:r w:rsidRPr="00464F22">
        <w:rPr>
          <w:rFonts w:ascii="Times New Roman" w:hAnsi="Times New Roman"/>
          <w:sz w:val="24"/>
          <w:szCs w:val="24"/>
        </w:rPr>
        <w:t>Выдана</w:t>
      </w:r>
    </w:p>
    <w:p w:rsidR="001719BB" w:rsidRPr="00464F22" w:rsidRDefault="001719BB" w:rsidP="001719BB">
      <w:pPr>
        <w:autoSpaceDE w:val="0"/>
        <w:autoSpaceDN w:val="0"/>
        <w:adjustRightInd w:val="0"/>
        <w:spacing w:after="0" w:line="240" w:lineRule="auto"/>
        <w:jc w:val="both"/>
        <w:rPr>
          <w:rFonts w:ascii="Times New Roman" w:hAnsi="Times New Roman"/>
          <w:sz w:val="24"/>
          <w:szCs w:val="24"/>
        </w:rPr>
      </w:pPr>
      <w:r w:rsidRPr="00464F22">
        <w:rPr>
          <w:rFonts w:ascii="Times New Roman" w:hAnsi="Times New Roman"/>
          <w:sz w:val="24"/>
          <w:szCs w:val="24"/>
        </w:rPr>
        <w:t>_______________________________________________________________________</w:t>
      </w:r>
    </w:p>
    <w:p w:rsidR="001719BB" w:rsidRPr="00464F22" w:rsidRDefault="001719BB" w:rsidP="001719BB">
      <w:pPr>
        <w:autoSpaceDE w:val="0"/>
        <w:autoSpaceDN w:val="0"/>
        <w:adjustRightInd w:val="0"/>
        <w:spacing w:after="0" w:line="240" w:lineRule="auto"/>
        <w:jc w:val="both"/>
        <w:rPr>
          <w:rFonts w:ascii="Times New Roman" w:hAnsi="Times New Roman"/>
          <w:sz w:val="24"/>
          <w:szCs w:val="24"/>
        </w:rPr>
      </w:pPr>
      <w:r w:rsidRPr="00464F22">
        <w:rPr>
          <w:rFonts w:ascii="Times New Roman" w:hAnsi="Times New Roman"/>
          <w:sz w:val="24"/>
          <w:szCs w:val="24"/>
        </w:rPr>
        <w:t>(</w:t>
      </w:r>
      <w:r w:rsidRPr="00464F22">
        <w:rPr>
          <w:rFonts w:ascii="Times New Roman" w:hAnsi="Times New Roman"/>
          <w:sz w:val="20"/>
        </w:rPr>
        <w:t>Ф.И.О. заявителя</w:t>
      </w:r>
      <w:r w:rsidRPr="00464F22">
        <w:rPr>
          <w:rFonts w:ascii="Times New Roman" w:hAnsi="Times New Roman"/>
          <w:sz w:val="24"/>
          <w:szCs w:val="24"/>
        </w:rPr>
        <w:t>)</w:t>
      </w:r>
    </w:p>
    <w:p w:rsidR="001719BB" w:rsidRPr="00464F22" w:rsidRDefault="001719BB" w:rsidP="001719BB">
      <w:pPr>
        <w:autoSpaceDE w:val="0"/>
        <w:autoSpaceDN w:val="0"/>
        <w:adjustRightInd w:val="0"/>
        <w:spacing w:after="0" w:line="240" w:lineRule="auto"/>
        <w:jc w:val="both"/>
        <w:rPr>
          <w:rFonts w:ascii="Times New Roman" w:hAnsi="Times New Roman"/>
          <w:sz w:val="24"/>
          <w:szCs w:val="24"/>
        </w:rPr>
      </w:pPr>
    </w:p>
    <w:p w:rsidR="001719BB" w:rsidRPr="00464F22" w:rsidRDefault="001719BB" w:rsidP="001719BB">
      <w:pPr>
        <w:autoSpaceDE w:val="0"/>
        <w:autoSpaceDN w:val="0"/>
        <w:adjustRightInd w:val="0"/>
        <w:spacing w:after="0" w:line="240" w:lineRule="auto"/>
        <w:jc w:val="both"/>
        <w:rPr>
          <w:rFonts w:ascii="Times New Roman" w:hAnsi="Times New Roman"/>
          <w:sz w:val="24"/>
          <w:szCs w:val="24"/>
        </w:rPr>
      </w:pPr>
      <w:r w:rsidRPr="00464F22">
        <w:rPr>
          <w:rFonts w:ascii="Times New Roman" w:hAnsi="Times New Roman"/>
          <w:sz w:val="24"/>
          <w:szCs w:val="24"/>
        </w:rPr>
        <w:t>Перечень документов, представленных заявителем самостоятельно:</w:t>
      </w:r>
    </w:p>
    <w:p w:rsidR="001719BB" w:rsidRPr="00464F22" w:rsidRDefault="001719BB" w:rsidP="001719BB">
      <w:pPr>
        <w:autoSpaceDE w:val="0"/>
        <w:autoSpaceDN w:val="0"/>
        <w:adjustRightInd w:val="0"/>
        <w:spacing w:after="0" w:line="240" w:lineRule="auto"/>
        <w:jc w:val="both"/>
        <w:rPr>
          <w:rFonts w:ascii="Times New Roman" w:hAnsi="Times New Roman"/>
          <w:sz w:val="24"/>
          <w:szCs w:val="24"/>
        </w:rPr>
      </w:pPr>
      <w:r w:rsidRPr="00464F22">
        <w:rPr>
          <w:rFonts w:ascii="Times New Roman" w:hAnsi="Times New Roman"/>
          <w:sz w:val="24"/>
          <w:szCs w:val="24"/>
        </w:rPr>
        <w:t>1. ____________________________________________________________________</w:t>
      </w:r>
    </w:p>
    <w:p w:rsidR="001719BB" w:rsidRPr="00464F22" w:rsidRDefault="001719BB" w:rsidP="001719BB">
      <w:pPr>
        <w:autoSpaceDE w:val="0"/>
        <w:autoSpaceDN w:val="0"/>
        <w:adjustRightInd w:val="0"/>
        <w:spacing w:after="0" w:line="240" w:lineRule="auto"/>
        <w:jc w:val="both"/>
        <w:rPr>
          <w:rFonts w:ascii="Times New Roman" w:hAnsi="Times New Roman"/>
          <w:sz w:val="24"/>
          <w:szCs w:val="24"/>
        </w:rPr>
      </w:pPr>
      <w:r w:rsidRPr="00464F22">
        <w:rPr>
          <w:rFonts w:ascii="Times New Roman" w:hAnsi="Times New Roman"/>
          <w:sz w:val="24"/>
          <w:szCs w:val="24"/>
        </w:rPr>
        <w:t>2. ____________________________________________________________________</w:t>
      </w:r>
    </w:p>
    <w:p w:rsidR="001719BB" w:rsidRPr="00464F22" w:rsidRDefault="001719BB" w:rsidP="001719BB">
      <w:pPr>
        <w:autoSpaceDE w:val="0"/>
        <w:autoSpaceDN w:val="0"/>
        <w:adjustRightInd w:val="0"/>
        <w:spacing w:after="0" w:line="240" w:lineRule="auto"/>
        <w:jc w:val="both"/>
        <w:rPr>
          <w:rFonts w:ascii="Times New Roman" w:hAnsi="Times New Roman"/>
          <w:sz w:val="24"/>
          <w:szCs w:val="24"/>
        </w:rPr>
      </w:pPr>
      <w:r w:rsidRPr="00464F22">
        <w:rPr>
          <w:rFonts w:ascii="Times New Roman" w:hAnsi="Times New Roman"/>
          <w:sz w:val="24"/>
          <w:szCs w:val="24"/>
        </w:rPr>
        <w:t>3. ____________________________________________________________________</w:t>
      </w:r>
    </w:p>
    <w:p w:rsidR="001719BB" w:rsidRPr="00464F22" w:rsidRDefault="001719BB" w:rsidP="001719BB">
      <w:pPr>
        <w:autoSpaceDE w:val="0"/>
        <w:autoSpaceDN w:val="0"/>
        <w:adjustRightInd w:val="0"/>
        <w:spacing w:after="0" w:line="240" w:lineRule="auto"/>
        <w:jc w:val="both"/>
        <w:rPr>
          <w:rFonts w:ascii="Times New Roman" w:hAnsi="Times New Roman"/>
          <w:sz w:val="24"/>
          <w:szCs w:val="24"/>
        </w:rPr>
      </w:pPr>
      <w:r w:rsidRPr="00464F22">
        <w:rPr>
          <w:rFonts w:ascii="Times New Roman" w:hAnsi="Times New Roman"/>
          <w:sz w:val="24"/>
          <w:szCs w:val="24"/>
        </w:rPr>
        <w:t>4. ____________________________________________________________________</w:t>
      </w:r>
    </w:p>
    <w:p w:rsidR="001719BB" w:rsidRPr="00464F22" w:rsidRDefault="001719BB" w:rsidP="001719BB">
      <w:pPr>
        <w:autoSpaceDE w:val="0"/>
        <w:autoSpaceDN w:val="0"/>
        <w:adjustRightInd w:val="0"/>
        <w:spacing w:after="0" w:line="240" w:lineRule="auto"/>
        <w:jc w:val="both"/>
        <w:rPr>
          <w:rFonts w:ascii="Times New Roman" w:hAnsi="Times New Roman"/>
          <w:sz w:val="24"/>
          <w:szCs w:val="24"/>
        </w:rPr>
      </w:pPr>
      <w:r w:rsidRPr="00464F22">
        <w:rPr>
          <w:rFonts w:ascii="Times New Roman" w:hAnsi="Times New Roman"/>
          <w:sz w:val="24"/>
          <w:szCs w:val="24"/>
        </w:rPr>
        <w:t>5. ____________________________________________________________________</w:t>
      </w:r>
    </w:p>
    <w:p w:rsidR="001719BB" w:rsidRPr="00464F22" w:rsidRDefault="001719BB" w:rsidP="001719BB">
      <w:pPr>
        <w:autoSpaceDE w:val="0"/>
        <w:autoSpaceDN w:val="0"/>
        <w:adjustRightInd w:val="0"/>
        <w:spacing w:after="0" w:line="240" w:lineRule="auto"/>
        <w:jc w:val="both"/>
        <w:rPr>
          <w:rFonts w:ascii="Times New Roman" w:hAnsi="Times New Roman"/>
          <w:sz w:val="24"/>
          <w:szCs w:val="24"/>
        </w:rPr>
      </w:pPr>
      <w:r w:rsidRPr="00464F22">
        <w:rPr>
          <w:rFonts w:ascii="Times New Roman" w:hAnsi="Times New Roman"/>
          <w:sz w:val="24"/>
          <w:szCs w:val="24"/>
        </w:rPr>
        <w:t>6. ____________________________________________________________________</w:t>
      </w:r>
    </w:p>
    <w:p w:rsidR="001719BB" w:rsidRPr="00464F22" w:rsidRDefault="001719BB" w:rsidP="001719BB">
      <w:pPr>
        <w:autoSpaceDE w:val="0"/>
        <w:autoSpaceDN w:val="0"/>
        <w:adjustRightInd w:val="0"/>
        <w:spacing w:after="0" w:line="240" w:lineRule="auto"/>
        <w:jc w:val="both"/>
        <w:rPr>
          <w:rFonts w:ascii="Times New Roman" w:hAnsi="Times New Roman"/>
          <w:sz w:val="24"/>
          <w:szCs w:val="24"/>
        </w:rPr>
      </w:pPr>
      <w:r w:rsidRPr="00464F22">
        <w:rPr>
          <w:rFonts w:ascii="Times New Roman" w:hAnsi="Times New Roman"/>
          <w:sz w:val="24"/>
          <w:szCs w:val="24"/>
        </w:rPr>
        <w:t>7. ____________________________________________________________________</w:t>
      </w:r>
    </w:p>
    <w:p w:rsidR="001719BB" w:rsidRPr="00464F22" w:rsidRDefault="001719BB" w:rsidP="001719BB">
      <w:pPr>
        <w:autoSpaceDE w:val="0"/>
        <w:autoSpaceDN w:val="0"/>
        <w:adjustRightInd w:val="0"/>
        <w:spacing w:after="0" w:line="240" w:lineRule="auto"/>
        <w:jc w:val="both"/>
        <w:rPr>
          <w:rFonts w:ascii="Times New Roman" w:hAnsi="Times New Roman"/>
          <w:sz w:val="24"/>
          <w:szCs w:val="24"/>
        </w:rPr>
      </w:pPr>
    </w:p>
    <w:p w:rsidR="001719BB" w:rsidRPr="00464F22" w:rsidRDefault="001719BB" w:rsidP="001719BB">
      <w:pPr>
        <w:autoSpaceDE w:val="0"/>
        <w:autoSpaceDN w:val="0"/>
        <w:adjustRightInd w:val="0"/>
        <w:spacing w:after="0" w:line="240" w:lineRule="auto"/>
        <w:jc w:val="both"/>
        <w:rPr>
          <w:rFonts w:ascii="Times New Roman" w:hAnsi="Times New Roman"/>
          <w:sz w:val="24"/>
          <w:szCs w:val="24"/>
        </w:rPr>
      </w:pPr>
      <w:r w:rsidRPr="00464F22">
        <w:rPr>
          <w:rFonts w:ascii="Times New Roman" w:hAnsi="Times New Roman"/>
          <w:sz w:val="24"/>
          <w:szCs w:val="24"/>
        </w:rPr>
        <w:t>Перечень документов, которые будут получены по межведомственным</w:t>
      </w:r>
    </w:p>
    <w:p w:rsidR="001719BB" w:rsidRPr="00464F22" w:rsidRDefault="001719BB" w:rsidP="001719BB">
      <w:pPr>
        <w:autoSpaceDE w:val="0"/>
        <w:autoSpaceDN w:val="0"/>
        <w:adjustRightInd w:val="0"/>
        <w:spacing w:after="0" w:line="240" w:lineRule="auto"/>
        <w:jc w:val="both"/>
        <w:rPr>
          <w:rFonts w:ascii="Times New Roman" w:hAnsi="Times New Roman"/>
          <w:sz w:val="24"/>
          <w:szCs w:val="24"/>
        </w:rPr>
      </w:pPr>
      <w:r w:rsidRPr="00464F22">
        <w:rPr>
          <w:rFonts w:ascii="Times New Roman" w:hAnsi="Times New Roman"/>
          <w:sz w:val="24"/>
          <w:szCs w:val="24"/>
        </w:rPr>
        <w:t>запросам (</w:t>
      </w:r>
      <w:r w:rsidR="00025446" w:rsidRPr="00464F22">
        <w:rPr>
          <w:rFonts w:ascii="Times New Roman" w:hAnsi="Times New Roman"/>
          <w:sz w:val="24"/>
          <w:szCs w:val="24"/>
        </w:rPr>
        <w:t>заполняется в</w:t>
      </w:r>
      <w:r w:rsidRPr="00464F22">
        <w:rPr>
          <w:rFonts w:ascii="Times New Roman" w:hAnsi="Times New Roman"/>
          <w:sz w:val="24"/>
          <w:szCs w:val="24"/>
        </w:rPr>
        <w:t xml:space="preserve"> случае, если такие документы </w:t>
      </w:r>
      <w:r w:rsidR="00025446" w:rsidRPr="00464F22">
        <w:rPr>
          <w:rFonts w:ascii="Times New Roman" w:hAnsi="Times New Roman"/>
          <w:sz w:val="24"/>
          <w:szCs w:val="24"/>
        </w:rPr>
        <w:t>не были</w:t>
      </w:r>
      <w:r w:rsidRPr="00464F22">
        <w:rPr>
          <w:rFonts w:ascii="Times New Roman" w:hAnsi="Times New Roman"/>
          <w:sz w:val="24"/>
          <w:szCs w:val="24"/>
        </w:rPr>
        <w:t xml:space="preserve"> представлены</w:t>
      </w:r>
    </w:p>
    <w:p w:rsidR="001719BB" w:rsidRPr="00464F22" w:rsidRDefault="001719BB" w:rsidP="001719BB">
      <w:pPr>
        <w:autoSpaceDE w:val="0"/>
        <w:autoSpaceDN w:val="0"/>
        <w:adjustRightInd w:val="0"/>
        <w:spacing w:after="0" w:line="240" w:lineRule="auto"/>
        <w:jc w:val="both"/>
        <w:rPr>
          <w:rFonts w:ascii="Times New Roman" w:hAnsi="Times New Roman"/>
          <w:sz w:val="24"/>
          <w:szCs w:val="24"/>
        </w:rPr>
      </w:pPr>
      <w:r w:rsidRPr="00464F22">
        <w:rPr>
          <w:rFonts w:ascii="Times New Roman" w:hAnsi="Times New Roman"/>
          <w:sz w:val="24"/>
          <w:szCs w:val="24"/>
        </w:rPr>
        <w:t>заявителем по собственной инициативе):</w:t>
      </w:r>
    </w:p>
    <w:p w:rsidR="001719BB" w:rsidRPr="00464F22" w:rsidRDefault="001719BB" w:rsidP="001719BB">
      <w:pPr>
        <w:autoSpaceDE w:val="0"/>
        <w:autoSpaceDN w:val="0"/>
        <w:adjustRightInd w:val="0"/>
        <w:spacing w:after="0" w:line="240" w:lineRule="auto"/>
        <w:jc w:val="both"/>
        <w:rPr>
          <w:rFonts w:ascii="Times New Roman" w:hAnsi="Times New Roman"/>
          <w:sz w:val="24"/>
          <w:szCs w:val="24"/>
        </w:rPr>
      </w:pPr>
      <w:r w:rsidRPr="00464F22">
        <w:rPr>
          <w:rFonts w:ascii="Times New Roman" w:hAnsi="Times New Roman"/>
          <w:sz w:val="24"/>
          <w:szCs w:val="24"/>
        </w:rPr>
        <w:t>1. ____________________________________________________________________</w:t>
      </w:r>
    </w:p>
    <w:p w:rsidR="001719BB" w:rsidRPr="00464F22" w:rsidRDefault="001719BB" w:rsidP="001719BB">
      <w:pPr>
        <w:autoSpaceDE w:val="0"/>
        <w:autoSpaceDN w:val="0"/>
        <w:adjustRightInd w:val="0"/>
        <w:spacing w:after="0" w:line="240" w:lineRule="auto"/>
        <w:jc w:val="both"/>
        <w:rPr>
          <w:rFonts w:ascii="Times New Roman" w:hAnsi="Times New Roman"/>
          <w:sz w:val="24"/>
          <w:szCs w:val="24"/>
        </w:rPr>
      </w:pPr>
      <w:r w:rsidRPr="00464F22">
        <w:rPr>
          <w:rFonts w:ascii="Times New Roman" w:hAnsi="Times New Roman"/>
          <w:sz w:val="24"/>
          <w:szCs w:val="24"/>
        </w:rPr>
        <w:t>2. ____________________________________________________________________</w:t>
      </w:r>
    </w:p>
    <w:p w:rsidR="001719BB" w:rsidRPr="00464F22" w:rsidRDefault="001719BB" w:rsidP="001719BB">
      <w:pPr>
        <w:autoSpaceDE w:val="0"/>
        <w:autoSpaceDN w:val="0"/>
        <w:adjustRightInd w:val="0"/>
        <w:spacing w:after="0" w:line="240" w:lineRule="auto"/>
        <w:jc w:val="both"/>
        <w:rPr>
          <w:rFonts w:ascii="Times New Roman" w:hAnsi="Times New Roman"/>
          <w:sz w:val="24"/>
          <w:szCs w:val="24"/>
        </w:rPr>
      </w:pPr>
      <w:r w:rsidRPr="00464F22">
        <w:rPr>
          <w:rFonts w:ascii="Times New Roman" w:hAnsi="Times New Roman"/>
          <w:sz w:val="24"/>
          <w:szCs w:val="24"/>
        </w:rPr>
        <w:t>3. ____________________________________________________________________</w:t>
      </w:r>
    </w:p>
    <w:p w:rsidR="001719BB" w:rsidRPr="00464F22" w:rsidRDefault="001719BB" w:rsidP="001719BB">
      <w:pPr>
        <w:autoSpaceDE w:val="0"/>
        <w:autoSpaceDN w:val="0"/>
        <w:adjustRightInd w:val="0"/>
        <w:spacing w:after="0" w:line="240" w:lineRule="auto"/>
        <w:jc w:val="both"/>
        <w:rPr>
          <w:rFonts w:ascii="Times New Roman" w:hAnsi="Times New Roman"/>
          <w:sz w:val="24"/>
          <w:szCs w:val="24"/>
        </w:rPr>
      </w:pPr>
    </w:p>
    <w:p w:rsidR="001719BB" w:rsidRPr="00464F22" w:rsidRDefault="001719BB" w:rsidP="001719BB">
      <w:pPr>
        <w:autoSpaceDE w:val="0"/>
        <w:autoSpaceDN w:val="0"/>
        <w:adjustRightInd w:val="0"/>
        <w:spacing w:after="0" w:line="240" w:lineRule="auto"/>
        <w:jc w:val="both"/>
        <w:rPr>
          <w:rFonts w:ascii="Times New Roman" w:hAnsi="Times New Roman"/>
          <w:sz w:val="24"/>
          <w:szCs w:val="24"/>
        </w:rPr>
      </w:pPr>
      <w:r w:rsidRPr="00464F22">
        <w:rPr>
          <w:rFonts w:ascii="Times New Roman" w:hAnsi="Times New Roman"/>
          <w:sz w:val="24"/>
          <w:szCs w:val="24"/>
        </w:rPr>
        <w:t>_________________________________________________________</w:t>
      </w:r>
    </w:p>
    <w:p w:rsidR="001719BB" w:rsidRPr="00464F22" w:rsidRDefault="001719BB" w:rsidP="001719BB">
      <w:pPr>
        <w:autoSpaceDE w:val="0"/>
        <w:autoSpaceDN w:val="0"/>
        <w:adjustRightInd w:val="0"/>
        <w:spacing w:after="0" w:line="240" w:lineRule="auto"/>
        <w:jc w:val="both"/>
        <w:rPr>
          <w:rFonts w:ascii="Times New Roman" w:hAnsi="Times New Roman"/>
          <w:sz w:val="20"/>
        </w:rPr>
      </w:pPr>
      <w:r w:rsidRPr="00464F22">
        <w:rPr>
          <w:rFonts w:ascii="Times New Roman" w:hAnsi="Times New Roman"/>
          <w:sz w:val="24"/>
          <w:szCs w:val="24"/>
        </w:rPr>
        <w:t>(</w:t>
      </w:r>
      <w:r w:rsidRPr="00464F22">
        <w:rPr>
          <w:rFonts w:ascii="Times New Roman" w:hAnsi="Times New Roman"/>
          <w:sz w:val="20"/>
        </w:rPr>
        <w:t>должность, Ф.И.О. должностного лица, подпись</w:t>
      </w:r>
    </w:p>
    <w:p w:rsidR="001719BB" w:rsidRPr="00464F22" w:rsidRDefault="001719BB" w:rsidP="001719BB">
      <w:pPr>
        <w:autoSpaceDE w:val="0"/>
        <w:autoSpaceDN w:val="0"/>
        <w:adjustRightInd w:val="0"/>
        <w:spacing w:after="0" w:line="240" w:lineRule="auto"/>
        <w:jc w:val="both"/>
        <w:rPr>
          <w:rFonts w:ascii="Times New Roman" w:hAnsi="Times New Roman"/>
          <w:sz w:val="20"/>
        </w:rPr>
      </w:pPr>
      <w:r w:rsidRPr="00464F22">
        <w:rPr>
          <w:rFonts w:ascii="Times New Roman" w:hAnsi="Times New Roman"/>
          <w:sz w:val="20"/>
        </w:rPr>
        <w:t>выдавшего расписку)</w:t>
      </w:r>
    </w:p>
    <w:p w:rsidR="001719BB" w:rsidRPr="00464F22" w:rsidRDefault="001719BB" w:rsidP="001719BB">
      <w:pPr>
        <w:widowControl w:val="0"/>
        <w:autoSpaceDE w:val="0"/>
        <w:autoSpaceDN w:val="0"/>
        <w:adjustRightInd w:val="0"/>
        <w:spacing w:after="0" w:line="240" w:lineRule="auto"/>
        <w:ind w:left="5954"/>
        <w:jc w:val="both"/>
        <w:rPr>
          <w:rFonts w:ascii="Times New Roman" w:hAnsi="Times New Roman"/>
          <w:sz w:val="20"/>
        </w:rPr>
      </w:pPr>
    </w:p>
    <w:p w:rsidR="001719BB" w:rsidRPr="00464F22" w:rsidRDefault="001719BB" w:rsidP="001719BB">
      <w:pPr>
        <w:widowControl w:val="0"/>
        <w:autoSpaceDE w:val="0"/>
        <w:autoSpaceDN w:val="0"/>
        <w:adjustRightInd w:val="0"/>
        <w:spacing w:after="0" w:line="240" w:lineRule="auto"/>
        <w:ind w:left="5954"/>
        <w:jc w:val="both"/>
        <w:rPr>
          <w:rFonts w:ascii="Times New Roman" w:hAnsi="Times New Roman"/>
          <w:sz w:val="20"/>
        </w:rPr>
      </w:pPr>
    </w:p>
    <w:p w:rsidR="001719BB" w:rsidRPr="00464F22" w:rsidRDefault="001719BB" w:rsidP="001719BB">
      <w:pPr>
        <w:widowControl w:val="0"/>
        <w:autoSpaceDE w:val="0"/>
        <w:autoSpaceDN w:val="0"/>
        <w:adjustRightInd w:val="0"/>
        <w:spacing w:after="0" w:line="240" w:lineRule="auto"/>
        <w:ind w:left="5954"/>
        <w:jc w:val="both"/>
        <w:rPr>
          <w:rFonts w:ascii="Times New Roman" w:hAnsi="Times New Roman"/>
          <w:sz w:val="20"/>
        </w:rPr>
      </w:pPr>
    </w:p>
    <w:p w:rsidR="001719BB" w:rsidRPr="00464F22" w:rsidRDefault="001719BB" w:rsidP="001719BB">
      <w:pPr>
        <w:widowControl w:val="0"/>
        <w:autoSpaceDE w:val="0"/>
        <w:autoSpaceDN w:val="0"/>
        <w:adjustRightInd w:val="0"/>
        <w:spacing w:after="0" w:line="240" w:lineRule="auto"/>
        <w:ind w:left="5954"/>
        <w:jc w:val="both"/>
        <w:rPr>
          <w:rFonts w:ascii="Times New Roman" w:hAnsi="Times New Roman"/>
          <w:sz w:val="20"/>
        </w:rPr>
        <w:sectPr w:rsidR="001719BB" w:rsidRPr="00464F22" w:rsidSect="001719BB">
          <w:pgSz w:w="11906" w:h="16838"/>
          <w:pgMar w:top="1134" w:right="849" w:bottom="1134" w:left="1134" w:header="708" w:footer="708" w:gutter="0"/>
          <w:cols w:space="708"/>
          <w:docGrid w:linePitch="360"/>
        </w:sectPr>
      </w:pPr>
    </w:p>
    <w:p w:rsidR="001719BB" w:rsidRPr="00464F22" w:rsidRDefault="001719BB" w:rsidP="006D3B67">
      <w:pPr>
        <w:widowControl w:val="0"/>
        <w:autoSpaceDE w:val="0"/>
        <w:autoSpaceDN w:val="0"/>
        <w:adjustRightInd w:val="0"/>
        <w:spacing w:after="0" w:line="240" w:lineRule="auto"/>
        <w:ind w:left="5954"/>
        <w:jc w:val="right"/>
        <w:rPr>
          <w:rFonts w:ascii="Times New Roman" w:hAnsi="Times New Roman"/>
          <w:sz w:val="20"/>
        </w:rPr>
      </w:pPr>
      <w:r w:rsidRPr="00464F22">
        <w:rPr>
          <w:rFonts w:ascii="Times New Roman" w:hAnsi="Times New Roman"/>
          <w:sz w:val="20"/>
        </w:rPr>
        <w:lastRenderedPageBreak/>
        <w:t>Приложение № 4</w:t>
      </w:r>
    </w:p>
    <w:p w:rsidR="001719BB" w:rsidRPr="00A728B0" w:rsidRDefault="001719BB" w:rsidP="001719BB">
      <w:pPr>
        <w:spacing w:after="0" w:line="240" w:lineRule="auto"/>
        <w:ind w:left="6237"/>
        <w:jc w:val="both"/>
        <w:rPr>
          <w:rFonts w:ascii="Times New Roman" w:hAnsi="Times New Roman"/>
          <w:sz w:val="20"/>
        </w:rPr>
      </w:pPr>
      <w:r w:rsidRPr="00464F22">
        <w:rPr>
          <w:rFonts w:ascii="Times New Roman" w:hAnsi="Times New Roman"/>
          <w:sz w:val="20"/>
        </w:rPr>
        <w:t xml:space="preserve">к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00025446">
        <w:rPr>
          <w:rFonts w:ascii="Times New Roman" w:hAnsi="Times New Roman"/>
          <w:sz w:val="20"/>
        </w:rPr>
        <w:t xml:space="preserve">Коноваловского </w:t>
      </w:r>
      <w:r w:rsidRPr="00A728B0">
        <w:rPr>
          <w:rFonts w:ascii="Times New Roman" w:hAnsi="Times New Roman"/>
          <w:sz w:val="20"/>
        </w:rPr>
        <w:t>муниципал</w:t>
      </w:r>
      <w:r w:rsidR="00025446">
        <w:rPr>
          <w:rFonts w:ascii="Times New Roman" w:hAnsi="Times New Roman"/>
          <w:sz w:val="20"/>
        </w:rPr>
        <w:t xml:space="preserve">ьного образования </w:t>
      </w:r>
    </w:p>
    <w:p w:rsidR="001719BB" w:rsidRPr="00464F22" w:rsidRDefault="001719BB" w:rsidP="001719BB">
      <w:pPr>
        <w:spacing w:after="0" w:line="240" w:lineRule="auto"/>
        <w:ind w:left="6237"/>
        <w:jc w:val="both"/>
        <w:rPr>
          <w:rFonts w:ascii="Times New Roman" w:hAnsi="Times New Roman"/>
          <w:sz w:val="20"/>
        </w:rPr>
      </w:pPr>
    </w:p>
    <w:p w:rsidR="001719BB" w:rsidRPr="00464F22" w:rsidRDefault="001719BB" w:rsidP="001719BB">
      <w:pPr>
        <w:spacing w:after="0" w:line="240" w:lineRule="auto"/>
        <w:ind w:left="5954"/>
        <w:jc w:val="both"/>
        <w:rPr>
          <w:rFonts w:ascii="Times New Roman" w:hAnsi="Times New Roman"/>
          <w:sz w:val="20"/>
        </w:rPr>
      </w:pPr>
    </w:p>
    <w:p w:rsidR="001719BB" w:rsidRPr="00464F22" w:rsidRDefault="001719BB" w:rsidP="001719BB">
      <w:pPr>
        <w:widowControl w:val="0"/>
        <w:autoSpaceDE w:val="0"/>
        <w:autoSpaceDN w:val="0"/>
        <w:adjustRightInd w:val="0"/>
        <w:spacing w:after="0" w:line="240" w:lineRule="auto"/>
        <w:jc w:val="both"/>
        <w:rPr>
          <w:rFonts w:ascii="Times New Roman" w:eastAsia="Times New Roman" w:hAnsi="Times New Roman"/>
          <w:szCs w:val="28"/>
        </w:rPr>
      </w:pPr>
    </w:p>
    <w:p w:rsidR="001719BB" w:rsidRPr="00464F22" w:rsidRDefault="001719BB" w:rsidP="001719BB">
      <w:pPr>
        <w:spacing w:after="0" w:line="240" w:lineRule="auto"/>
        <w:ind w:left="5245"/>
        <w:jc w:val="both"/>
        <w:rPr>
          <w:rFonts w:ascii="Times New Roman" w:hAnsi="Times New Roman"/>
          <w:sz w:val="24"/>
          <w:szCs w:val="24"/>
        </w:rPr>
      </w:pPr>
      <w:r w:rsidRPr="00464F22">
        <w:rPr>
          <w:rFonts w:ascii="Times New Roman" w:hAnsi="Times New Roman"/>
          <w:sz w:val="24"/>
          <w:szCs w:val="24"/>
        </w:rPr>
        <w:t xml:space="preserve">Кому  </w:t>
      </w:r>
    </w:p>
    <w:p w:rsidR="001719BB" w:rsidRPr="00464F22" w:rsidRDefault="001719BB" w:rsidP="001719BB">
      <w:pPr>
        <w:pBdr>
          <w:top w:val="single" w:sz="4" w:space="1" w:color="auto"/>
        </w:pBdr>
        <w:spacing w:after="0" w:line="240" w:lineRule="auto"/>
        <w:ind w:left="5898"/>
        <w:jc w:val="both"/>
        <w:rPr>
          <w:rFonts w:ascii="Times New Roman" w:hAnsi="Times New Roman"/>
          <w:sz w:val="20"/>
        </w:rPr>
      </w:pPr>
      <w:r w:rsidRPr="00464F22">
        <w:rPr>
          <w:rFonts w:ascii="Times New Roman" w:hAnsi="Times New Roman"/>
          <w:sz w:val="20"/>
        </w:rPr>
        <w:t xml:space="preserve">(фамилия, имя, отчество – </w:t>
      </w:r>
    </w:p>
    <w:p w:rsidR="001719BB" w:rsidRPr="00464F22" w:rsidRDefault="001719BB" w:rsidP="001719BB">
      <w:pPr>
        <w:spacing w:after="0" w:line="240" w:lineRule="auto"/>
        <w:ind w:left="5898"/>
        <w:jc w:val="both"/>
        <w:rPr>
          <w:rFonts w:ascii="Times New Roman" w:hAnsi="Times New Roman"/>
          <w:sz w:val="20"/>
        </w:rPr>
      </w:pPr>
    </w:p>
    <w:p w:rsidR="001719BB" w:rsidRPr="00464F22" w:rsidRDefault="001719BB" w:rsidP="001719BB">
      <w:pPr>
        <w:pBdr>
          <w:top w:val="single" w:sz="4" w:space="1" w:color="auto"/>
        </w:pBdr>
        <w:spacing w:after="0" w:line="240" w:lineRule="auto"/>
        <w:ind w:left="5898"/>
        <w:jc w:val="both"/>
        <w:rPr>
          <w:rFonts w:ascii="Times New Roman" w:hAnsi="Times New Roman"/>
          <w:sz w:val="20"/>
        </w:rPr>
      </w:pPr>
      <w:r w:rsidRPr="00464F22">
        <w:rPr>
          <w:rFonts w:ascii="Times New Roman" w:hAnsi="Times New Roman"/>
          <w:sz w:val="20"/>
        </w:rPr>
        <w:t>для граждан;</w:t>
      </w:r>
    </w:p>
    <w:p w:rsidR="001719BB" w:rsidRPr="00464F22" w:rsidRDefault="001719BB" w:rsidP="001719BB">
      <w:pPr>
        <w:spacing w:after="0" w:line="240" w:lineRule="auto"/>
        <w:ind w:left="5898"/>
        <w:jc w:val="both"/>
        <w:rPr>
          <w:rFonts w:ascii="Times New Roman" w:hAnsi="Times New Roman"/>
          <w:sz w:val="20"/>
        </w:rPr>
      </w:pPr>
    </w:p>
    <w:p w:rsidR="001719BB" w:rsidRPr="00464F22" w:rsidRDefault="001719BB" w:rsidP="001719BB">
      <w:pPr>
        <w:pBdr>
          <w:top w:val="single" w:sz="4" w:space="1" w:color="auto"/>
        </w:pBdr>
        <w:spacing w:after="0" w:line="240" w:lineRule="auto"/>
        <w:ind w:left="5898"/>
        <w:jc w:val="both"/>
        <w:rPr>
          <w:rFonts w:ascii="Times New Roman" w:hAnsi="Times New Roman"/>
          <w:sz w:val="20"/>
        </w:rPr>
      </w:pPr>
      <w:r w:rsidRPr="00464F22">
        <w:rPr>
          <w:rFonts w:ascii="Times New Roman" w:hAnsi="Times New Roman"/>
          <w:sz w:val="20"/>
        </w:rPr>
        <w:t xml:space="preserve">полное наименование организации – </w:t>
      </w:r>
    </w:p>
    <w:p w:rsidR="001719BB" w:rsidRPr="00464F22" w:rsidRDefault="001719BB" w:rsidP="001719BB">
      <w:pPr>
        <w:spacing w:after="0" w:line="240" w:lineRule="auto"/>
        <w:ind w:left="5898"/>
        <w:jc w:val="both"/>
        <w:rPr>
          <w:rFonts w:ascii="Times New Roman" w:hAnsi="Times New Roman"/>
          <w:sz w:val="20"/>
        </w:rPr>
      </w:pPr>
    </w:p>
    <w:p w:rsidR="001719BB" w:rsidRPr="00464F22" w:rsidRDefault="001719BB" w:rsidP="001719BB">
      <w:pPr>
        <w:pBdr>
          <w:top w:val="single" w:sz="4" w:space="1" w:color="auto"/>
        </w:pBdr>
        <w:spacing w:after="0" w:line="240" w:lineRule="auto"/>
        <w:ind w:left="5898"/>
        <w:jc w:val="both"/>
        <w:rPr>
          <w:rFonts w:ascii="Times New Roman" w:hAnsi="Times New Roman"/>
          <w:sz w:val="20"/>
        </w:rPr>
      </w:pPr>
      <w:r w:rsidRPr="00464F22">
        <w:rPr>
          <w:rFonts w:ascii="Times New Roman" w:hAnsi="Times New Roman"/>
          <w:sz w:val="20"/>
        </w:rPr>
        <w:t>для юридических лиц)</w:t>
      </w:r>
    </w:p>
    <w:p w:rsidR="001719BB" w:rsidRPr="00464F22" w:rsidRDefault="001719BB" w:rsidP="001719BB">
      <w:pPr>
        <w:spacing w:after="0" w:line="240" w:lineRule="auto"/>
        <w:ind w:left="5245"/>
        <w:jc w:val="both"/>
        <w:rPr>
          <w:rFonts w:ascii="Times New Roman" w:hAnsi="Times New Roman"/>
          <w:sz w:val="24"/>
          <w:szCs w:val="24"/>
        </w:rPr>
      </w:pPr>
      <w:r w:rsidRPr="00464F22">
        <w:rPr>
          <w:rFonts w:ascii="Times New Roman" w:hAnsi="Times New Roman"/>
          <w:sz w:val="24"/>
          <w:szCs w:val="24"/>
        </w:rPr>
        <w:t xml:space="preserve">Куда  </w:t>
      </w:r>
    </w:p>
    <w:p w:rsidR="001719BB" w:rsidRPr="00464F22" w:rsidRDefault="001719BB" w:rsidP="001719BB">
      <w:pPr>
        <w:pBdr>
          <w:top w:val="single" w:sz="4" w:space="1" w:color="auto"/>
        </w:pBdr>
        <w:spacing w:after="0" w:line="240" w:lineRule="auto"/>
        <w:ind w:left="5868"/>
        <w:jc w:val="both"/>
        <w:rPr>
          <w:rFonts w:ascii="Times New Roman" w:hAnsi="Times New Roman"/>
          <w:sz w:val="24"/>
          <w:szCs w:val="24"/>
        </w:rPr>
      </w:pPr>
      <w:r w:rsidRPr="00464F22">
        <w:rPr>
          <w:rFonts w:ascii="Times New Roman" w:hAnsi="Times New Roman"/>
          <w:sz w:val="24"/>
          <w:szCs w:val="24"/>
        </w:rPr>
        <w:t>(почтовый индекс и адрес</w:t>
      </w:r>
    </w:p>
    <w:p w:rsidR="001719BB" w:rsidRPr="00464F22" w:rsidRDefault="001719BB" w:rsidP="001719BB">
      <w:pPr>
        <w:spacing w:after="0" w:line="240" w:lineRule="auto"/>
        <w:ind w:left="5868"/>
        <w:jc w:val="both"/>
        <w:rPr>
          <w:rFonts w:ascii="Times New Roman" w:hAnsi="Times New Roman"/>
          <w:sz w:val="24"/>
          <w:szCs w:val="24"/>
        </w:rPr>
      </w:pPr>
    </w:p>
    <w:p w:rsidR="001719BB" w:rsidRPr="00464F22" w:rsidRDefault="001719BB" w:rsidP="001719BB">
      <w:pPr>
        <w:pBdr>
          <w:top w:val="single" w:sz="4" w:space="1" w:color="auto"/>
        </w:pBdr>
        <w:spacing w:after="0" w:line="240" w:lineRule="auto"/>
        <w:ind w:left="5868"/>
        <w:jc w:val="both"/>
        <w:rPr>
          <w:rFonts w:ascii="Times New Roman" w:hAnsi="Times New Roman"/>
          <w:sz w:val="24"/>
          <w:szCs w:val="24"/>
        </w:rPr>
      </w:pPr>
      <w:r w:rsidRPr="00464F22">
        <w:rPr>
          <w:rFonts w:ascii="Times New Roman" w:hAnsi="Times New Roman"/>
          <w:sz w:val="24"/>
          <w:szCs w:val="24"/>
        </w:rPr>
        <w:t>заявителя согласно заявлению</w:t>
      </w:r>
    </w:p>
    <w:p w:rsidR="001719BB" w:rsidRPr="00464F22" w:rsidRDefault="001719BB" w:rsidP="001719BB">
      <w:pPr>
        <w:spacing w:after="0" w:line="240" w:lineRule="auto"/>
        <w:ind w:left="5868"/>
        <w:jc w:val="both"/>
        <w:rPr>
          <w:rFonts w:ascii="Times New Roman" w:hAnsi="Times New Roman"/>
          <w:sz w:val="24"/>
          <w:szCs w:val="24"/>
        </w:rPr>
      </w:pPr>
    </w:p>
    <w:p w:rsidR="001719BB" w:rsidRPr="00464F22" w:rsidRDefault="001719BB" w:rsidP="001719BB">
      <w:pPr>
        <w:pBdr>
          <w:top w:val="single" w:sz="4" w:space="1" w:color="auto"/>
        </w:pBdr>
        <w:spacing w:after="0" w:line="240" w:lineRule="auto"/>
        <w:ind w:left="5868"/>
        <w:jc w:val="both"/>
        <w:rPr>
          <w:rFonts w:ascii="Times New Roman" w:hAnsi="Times New Roman"/>
          <w:sz w:val="24"/>
          <w:szCs w:val="24"/>
        </w:rPr>
      </w:pPr>
      <w:r w:rsidRPr="00464F22">
        <w:rPr>
          <w:rFonts w:ascii="Times New Roman" w:hAnsi="Times New Roman"/>
          <w:sz w:val="24"/>
          <w:szCs w:val="24"/>
        </w:rPr>
        <w:t>о переводе)</w:t>
      </w:r>
    </w:p>
    <w:p w:rsidR="001719BB" w:rsidRPr="00464F22" w:rsidRDefault="001719BB" w:rsidP="001719BB">
      <w:pPr>
        <w:spacing w:after="0" w:line="240" w:lineRule="auto"/>
        <w:ind w:left="5868"/>
        <w:jc w:val="both"/>
        <w:rPr>
          <w:rFonts w:ascii="Times New Roman" w:hAnsi="Times New Roman"/>
          <w:sz w:val="24"/>
          <w:szCs w:val="24"/>
        </w:rPr>
      </w:pPr>
    </w:p>
    <w:p w:rsidR="001719BB" w:rsidRPr="00464F22" w:rsidRDefault="001719BB" w:rsidP="001719BB">
      <w:pPr>
        <w:pBdr>
          <w:top w:val="single" w:sz="4" w:space="1" w:color="auto"/>
        </w:pBdr>
        <w:spacing w:after="0" w:line="240" w:lineRule="auto"/>
        <w:ind w:left="5868"/>
        <w:jc w:val="both"/>
        <w:rPr>
          <w:rFonts w:ascii="Times New Roman" w:hAnsi="Times New Roman"/>
          <w:sz w:val="24"/>
          <w:szCs w:val="24"/>
        </w:rPr>
      </w:pPr>
    </w:p>
    <w:p w:rsidR="001719BB" w:rsidRPr="00464F22" w:rsidRDefault="001719BB" w:rsidP="006D3B67">
      <w:pPr>
        <w:spacing w:after="0" w:line="240" w:lineRule="auto"/>
        <w:jc w:val="center"/>
        <w:rPr>
          <w:rFonts w:ascii="Times New Roman" w:hAnsi="Times New Roman"/>
          <w:b/>
          <w:bCs/>
          <w:sz w:val="24"/>
          <w:szCs w:val="24"/>
        </w:rPr>
      </w:pPr>
      <w:r w:rsidRPr="00464F22">
        <w:rPr>
          <w:rFonts w:ascii="Times New Roman" w:hAnsi="Times New Roman"/>
          <w:b/>
          <w:bCs/>
          <w:sz w:val="24"/>
          <w:szCs w:val="24"/>
        </w:rPr>
        <w:t>УВЕДОМЛЕНИЕ</w:t>
      </w:r>
      <w:r w:rsidRPr="00464F22">
        <w:rPr>
          <w:rFonts w:ascii="Times New Roman" w:hAnsi="Times New Roman"/>
          <w:b/>
          <w:bCs/>
          <w:sz w:val="24"/>
          <w:szCs w:val="24"/>
        </w:rPr>
        <w:br/>
        <w:t>о переводе (отказе в переводе) жилого (нежилого)</w:t>
      </w:r>
      <w:r w:rsidRPr="00464F22">
        <w:rPr>
          <w:rFonts w:ascii="Times New Roman" w:hAnsi="Times New Roman"/>
          <w:b/>
          <w:bCs/>
          <w:sz w:val="24"/>
          <w:szCs w:val="24"/>
        </w:rPr>
        <w:br/>
        <w:t>помещения в нежилое (жилое) помещение</w:t>
      </w:r>
    </w:p>
    <w:p w:rsidR="001719BB" w:rsidRPr="00464F22" w:rsidRDefault="001719BB" w:rsidP="001719BB">
      <w:pPr>
        <w:spacing w:after="0" w:line="240" w:lineRule="auto"/>
        <w:jc w:val="both"/>
        <w:rPr>
          <w:rFonts w:ascii="Times New Roman" w:hAnsi="Times New Roman"/>
          <w:sz w:val="24"/>
          <w:szCs w:val="24"/>
        </w:rPr>
      </w:pPr>
    </w:p>
    <w:p w:rsidR="001719BB" w:rsidRPr="00464F22" w:rsidRDefault="001719BB" w:rsidP="001719BB">
      <w:pPr>
        <w:pBdr>
          <w:top w:val="single" w:sz="4" w:space="1" w:color="auto"/>
        </w:pBdr>
        <w:spacing w:after="0" w:line="240" w:lineRule="auto"/>
        <w:jc w:val="both"/>
        <w:rPr>
          <w:rFonts w:ascii="Times New Roman" w:hAnsi="Times New Roman"/>
          <w:sz w:val="20"/>
        </w:rPr>
      </w:pPr>
      <w:r w:rsidRPr="00464F22">
        <w:rPr>
          <w:rFonts w:ascii="Times New Roman" w:hAnsi="Times New Roman"/>
          <w:sz w:val="24"/>
          <w:szCs w:val="24"/>
        </w:rPr>
        <w:t>(</w:t>
      </w:r>
      <w:r w:rsidRPr="00464F22">
        <w:rPr>
          <w:rFonts w:ascii="Times New Roman" w:hAnsi="Times New Roman"/>
          <w:sz w:val="20"/>
        </w:rPr>
        <w:t>полное наименование органа местного самоуправления,</w:t>
      </w:r>
    </w:p>
    <w:p w:rsidR="001719BB" w:rsidRPr="00464F22" w:rsidRDefault="001719BB" w:rsidP="001719BB">
      <w:pPr>
        <w:tabs>
          <w:tab w:val="right" w:pos="10205"/>
        </w:tabs>
        <w:spacing w:after="0" w:line="240" w:lineRule="auto"/>
        <w:jc w:val="both"/>
        <w:rPr>
          <w:rFonts w:ascii="Times New Roman" w:hAnsi="Times New Roman"/>
          <w:sz w:val="20"/>
        </w:rPr>
      </w:pPr>
      <w:r w:rsidRPr="00464F22">
        <w:rPr>
          <w:rFonts w:ascii="Times New Roman" w:hAnsi="Times New Roman"/>
          <w:sz w:val="20"/>
        </w:rPr>
        <w:tab/>
        <w:t>,</w:t>
      </w:r>
    </w:p>
    <w:p w:rsidR="001719BB" w:rsidRPr="00464F22" w:rsidRDefault="001719BB" w:rsidP="001719BB">
      <w:pPr>
        <w:pBdr>
          <w:top w:val="single" w:sz="4" w:space="1" w:color="auto"/>
        </w:pBdr>
        <w:spacing w:after="0" w:line="240" w:lineRule="auto"/>
        <w:ind w:right="113"/>
        <w:jc w:val="both"/>
        <w:rPr>
          <w:rFonts w:ascii="Times New Roman" w:hAnsi="Times New Roman"/>
          <w:sz w:val="24"/>
          <w:szCs w:val="24"/>
        </w:rPr>
      </w:pPr>
      <w:r w:rsidRPr="00464F22">
        <w:rPr>
          <w:rFonts w:ascii="Times New Roman" w:hAnsi="Times New Roman"/>
          <w:sz w:val="20"/>
        </w:rPr>
        <w:t>осуществляющего перевод помещения</w:t>
      </w:r>
      <w:r w:rsidRPr="00464F22">
        <w:rPr>
          <w:rFonts w:ascii="Times New Roman" w:hAnsi="Times New Roman"/>
          <w:sz w:val="24"/>
          <w:szCs w:val="24"/>
        </w:rPr>
        <w:t>)</w:t>
      </w:r>
    </w:p>
    <w:p w:rsidR="001719BB" w:rsidRPr="00464F22" w:rsidRDefault="001719BB" w:rsidP="006D3B67">
      <w:pPr>
        <w:tabs>
          <w:tab w:val="center" w:pos="7994"/>
          <w:tab w:val="right" w:pos="10065"/>
        </w:tabs>
        <w:spacing w:after="0" w:line="240" w:lineRule="auto"/>
        <w:jc w:val="both"/>
        <w:rPr>
          <w:rFonts w:ascii="Times New Roman" w:hAnsi="Times New Roman"/>
          <w:sz w:val="24"/>
          <w:szCs w:val="24"/>
        </w:rPr>
      </w:pPr>
      <w:r w:rsidRPr="00464F22">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w:t>
      </w:r>
      <w:r w:rsidR="00025446" w:rsidRPr="00464F22">
        <w:rPr>
          <w:rFonts w:ascii="Times New Roman" w:hAnsi="Times New Roman"/>
          <w:sz w:val="24"/>
          <w:szCs w:val="24"/>
        </w:rPr>
        <w:t xml:space="preserve">площадью </w:t>
      </w:r>
      <w:r w:rsidR="00025446" w:rsidRPr="00464F22">
        <w:rPr>
          <w:rFonts w:ascii="Times New Roman" w:hAnsi="Times New Roman"/>
          <w:sz w:val="24"/>
          <w:szCs w:val="24"/>
        </w:rPr>
        <w:tab/>
      </w:r>
      <w:r w:rsidRPr="00464F22">
        <w:rPr>
          <w:rFonts w:ascii="Times New Roman" w:hAnsi="Times New Roman"/>
          <w:sz w:val="24"/>
          <w:szCs w:val="24"/>
        </w:rPr>
        <w:tab/>
        <w:t>кв. м,</w:t>
      </w:r>
    </w:p>
    <w:p w:rsidR="001719BB" w:rsidRPr="00464F22" w:rsidRDefault="001719BB" w:rsidP="001719BB">
      <w:pPr>
        <w:pBdr>
          <w:top w:val="single" w:sz="4" w:space="1" w:color="auto"/>
        </w:pBdr>
        <w:spacing w:after="0" w:line="240" w:lineRule="auto"/>
        <w:ind w:left="6663" w:right="707"/>
        <w:jc w:val="both"/>
        <w:rPr>
          <w:rFonts w:ascii="Times New Roman" w:hAnsi="Times New Roman"/>
          <w:sz w:val="24"/>
          <w:szCs w:val="24"/>
        </w:rPr>
      </w:pPr>
    </w:p>
    <w:p w:rsidR="001719BB" w:rsidRPr="00464F22" w:rsidRDefault="001719BB" w:rsidP="001719BB">
      <w:pPr>
        <w:spacing w:after="0" w:line="240" w:lineRule="auto"/>
        <w:jc w:val="both"/>
        <w:rPr>
          <w:rFonts w:ascii="Times New Roman" w:hAnsi="Times New Roman"/>
          <w:sz w:val="24"/>
          <w:szCs w:val="24"/>
        </w:rPr>
      </w:pPr>
      <w:r w:rsidRPr="00464F22">
        <w:rPr>
          <w:rFonts w:ascii="Times New Roman" w:hAnsi="Times New Roman"/>
          <w:sz w:val="24"/>
          <w:szCs w:val="24"/>
        </w:rPr>
        <w:t>находящегося по адресу:</w:t>
      </w:r>
    </w:p>
    <w:p w:rsidR="001719BB" w:rsidRPr="00464F22" w:rsidRDefault="001719BB" w:rsidP="001719BB">
      <w:pPr>
        <w:spacing w:after="0" w:line="240" w:lineRule="auto"/>
        <w:jc w:val="both"/>
        <w:rPr>
          <w:rFonts w:ascii="Times New Roman" w:hAnsi="Times New Roman"/>
          <w:sz w:val="24"/>
          <w:szCs w:val="24"/>
        </w:rPr>
      </w:pPr>
    </w:p>
    <w:p w:rsidR="001719BB" w:rsidRPr="00464F22" w:rsidRDefault="001719BB" w:rsidP="001719BB">
      <w:pPr>
        <w:pBdr>
          <w:top w:val="single" w:sz="4" w:space="1" w:color="auto"/>
        </w:pBdr>
        <w:spacing w:after="0" w:line="240" w:lineRule="auto"/>
        <w:jc w:val="both"/>
        <w:rPr>
          <w:rFonts w:ascii="Times New Roman" w:hAnsi="Times New Roman"/>
          <w:sz w:val="20"/>
        </w:rPr>
      </w:pPr>
      <w:r w:rsidRPr="00464F22">
        <w:rPr>
          <w:rFonts w:ascii="Times New Roman" w:hAnsi="Times New Roman"/>
          <w:sz w:val="24"/>
          <w:szCs w:val="24"/>
        </w:rPr>
        <w:t>(</w:t>
      </w:r>
      <w:r w:rsidRPr="00464F22">
        <w:rPr>
          <w:rFonts w:ascii="Times New Roman" w:hAnsi="Times New Roman"/>
          <w:sz w:val="20"/>
        </w:rPr>
        <w:t>наименование городского или сельского поселения)</w:t>
      </w:r>
    </w:p>
    <w:p w:rsidR="001719BB" w:rsidRPr="00464F22" w:rsidRDefault="001719BB" w:rsidP="001719BB">
      <w:pPr>
        <w:spacing w:after="0" w:line="240" w:lineRule="auto"/>
        <w:jc w:val="both"/>
        <w:rPr>
          <w:rFonts w:ascii="Times New Roman" w:hAnsi="Times New Roman"/>
          <w:sz w:val="20"/>
        </w:rPr>
      </w:pPr>
    </w:p>
    <w:p w:rsidR="001719BB" w:rsidRPr="00464F22" w:rsidRDefault="001719BB" w:rsidP="001719BB">
      <w:pPr>
        <w:pBdr>
          <w:top w:val="single" w:sz="4" w:space="1" w:color="auto"/>
        </w:pBdr>
        <w:spacing w:after="0" w:line="240" w:lineRule="auto"/>
        <w:jc w:val="both"/>
        <w:rPr>
          <w:rFonts w:ascii="Times New Roman" w:hAnsi="Times New Roman"/>
          <w:sz w:val="20"/>
        </w:rPr>
      </w:pPr>
      <w:r w:rsidRPr="00464F22">
        <w:rPr>
          <w:rFonts w:ascii="Times New Roman" w:hAnsi="Times New Roman"/>
          <w:sz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1719BB" w:rsidRPr="00464F22" w:rsidTr="001719BB">
        <w:trPr>
          <w:cantSplit/>
        </w:trPr>
        <w:tc>
          <w:tcPr>
            <w:tcW w:w="532" w:type="dxa"/>
            <w:tcBorders>
              <w:top w:val="nil"/>
              <w:left w:val="nil"/>
              <w:bottom w:val="nil"/>
              <w:right w:val="nil"/>
            </w:tcBorders>
            <w:vAlign w:val="bottom"/>
          </w:tcPr>
          <w:p w:rsidR="001719BB" w:rsidRPr="00464F22" w:rsidRDefault="001719BB" w:rsidP="001719BB">
            <w:pPr>
              <w:spacing w:after="0" w:line="240" w:lineRule="auto"/>
              <w:jc w:val="both"/>
              <w:rPr>
                <w:rFonts w:ascii="Times New Roman" w:hAnsi="Times New Roman"/>
                <w:sz w:val="24"/>
                <w:szCs w:val="24"/>
              </w:rPr>
            </w:pPr>
            <w:r w:rsidRPr="00464F22">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1719BB" w:rsidRPr="00464F22" w:rsidRDefault="001719BB" w:rsidP="001719BB">
            <w:pPr>
              <w:spacing w:after="0" w:line="240" w:lineRule="auto"/>
              <w:jc w:val="both"/>
              <w:rPr>
                <w:rFonts w:ascii="Times New Roman" w:hAnsi="Times New Roman"/>
                <w:sz w:val="24"/>
                <w:szCs w:val="24"/>
              </w:rPr>
            </w:pPr>
          </w:p>
        </w:tc>
        <w:tc>
          <w:tcPr>
            <w:tcW w:w="198" w:type="dxa"/>
            <w:tcBorders>
              <w:top w:val="nil"/>
              <w:left w:val="nil"/>
              <w:bottom w:val="nil"/>
              <w:right w:val="nil"/>
            </w:tcBorders>
            <w:vAlign w:val="bottom"/>
          </w:tcPr>
          <w:p w:rsidR="001719BB" w:rsidRPr="00464F22" w:rsidRDefault="001719BB" w:rsidP="001719BB">
            <w:pPr>
              <w:spacing w:after="0" w:line="240" w:lineRule="auto"/>
              <w:jc w:val="both"/>
              <w:rPr>
                <w:rFonts w:ascii="Times New Roman" w:hAnsi="Times New Roman"/>
                <w:sz w:val="24"/>
                <w:szCs w:val="24"/>
              </w:rPr>
            </w:pPr>
            <w:r w:rsidRPr="00464F22">
              <w:rPr>
                <w:rFonts w:ascii="Times New Roman" w:hAnsi="Times New Roman"/>
                <w:sz w:val="24"/>
                <w:szCs w:val="24"/>
              </w:rPr>
              <w:t>,</w:t>
            </w:r>
          </w:p>
        </w:tc>
        <w:tc>
          <w:tcPr>
            <w:tcW w:w="3119" w:type="dxa"/>
            <w:tcBorders>
              <w:top w:val="nil"/>
              <w:left w:val="nil"/>
              <w:bottom w:val="single" w:sz="4" w:space="0" w:color="auto"/>
              <w:right w:val="nil"/>
            </w:tcBorders>
            <w:vAlign w:val="bottom"/>
          </w:tcPr>
          <w:p w:rsidR="001719BB" w:rsidRPr="00464F22" w:rsidRDefault="001719BB" w:rsidP="001719BB">
            <w:pPr>
              <w:spacing w:after="0" w:line="240" w:lineRule="auto"/>
              <w:jc w:val="both"/>
              <w:rPr>
                <w:rFonts w:ascii="Times New Roman" w:hAnsi="Times New Roman"/>
                <w:sz w:val="20"/>
              </w:rPr>
            </w:pPr>
            <w:r w:rsidRPr="00464F22">
              <w:rPr>
                <w:rFonts w:ascii="Times New Roman" w:hAnsi="Times New Roman"/>
                <w:sz w:val="20"/>
              </w:rPr>
              <w:t>корпус (владение, строение)</w:t>
            </w:r>
          </w:p>
        </w:tc>
        <w:tc>
          <w:tcPr>
            <w:tcW w:w="567" w:type="dxa"/>
            <w:tcBorders>
              <w:top w:val="nil"/>
              <w:left w:val="nil"/>
              <w:bottom w:val="nil"/>
              <w:right w:val="nil"/>
            </w:tcBorders>
            <w:vAlign w:val="bottom"/>
          </w:tcPr>
          <w:p w:rsidR="001719BB" w:rsidRPr="00464F22" w:rsidRDefault="001719BB" w:rsidP="001719BB">
            <w:pPr>
              <w:spacing w:after="0" w:line="240" w:lineRule="auto"/>
              <w:jc w:val="both"/>
              <w:rPr>
                <w:rFonts w:ascii="Times New Roman" w:hAnsi="Times New Roman"/>
                <w:sz w:val="24"/>
                <w:szCs w:val="24"/>
              </w:rPr>
            </w:pPr>
            <w:r w:rsidRPr="00464F22">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1719BB" w:rsidRPr="00464F22" w:rsidRDefault="001719BB" w:rsidP="001719BB">
            <w:pPr>
              <w:spacing w:after="0" w:line="240" w:lineRule="auto"/>
              <w:jc w:val="both"/>
              <w:rPr>
                <w:rFonts w:ascii="Times New Roman" w:hAnsi="Times New Roman"/>
                <w:sz w:val="24"/>
                <w:szCs w:val="24"/>
              </w:rPr>
            </w:pPr>
          </w:p>
        </w:tc>
        <w:tc>
          <w:tcPr>
            <w:tcW w:w="198" w:type="dxa"/>
            <w:tcBorders>
              <w:top w:val="nil"/>
              <w:left w:val="nil"/>
              <w:bottom w:val="nil"/>
              <w:right w:val="nil"/>
            </w:tcBorders>
            <w:vAlign w:val="bottom"/>
          </w:tcPr>
          <w:p w:rsidR="001719BB" w:rsidRPr="00464F22" w:rsidRDefault="001719BB" w:rsidP="001719BB">
            <w:pPr>
              <w:spacing w:after="0" w:line="240" w:lineRule="auto"/>
              <w:jc w:val="both"/>
              <w:rPr>
                <w:rFonts w:ascii="Times New Roman" w:hAnsi="Times New Roman"/>
                <w:sz w:val="24"/>
                <w:szCs w:val="24"/>
              </w:rPr>
            </w:pPr>
            <w:r w:rsidRPr="00464F22">
              <w:rPr>
                <w:rFonts w:ascii="Times New Roman" w:hAnsi="Times New Roman"/>
                <w:sz w:val="24"/>
                <w:szCs w:val="24"/>
              </w:rPr>
              <w:t>,</w:t>
            </w:r>
          </w:p>
        </w:tc>
        <w:tc>
          <w:tcPr>
            <w:tcW w:w="4366" w:type="dxa"/>
            <w:tcBorders>
              <w:top w:val="nil"/>
              <w:left w:val="nil"/>
              <w:bottom w:val="single" w:sz="4" w:space="0" w:color="auto"/>
              <w:right w:val="nil"/>
            </w:tcBorders>
            <w:vAlign w:val="bottom"/>
          </w:tcPr>
          <w:p w:rsidR="001719BB" w:rsidRPr="00464F22" w:rsidRDefault="001719BB" w:rsidP="001719BB">
            <w:pPr>
              <w:spacing w:after="0" w:line="240" w:lineRule="auto"/>
              <w:jc w:val="both"/>
              <w:rPr>
                <w:rFonts w:ascii="Times New Roman" w:hAnsi="Times New Roman"/>
                <w:sz w:val="20"/>
              </w:rPr>
            </w:pPr>
            <w:r w:rsidRPr="00464F22">
              <w:rPr>
                <w:rFonts w:ascii="Times New Roman" w:hAnsi="Times New Roman"/>
                <w:sz w:val="20"/>
              </w:rPr>
              <w:t>из жилого (нежилого) в нежилое (жилое)</w:t>
            </w:r>
          </w:p>
        </w:tc>
      </w:tr>
      <w:tr w:rsidR="001719BB" w:rsidRPr="00464F22" w:rsidTr="001719BB">
        <w:trPr>
          <w:cantSplit/>
        </w:trPr>
        <w:tc>
          <w:tcPr>
            <w:tcW w:w="532" w:type="dxa"/>
            <w:tcBorders>
              <w:top w:val="nil"/>
              <w:left w:val="nil"/>
              <w:bottom w:val="nil"/>
              <w:right w:val="nil"/>
            </w:tcBorders>
          </w:tcPr>
          <w:p w:rsidR="001719BB" w:rsidRPr="00464F22" w:rsidRDefault="001719BB" w:rsidP="001719BB">
            <w:pPr>
              <w:spacing w:after="0" w:line="240" w:lineRule="auto"/>
              <w:jc w:val="both"/>
              <w:rPr>
                <w:rFonts w:ascii="Times New Roman" w:hAnsi="Times New Roman"/>
                <w:sz w:val="24"/>
                <w:szCs w:val="24"/>
              </w:rPr>
            </w:pPr>
          </w:p>
        </w:tc>
        <w:tc>
          <w:tcPr>
            <w:tcW w:w="624" w:type="dxa"/>
            <w:tcBorders>
              <w:top w:val="nil"/>
              <w:left w:val="nil"/>
              <w:bottom w:val="nil"/>
              <w:right w:val="nil"/>
            </w:tcBorders>
          </w:tcPr>
          <w:p w:rsidR="001719BB" w:rsidRPr="00464F22" w:rsidRDefault="001719BB" w:rsidP="001719BB">
            <w:pPr>
              <w:spacing w:after="0" w:line="240" w:lineRule="auto"/>
              <w:jc w:val="both"/>
              <w:rPr>
                <w:rFonts w:ascii="Times New Roman" w:hAnsi="Times New Roman"/>
                <w:sz w:val="24"/>
                <w:szCs w:val="24"/>
              </w:rPr>
            </w:pPr>
          </w:p>
        </w:tc>
        <w:tc>
          <w:tcPr>
            <w:tcW w:w="198" w:type="dxa"/>
            <w:tcBorders>
              <w:top w:val="nil"/>
              <w:left w:val="nil"/>
              <w:bottom w:val="nil"/>
              <w:right w:val="nil"/>
            </w:tcBorders>
          </w:tcPr>
          <w:p w:rsidR="001719BB" w:rsidRPr="00464F22" w:rsidRDefault="001719BB" w:rsidP="001719BB">
            <w:pPr>
              <w:spacing w:after="0" w:line="240" w:lineRule="auto"/>
              <w:jc w:val="both"/>
              <w:rPr>
                <w:rFonts w:ascii="Times New Roman" w:hAnsi="Times New Roman"/>
                <w:sz w:val="24"/>
                <w:szCs w:val="24"/>
              </w:rPr>
            </w:pPr>
          </w:p>
        </w:tc>
        <w:tc>
          <w:tcPr>
            <w:tcW w:w="3119" w:type="dxa"/>
            <w:tcBorders>
              <w:top w:val="nil"/>
              <w:left w:val="nil"/>
              <w:bottom w:val="nil"/>
              <w:right w:val="nil"/>
            </w:tcBorders>
          </w:tcPr>
          <w:p w:rsidR="001719BB" w:rsidRPr="00464F22" w:rsidRDefault="001719BB" w:rsidP="001719BB">
            <w:pPr>
              <w:spacing w:after="0" w:line="240" w:lineRule="auto"/>
              <w:jc w:val="both"/>
              <w:rPr>
                <w:rFonts w:ascii="Times New Roman" w:hAnsi="Times New Roman"/>
                <w:sz w:val="20"/>
              </w:rPr>
            </w:pPr>
            <w:r w:rsidRPr="00464F22">
              <w:rPr>
                <w:rFonts w:ascii="Times New Roman" w:hAnsi="Times New Roman"/>
                <w:sz w:val="20"/>
              </w:rPr>
              <w:t>(ненужное зачеркнуть)</w:t>
            </w:r>
          </w:p>
        </w:tc>
        <w:tc>
          <w:tcPr>
            <w:tcW w:w="567" w:type="dxa"/>
            <w:tcBorders>
              <w:top w:val="nil"/>
              <w:left w:val="nil"/>
              <w:bottom w:val="nil"/>
              <w:right w:val="nil"/>
            </w:tcBorders>
          </w:tcPr>
          <w:p w:rsidR="001719BB" w:rsidRPr="00464F22" w:rsidRDefault="001719BB" w:rsidP="001719BB">
            <w:pPr>
              <w:spacing w:after="0" w:line="240" w:lineRule="auto"/>
              <w:jc w:val="both"/>
              <w:rPr>
                <w:rFonts w:ascii="Times New Roman" w:hAnsi="Times New Roman"/>
                <w:sz w:val="24"/>
                <w:szCs w:val="24"/>
              </w:rPr>
            </w:pPr>
          </w:p>
        </w:tc>
        <w:tc>
          <w:tcPr>
            <w:tcW w:w="624" w:type="dxa"/>
            <w:tcBorders>
              <w:top w:val="nil"/>
              <w:left w:val="nil"/>
              <w:bottom w:val="nil"/>
              <w:right w:val="nil"/>
            </w:tcBorders>
          </w:tcPr>
          <w:p w:rsidR="001719BB" w:rsidRPr="00464F22" w:rsidRDefault="001719BB" w:rsidP="001719BB">
            <w:pPr>
              <w:spacing w:after="0" w:line="240" w:lineRule="auto"/>
              <w:jc w:val="both"/>
              <w:rPr>
                <w:rFonts w:ascii="Times New Roman" w:hAnsi="Times New Roman"/>
                <w:sz w:val="24"/>
                <w:szCs w:val="24"/>
              </w:rPr>
            </w:pPr>
          </w:p>
        </w:tc>
        <w:tc>
          <w:tcPr>
            <w:tcW w:w="198" w:type="dxa"/>
            <w:tcBorders>
              <w:top w:val="nil"/>
              <w:left w:val="nil"/>
              <w:bottom w:val="nil"/>
              <w:right w:val="nil"/>
            </w:tcBorders>
          </w:tcPr>
          <w:p w:rsidR="001719BB" w:rsidRPr="00464F22" w:rsidRDefault="001719BB" w:rsidP="001719BB">
            <w:pPr>
              <w:spacing w:after="0" w:line="240" w:lineRule="auto"/>
              <w:jc w:val="both"/>
              <w:rPr>
                <w:rFonts w:ascii="Times New Roman" w:hAnsi="Times New Roman"/>
                <w:sz w:val="24"/>
                <w:szCs w:val="24"/>
              </w:rPr>
            </w:pPr>
          </w:p>
        </w:tc>
        <w:tc>
          <w:tcPr>
            <w:tcW w:w="4366" w:type="dxa"/>
            <w:tcBorders>
              <w:top w:val="nil"/>
              <w:left w:val="nil"/>
              <w:bottom w:val="nil"/>
              <w:right w:val="nil"/>
            </w:tcBorders>
          </w:tcPr>
          <w:p w:rsidR="001719BB" w:rsidRPr="00464F22" w:rsidRDefault="001719BB" w:rsidP="001719BB">
            <w:pPr>
              <w:spacing w:after="0" w:line="240" w:lineRule="auto"/>
              <w:jc w:val="both"/>
              <w:rPr>
                <w:rFonts w:ascii="Times New Roman" w:hAnsi="Times New Roman"/>
                <w:sz w:val="20"/>
              </w:rPr>
            </w:pPr>
            <w:r w:rsidRPr="00464F22">
              <w:rPr>
                <w:rFonts w:ascii="Times New Roman" w:hAnsi="Times New Roman"/>
                <w:sz w:val="20"/>
              </w:rPr>
              <w:t>(ненужное зачеркнуть)</w:t>
            </w:r>
          </w:p>
        </w:tc>
      </w:tr>
    </w:tbl>
    <w:p w:rsidR="001719BB" w:rsidRPr="00464F22" w:rsidRDefault="001719BB" w:rsidP="001719BB">
      <w:pPr>
        <w:spacing w:after="0" w:line="240" w:lineRule="auto"/>
        <w:jc w:val="both"/>
        <w:rPr>
          <w:rFonts w:ascii="Times New Roman" w:hAnsi="Times New Roman"/>
          <w:sz w:val="24"/>
          <w:szCs w:val="24"/>
        </w:rPr>
      </w:pPr>
      <w:r w:rsidRPr="00464F22">
        <w:rPr>
          <w:rFonts w:ascii="Times New Roman" w:hAnsi="Times New Roman"/>
          <w:sz w:val="24"/>
          <w:szCs w:val="24"/>
        </w:rPr>
        <w:t xml:space="preserve">в целях использования помещения в качестве  </w:t>
      </w:r>
    </w:p>
    <w:p w:rsidR="001719BB" w:rsidRPr="00464F22" w:rsidRDefault="001719BB" w:rsidP="001719BB">
      <w:pPr>
        <w:pBdr>
          <w:top w:val="single" w:sz="4" w:space="1" w:color="auto"/>
        </w:pBdr>
        <w:spacing w:after="0" w:line="240" w:lineRule="auto"/>
        <w:ind w:left="4763"/>
        <w:jc w:val="both"/>
        <w:rPr>
          <w:rFonts w:ascii="Times New Roman" w:hAnsi="Times New Roman"/>
          <w:sz w:val="20"/>
        </w:rPr>
      </w:pPr>
      <w:r w:rsidRPr="00464F22">
        <w:rPr>
          <w:rFonts w:ascii="Times New Roman" w:hAnsi="Times New Roman"/>
          <w:sz w:val="20"/>
        </w:rPr>
        <w:t>(вид использования помещения в соответствии</w:t>
      </w:r>
    </w:p>
    <w:p w:rsidR="001719BB" w:rsidRPr="00464F22" w:rsidRDefault="001719BB" w:rsidP="001719BB">
      <w:pPr>
        <w:tabs>
          <w:tab w:val="right" w:pos="10205"/>
        </w:tabs>
        <w:spacing w:after="0" w:line="240" w:lineRule="auto"/>
        <w:jc w:val="both"/>
        <w:rPr>
          <w:rFonts w:ascii="Times New Roman" w:hAnsi="Times New Roman"/>
          <w:sz w:val="20"/>
        </w:rPr>
      </w:pPr>
      <w:r w:rsidRPr="00464F22">
        <w:rPr>
          <w:rFonts w:ascii="Times New Roman" w:hAnsi="Times New Roman"/>
          <w:sz w:val="20"/>
        </w:rPr>
        <w:tab/>
        <w:t>,</w:t>
      </w:r>
    </w:p>
    <w:p w:rsidR="001719BB" w:rsidRPr="00464F22" w:rsidRDefault="001719BB" w:rsidP="001719BB">
      <w:pPr>
        <w:pBdr>
          <w:top w:val="single" w:sz="4" w:space="1" w:color="auto"/>
        </w:pBdr>
        <w:spacing w:after="0" w:line="240" w:lineRule="auto"/>
        <w:ind w:right="113"/>
        <w:jc w:val="both"/>
        <w:rPr>
          <w:rFonts w:ascii="Times New Roman" w:hAnsi="Times New Roman"/>
          <w:sz w:val="20"/>
        </w:rPr>
      </w:pPr>
      <w:r w:rsidRPr="00464F22">
        <w:rPr>
          <w:rFonts w:ascii="Times New Roman" w:hAnsi="Times New Roman"/>
          <w:sz w:val="20"/>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1719BB" w:rsidRPr="00464F22" w:rsidTr="001719BB">
        <w:trPr>
          <w:cantSplit/>
        </w:trPr>
        <w:tc>
          <w:tcPr>
            <w:tcW w:w="1063" w:type="dxa"/>
            <w:tcBorders>
              <w:top w:val="nil"/>
              <w:left w:val="nil"/>
              <w:bottom w:val="nil"/>
              <w:right w:val="nil"/>
            </w:tcBorders>
            <w:vAlign w:val="bottom"/>
          </w:tcPr>
          <w:p w:rsidR="001719BB" w:rsidRPr="00464F22" w:rsidRDefault="001719BB" w:rsidP="006D3B67">
            <w:pPr>
              <w:spacing w:after="0" w:line="240" w:lineRule="auto"/>
              <w:jc w:val="center"/>
              <w:rPr>
                <w:rFonts w:ascii="Times New Roman" w:hAnsi="Times New Roman"/>
                <w:sz w:val="24"/>
                <w:szCs w:val="24"/>
              </w:rPr>
            </w:pPr>
            <w:r w:rsidRPr="00464F22">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1719BB" w:rsidRPr="00464F22" w:rsidRDefault="001719BB" w:rsidP="006D3B67">
            <w:pPr>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1719BB" w:rsidRPr="00464F22" w:rsidRDefault="001719BB" w:rsidP="006D3B67">
            <w:pPr>
              <w:spacing w:after="0" w:line="240" w:lineRule="auto"/>
              <w:jc w:val="center"/>
              <w:rPr>
                <w:rFonts w:ascii="Times New Roman" w:hAnsi="Times New Roman"/>
                <w:sz w:val="24"/>
                <w:szCs w:val="24"/>
              </w:rPr>
            </w:pPr>
            <w:r w:rsidRPr="00464F22">
              <w:rPr>
                <w:rFonts w:ascii="Times New Roman" w:hAnsi="Times New Roman"/>
                <w:sz w:val="24"/>
                <w:szCs w:val="24"/>
              </w:rPr>
              <w:t>):</w:t>
            </w:r>
          </w:p>
        </w:tc>
      </w:tr>
      <w:tr w:rsidR="001719BB" w:rsidRPr="00464F22" w:rsidTr="001719BB">
        <w:trPr>
          <w:cantSplit/>
        </w:trPr>
        <w:tc>
          <w:tcPr>
            <w:tcW w:w="1063" w:type="dxa"/>
            <w:tcBorders>
              <w:top w:val="nil"/>
              <w:left w:val="nil"/>
              <w:bottom w:val="nil"/>
              <w:right w:val="nil"/>
            </w:tcBorders>
          </w:tcPr>
          <w:p w:rsidR="001719BB" w:rsidRPr="00464F22" w:rsidRDefault="001719BB" w:rsidP="001719BB">
            <w:pPr>
              <w:spacing w:after="0" w:line="240" w:lineRule="auto"/>
              <w:jc w:val="both"/>
              <w:rPr>
                <w:rFonts w:ascii="Times New Roman" w:hAnsi="Times New Roman"/>
                <w:sz w:val="24"/>
                <w:szCs w:val="24"/>
              </w:rPr>
            </w:pPr>
          </w:p>
        </w:tc>
        <w:tc>
          <w:tcPr>
            <w:tcW w:w="8959" w:type="dxa"/>
            <w:tcBorders>
              <w:top w:val="nil"/>
              <w:left w:val="nil"/>
              <w:bottom w:val="nil"/>
              <w:right w:val="nil"/>
            </w:tcBorders>
          </w:tcPr>
          <w:p w:rsidR="001719BB" w:rsidRPr="00464F22" w:rsidRDefault="001719BB" w:rsidP="001719BB">
            <w:pPr>
              <w:spacing w:after="0" w:line="240" w:lineRule="auto"/>
              <w:jc w:val="both"/>
              <w:rPr>
                <w:rFonts w:ascii="Times New Roman" w:hAnsi="Times New Roman"/>
                <w:sz w:val="20"/>
              </w:rPr>
            </w:pPr>
            <w:r w:rsidRPr="00464F22">
              <w:rPr>
                <w:rFonts w:ascii="Times New Roman" w:hAnsi="Times New Roman"/>
                <w:sz w:val="20"/>
              </w:rPr>
              <w:t>(наименование акта, дата его принятия и номер)</w:t>
            </w:r>
          </w:p>
        </w:tc>
        <w:tc>
          <w:tcPr>
            <w:tcW w:w="212" w:type="dxa"/>
            <w:tcBorders>
              <w:top w:val="nil"/>
              <w:left w:val="nil"/>
              <w:bottom w:val="nil"/>
              <w:right w:val="nil"/>
            </w:tcBorders>
          </w:tcPr>
          <w:p w:rsidR="001719BB" w:rsidRPr="00464F22" w:rsidRDefault="001719BB" w:rsidP="001719BB">
            <w:pPr>
              <w:spacing w:after="0" w:line="240" w:lineRule="auto"/>
              <w:jc w:val="both"/>
              <w:rPr>
                <w:rFonts w:ascii="Times New Roman" w:hAnsi="Times New Roman"/>
                <w:sz w:val="20"/>
              </w:rPr>
            </w:pPr>
          </w:p>
        </w:tc>
      </w:tr>
    </w:tbl>
    <w:p w:rsidR="001719BB" w:rsidRPr="00464F22" w:rsidRDefault="001719BB" w:rsidP="001719BB">
      <w:pPr>
        <w:spacing w:after="0" w:line="240" w:lineRule="auto"/>
        <w:jc w:val="both"/>
        <w:rPr>
          <w:rFonts w:ascii="Times New Roman" w:hAnsi="Times New Roman"/>
          <w:sz w:val="24"/>
          <w:szCs w:val="24"/>
        </w:rPr>
      </w:pPr>
      <w:r w:rsidRPr="00464F22">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1719BB" w:rsidRPr="00464F22" w:rsidTr="001719BB">
        <w:trPr>
          <w:trHeight w:val="80"/>
        </w:trPr>
        <w:tc>
          <w:tcPr>
            <w:tcW w:w="2296" w:type="dxa"/>
            <w:tcBorders>
              <w:top w:val="nil"/>
              <w:left w:val="nil"/>
              <w:bottom w:val="nil"/>
              <w:right w:val="nil"/>
            </w:tcBorders>
            <w:vAlign w:val="bottom"/>
          </w:tcPr>
          <w:p w:rsidR="001719BB" w:rsidRPr="00464F22" w:rsidRDefault="001719BB" w:rsidP="001719BB">
            <w:pPr>
              <w:spacing w:after="0" w:line="240" w:lineRule="auto"/>
              <w:ind w:left="567"/>
              <w:jc w:val="both"/>
              <w:rPr>
                <w:rFonts w:ascii="Times New Roman" w:hAnsi="Times New Roman"/>
                <w:sz w:val="24"/>
                <w:szCs w:val="24"/>
              </w:rPr>
            </w:pPr>
            <w:r w:rsidRPr="00464F22">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1719BB" w:rsidRPr="00464F22" w:rsidRDefault="001719BB" w:rsidP="001719BB">
            <w:pPr>
              <w:spacing w:after="0" w:line="240" w:lineRule="auto"/>
              <w:jc w:val="both"/>
              <w:rPr>
                <w:rFonts w:ascii="Times New Roman" w:hAnsi="Times New Roman"/>
                <w:sz w:val="24"/>
                <w:szCs w:val="24"/>
              </w:rPr>
            </w:pPr>
            <w:r w:rsidRPr="00464F22">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1719BB" w:rsidRPr="00464F22" w:rsidRDefault="001719BB" w:rsidP="001719BB">
            <w:pPr>
              <w:spacing w:after="0" w:line="240" w:lineRule="auto"/>
              <w:jc w:val="both"/>
              <w:rPr>
                <w:rFonts w:ascii="Times New Roman" w:hAnsi="Times New Roman"/>
                <w:sz w:val="24"/>
                <w:szCs w:val="24"/>
              </w:rPr>
            </w:pPr>
            <w:r w:rsidRPr="00464F22">
              <w:rPr>
                <w:rFonts w:ascii="Times New Roman" w:hAnsi="Times New Roman"/>
                <w:sz w:val="24"/>
                <w:szCs w:val="24"/>
              </w:rPr>
              <w:t xml:space="preserve"> без предварительных условий;</w:t>
            </w:r>
          </w:p>
        </w:tc>
      </w:tr>
      <w:tr w:rsidR="001719BB" w:rsidRPr="00464F22" w:rsidTr="001719BB">
        <w:tc>
          <w:tcPr>
            <w:tcW w:w="2296" w:type="dxa"/>
            <w:tcBorders>
              <w:top w:val="nil"/>
              <w:left w:val="nil"/>
              <w:bottom w:val="nil"/>
              <w:right w:val="nil"/>
            </w:tcBorders>
            <w:vAlign w:val="bottom"/>
          </w:tcPr>
          <w:p w:rsidR="001719BB" w:rsidRPr="00464F22" w:rsidRDefault="001719BB" w:rsidP="001719BB">
            <w:pPr>
              <w:keepNext/>
              <w:widowControl w:val="0"/>
              <w:spacing w:after="0" w:line="240" w:lineRule="auto"/>
              <w:ind w:left="567"/>
              <w:jc w:val="both"/>
              <w:rPr>
                <w:rFonts w:ascii="Times New Roman" w:hAnsi="Times New Roman"/>
                <w:sz w:val="24"/>
                <w:szCs w:val="24"/>
              </w:rPr>
            </w:pPr>
          </w:p>
        </w:tc>
        <w:tc>
          <w:tcPr>
            <w:tcW w:w="4026" w:type="dxa"/>
            <w:tcBorders>
              <w:top w:val="nil"/>
              <w:left w:val="nil"/>
              <w:bottom w:val="nil"/>
              <w:right w:val="nil"/>
            </w:tcBorders>
            <w:vAlign w:val="bottom"/>
          </w:tcPr>
          <w:p w:rsidR="001719BB" w:rsidRPr="00464F22" w:rsidRDefault="001719BB" w:rsidP="001719BB">
            <w:pPr>
              <w:keepNext/>
              <w:widowControl w:val="0"/>
              <w:spacing w:after="0" w:line="240" w:lineRule="auto"/>
              <w:jc w:val="both"/>
              <w:rPr>
                <w:rFonts w:ascii="Times New Roman" w:hAnsi="Times New Roman"/>
                <w:sz w:val="20"/>
              </w:rPr>
            </w:pPr>
            <w:r w:rsidRPr="00464F22">
              <w:rPr>
                <w:rFonts w:ascii="Times New Roman" w:hAnsi="Times New Roman"/>
                <w:sz w:val="20"/>
              </w:rPr>
              <w:t>(ненужное зачеркнуть)</w:t>
            </w:r>
          </w:p>
        </w:tc>
        <w:tc>
          <w:tcPr>
            <w:tcW w:w="3912" w:type="dxa"/>
            <w:tcBorders>
              <w:top w:val="nil"/>
              <w:left w:val="nil"/>
              <w:bottom w:val="nil"/>
              <w:right w:val="nil"/>
            </w:tcBorders>
            <w:vAlign w:val="bottom"/>
          </w:tcPr>
          <w:p w:rsidR="001719BB" w:rsidRPr="00464F22" w:rsidRDefault="001719BB" w:rsidP="001719BB">
            <w:pPr>
              <w:keepNext/>
              <w:widowControl w:val="0"/>
              <w:spacing w:after="0" w:line="240" w:lineRule="auto"/>
              <w:jc w:val="both"/>
              <w:rPr>
                <w:rFonts w:ascii="Times New Roman" w:hAnsi="Times New Roman"/>
                <w:sz w:val="24"/>
                <w:szCs w:val="24"/>
              </w:rPr>
            </w:pPr>
          </w:p>
        </w:tc>
      </w:tr>
    </w:tbl>
    <w:p w:rsidR="001719BB" w:rsidRPr="00464F22" w:rsidRDefault="001719BB" w:rsidP="001719BB">
      <w:pPr>
        <w:widowControl w:val="0"/>
        <w:spacing w:after="0" w:line="240" w:lineRule="auto"/>
        <w:jc w:val="both"/>
        <w:rPr>
          <w:rFonts w:ascii="Times New Roman" w:hAnsi="Times New Roman"/>
          <w:sz w:val="24"/>
          <w:szCs w:val="24"/>
        </w:rPr>
      </w:pPr>
      <w:r w:rsidRPr="00464F22">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1719BB" w:rsidRPr="00464F22" w:rsidRDefault="001719BB" w:rsidP="001719BB">
      <w:pPr>
        <w:spacing w:after="0" w:line="240" w:lineRule="auto"/>
        <w:jc w:val="both"/>
        <w:rPr>
          <w:rFonts w:ascii="Times New Roman" w:hAnsi="Times New Roman"/>
          <w:sz w:val="24"/>
          <w:szCs w:val="24"/>
        </w:rPr>
      </w:pPr>
    </w:p>
    <w:p w:rsidR="001719BB" w:rsidRPr="00464F22" w:rsidRDefault="001719BB" w:rsidP="001719BB">
      <w:pPr>
        <w:pBdr>
          <w:top w:val="single" w:sz="4" w:space="1" w:color="auto"/>
        </w:pBdr>
        <w:spacing w:after="0" w:line="240" w:lineRule="auto"/>
        <w:jc w:val="both"/>
        <w:rPr>
          <w:rFonts w:ascii="Times New Roman" w:hAnsi="Times New Roman"/>
          <w:sz w:val="20"/>
        </w:rPr>
      </w:pPr>
      <w:r w:rsidRPr="00464F22">
        <w:rPr>
          <w:rFonts w:ascii="Times New Roman" w:hAnsi="Times New Roman"/>
          <w:sz w:val="20"/>
        </w:rPr>
        <w:t>(перечень работ по переустройству</w:t>
      </w:r>
    </w:p>
    <w:p w:rsidR="001719BB" w:rsidRPr="00464F22" w:rsidRDefault="001719BB" w:rsidP="001719BB">
      <w:pPr>
        <w:spacing w:after="0" w:line="240" w:lineRule="auto"/>
        <w:jc w:val="both"/>
        <w:rPr>
          <w:rFonts w:ascii="Times New Roman" w:hAnsi="Times New Roman"/>
          <w:sz w:val="20"/>
        </w:rPr>
      </w:pPr>
    </w:p>
    <w:p w:rsidR="001719BB" w:rsidRPr="00464F22" w:rsidRDefault="001719BB" w:rsidP="001719BB">
      <w:pPr>
        <w:pBdr>
          <w:top w:val="single" w:sz="4" w:space="1" w:color="auto"/>
        </w:pBdr>
        <w:spacing w:after="0" w:line="240" w:lineRule="auto"/>
        <w:jc w:val="both"/>
        <w:rPr>
          <w:rFonts w:ascii="Times New Roman" w:hAnsi="Times New Roman"/>
          <w:sz w:val="20"/>
        </w:rPr>
      </w:pPr>
      <w:r w:rsidRPr="00464F22">
        <w:rPr>
          <w:rFonts w:ascii="Times New Roman" w:hAnsi="Times New Roman"/>
          <w:sz w:val="20"/>
        </w:rPr>
        <w:t>(перепланировке) помещения</w:t>
      </w:r>
    </w:p>
    <w:p w:rsidR="001719BB" w:rsidRPr="00464F22" w:rsidRDefault="001719BB" w:rsidP="001719BB">
      <w:pPr>
        <w:spacing w:after="0" w:line="240" w:lineRule="auto"/>
        <w:jc w:val="both"/>
        <w:rPr>
          <w:rFonts w:ascii="Times New Roman" w:hAnsi="Times New Roman"/>
          <w:sz w:val="20"/>
        </w:rPr>
      </w:pPr>
    </w:p>
    <w:p w:rsidR="001719BB" w:rsidRPr="00464F22" w:rsidRDefault="001719BB" w:rsidP="001719BB">
      <w:pPr>
        <w:pBdr>
          <w:top w:val="single" w:sz="4" w:space="1" w:color="auto"/>
        </w:pBdr>
        <w:spacing w:after="0" w:line="240" w:lineRule="auto"/>
        <w:jc w:val="both"/>
        <w:rPr>
          <w:rFonts w:ascii="Times New Roman" w:hAnsi="Times New Roman"/>
          <w:sz w:val="20"/>
        </w:rPr>
      </w:pPr>
      <w:r w:rsidRPr="00464F22">
        <w:rPr>
          <w:rFonts w:ascii="Times New Roman" w:hAnsi="Times New Roman"/>
          <w:sz w:val="20"/>
        </w:rPr>
        <w:t>или иных необходимых работ по ремонту, реконструкции, реставрации помещения)</w:t>
      </w:r>
    </w:p>
    <w:p w:rsidR="001719BB" w:rsidRPr="00464F22" w:rsidRDefault="001719BB" w:rsidP="001719BB">
      <w:pPr>
        <w:tabs>
          <w:tab w:val="right" w:pos="10205"/>
        </w:tabs>
        <w:spacing w:after="0" w:line="240" w:lineRule="auto"/>
        <w:jc w:val="both"/>
        <w:rPr>
          <w:rFonts w:ascii="Times New Roman" w:hAnsi="Times New Roman"/>
          <w:sz w:val="24"/>
          <w:szCs w:val="24"/>
        </w:rPr>
      </w:pPr>
      <w:r w:rsidRPr="00464F22">
        <w:rPr>
          <w:rFonts w:ascii="Times New Roman" w:hAnsi="Times New Roman"/>
          <w:sz w:val="24"/>
          <w:szCs w:val="24"/>
        </w:rPr>
        <w:tab/>
        <w:t>.</w:t>
      </w:r>
    </w:p>
    <w:p w:rsidR="001719BB" w:rsidRPr="00464F22" w:rsidRDefault="001719BB" w:rsidP="001719BB">
      <w:pPr>
        <w:pBdr>
          <w:top w:val="single" w:sz="4" w:space="1" w:color="auto"/>
        </w:pBdr>
        <w:spacing w:after="0" w:line="240" w:lineRule="auto"/>
        <w:ind w:right="113"/>
        <w:jc w:val="both"/>
        <w:rPr>
          <w:rFonts w:ascii="Times New Roman" w:hAnsi="Times New Roman"/>
          <w:sz w:val="24"/>
          <w:szCs w:val="24"/>
        </w:rPr>
      </w:pPr>
    </w:p>
    <w:p w:rsidR="001719BB" w:rsidRPr="00464F22" w:rsidRDefault="001719BB" w:rsidP="001719BB">
      <w:pPr>
        <w:spacing w:after="0" w:line="240" w:lineRule="auto"/>
        <w:jc w:val="both"/>
        <w:rPr>
          <w:rFonts w:ascii="Times New Roman" w:hAnsi="Times New Roman"/>
          <w:sz w:val="24"/>
          <w:szCs w:val="24"/>
        </w:rPr>
      </w:pPr>
      <w:r w:rsidRPr="00464F22">
        <w:rPr>
          <w:rFonts w:ascii="Times New Roman" w:hAnsi="Times New Roman"/>
          <w:sz w:val="24"/>
          <w:szCs w:val="24"/>
        </w:rPr>
        <w:t>2. Отказать в переводе указанного помещения из жилого (нежилого) в нежилое (жилое)</w:t>
      </w:r>
      <w:r w:rsidRPr="00464F22">
        <w:rPr>
          <w:rFonts w:ascii="Times New Roman" w:hAnsi="Times New Roman"/>
          <w:sz w:val="24"/>
          <w:szCs w:val="24"/>
        </w:rPr>
        <w:br/>
        <w:t xml:space="preserve">в связи с </w:t>
      </w:r>
    </w:p>
    <w:p w:rsidR="001719BB" w:rsidRPr="00464F22" w:rsidRDefault="001719BB" w:rsidP="001719BB">
      <w:pPr>
        <w:pBdr>
          <w:top w:val="single" w:sz="4" w:space="1" w:color="auto"/>
        </w:pBdr>
        <w:spacing w:after="0" w:line="240" w:lineRule="auto"/>
        <w:ind w:left="993"/>
        <w:jc w:val="both"/>
        <w:rPr>
          <w:rFonts w:ascii="Times New Roman" w:hAnsi="Times New Roman"/>
          <w:sz w:val="20"/>
        </w:rPr>
      </w:pPr>
      <w:r w:rsidRPr="00464F22">
        <w:rPr>
          <w:rFonts w:ascii="Times New Roman" w:hAnsi="Times New Roman"/>
          <w:sz w:val="20"/>
        </w:rPr>
        <w:t>(основание(я), установленное частью 1 статьи 24 Жилищного кодекса Российской Федерации)</w:t>
      </w:r>
    </w:p>
    <w:p w:rsidR="001719BB" w:rsidRPr="00464F22" w:rsidRDefault="001719BB" w:rsidP="001719BB">
      <w:pPr>
        <w:spacing w:after="0" w:line="240" w:lineRule="auto"/>
        <w:jc w:val="both"/>
        <w:rPr>
          <w:rFonts w:ascii="Times New Roman" w:hAnsi="Times New Roman"/>
          <w:sz w:val="24"/>
          <w:szCs w:val="24"/>
        </w:rPr>
      </w:pPr>
    </w:p>
    <w:p w:rsidR="001719BB" w:rsidRPr="00464F22" w:rsidRDefault="001719BB" w:rsidP="001719BB">
      <w:pPr>
        <w:pBdr>
          <w:top w:val="single" w:sz="4" w:space="1" w:color="auto"/>
        </w:pBdr>
        <w:spacing w:after="0" w:line="240" w:lineRule="auto"/>
        <w:jc w:val="both"/>
        <w:rPr>
          <w:rFonts w:ascii="Times New Roman" w:hAnsi="Times New Roman"/>
          <w:sz w:val="24"/>
          <w:szCs w:val="24"/>
        </w:rPr>
      </w:pPr>
    </w:p>
    <w:p w:rsidR="001719BB" w:rsidRPr="00464F22" w:rsidRDefault="001719BB" w:rsidP="001719BB">
      <w:pPr>
        <w:spacing w:after="0" w:line="240" w:lineRule="auto"/>
        <w:jc w:val="both"/>
        <w:rPr>
          <w:rFonts w:ascii="Times New Roman" w:hAnsi="Times New Roman"/>
          <w:sz w:val="24"/>
          <w:szCs w:val="24"/>
        </w:rPr>
      </w:pPr>
    </w:p>
    <w:p w:rsidR="001719BB" w:rsidRPr="00464F22" w:rsidRDefault="001719BB" w:rsidP="001719BB">
      <w:pPr>
        <w:pBdr>
          <w:top w:val="single" w:sz="4" w:space="1" w:color="auto"/>
        </w:pBdr>
        <w:spacing w:after="0" w:line="240" w:lineRule="auto"/>
        <w:jc w:val="both"/>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1719BB" w:rsidRPr="00464F22" w:rsidTr="001719BB">
        <w:tc>
          <w:tcPr>
            <w:tcW w:w="4139" w:type="dxa"/>
            <w:tcBorders>
              <w:top w:val="nil"/>
              <w:left w:val="nil"/>
              <w:bottom w:val="single" w:sz="4" w:space="0" w:color="auto"/>
              <w:right w:val="nil"/>
            </w:tcBorders>
            <w:vAlign w:val="bottom"/>
          </w:tcPr>
          <w:p w:rsidR="001719BB" w:rsidRPr="00464F22" w:rsidRDefault="001719BB" w:rsidP="001719BB">
            <w:pPr>
              <w:spacing w:after="0" w:line="240" w:lineRule="auto"/>
              <w:jc w:val="both"/>
              <w:rPr>
                <w:rFonts w:ascii="Times New Roman" w:hAnsi="Times New Roman"/>
                <w:sz w:val="24"/>
                <w:szCs w:val="24"/>
              </w:rPr>
            </w:pPr>
          </w:p>
        </w:tc>
        <w:tc>
          <w:tcPr>
            <w:tcW w:w="284" w:type="dxa"/>
            <w:tcBorders>
              <w:top w:val="nil"/>
              <w:left w:val="nil"/>
              <w:bottom w:val="nil"/>
              <w:right w:val="nil"/>
            </w:tcBorders>
            <w:vAlign w:val="bottom"/>
          </w:tcPr>
          <w:p w:rsidR="001719BB" w:rsidRPr="00464F22" w:rsidRDefault="001719BB" w:rsidP="001719BB">
            <w:pPr>
              <w:spacing w:after="0" w:line="240" w:lineRule="auto"/>
              <w:jc w:val="both"/>
              <w:rPr>
                <w:rFonts w:ascii="Times New Roman" w:hAnsi="Times New Roman"/>
                <w:sz w:val="24"/>
                <w:szCs w:val="24"/>
              </w:rPr>
            </w:pPr>
          </w:p>
        </w:tc>
        <w:tc>
          <w:tcPr>
            <w:tcW w:w="1984" w:type="dxa"/>
            <w:tcBorders>
              <w:top w:val="nil"/>
              <w:left w:val="nil"/>
              <w:bottom w:val="single" w:sz="4" w:space="0" w:color="auto"/>
              <w:right w:val="nil"/>
            </w:tcBorders>
            <w:vAlign w:val="bottom"/>
          </w:tcPr>
          <w:p w:rsidR="001719BB" w:rsidRPr="00464F22" w:rsidRDefault="001719BB" w:rsidP="001719BB">
            <w:pPr>
              <w:spacing w:after="0" w:line="240" w:lineRule="auto"/>
              <w:jc w:val="both"/>
              <w:rPr>
                <w:rFonts w:ascii="Times New Roman" w:hAnsi="Times New Roman"/>
                <w:sz w:val="24"/>
                <w:szCs w:val="24"/>
              </w:rPr>
            </w:pPr>
          </w:p>
        </w:tc>
        <w:tc>
          <w:tcPr>
            <w:tcW w:w="284" w:type="dxa"/>
            <w:tcBorders>
              <w:top w:val="nil"/>
              <w:left w:val="nil"/>
              <w:bottom w:val="nil"/>
              <w:right w:val="nil"/>
            </w:tcBorders>
            <w:vAlign w:val="bottom"/>
          </w:tcPr>
          <w:p w:rsidR="001719BB" w:rsidRPr="00464F22" w:rsidRDefault="001719BB" w:rsidP="001719BB">
            <w:pPr>
              <w:spacing w:after="0" w:line="240" w:lineRule="auto"/>
              <w:jc w:val="both"/>
              <w:rPr>
                <w:rFonts w:ascii="Times New Roman" w:hAnsi="Times New Roman"/>
                <w:sz w:val="24"/>
                <w:szCs w:val="24"/>
              </w:rPr>
            </w:pPr>
          </w:p>
        </w:tc>
        <w:tc>
          <w:tcPr>
            <w:tcW w:w="3543" w:type="dxa"/>
            <w:tcBorders>
              <w:top w:val="nil"/>
              <w:left w:val="nil"/>
              <w:bottom w:val="single" w:sz="4" w:space="0" w:color="auto"/>
              <w:right w:val="nil"/>
            </w:tcBorders>
            <w:vAlign w:val="bottom"/>
          </w:tcPr>
          <w:p w:rsidR="001719BB" w:rsidRPr="00464F22" w:rsidRDefault="001719BB" w:rsidP="001719BB">
            <w:pPr>
              <w:spacing w:after="0" w:line="240" w:lineRule="auto"/>
              <w:jc w:val="both"/>
              <w:rPr>
                <w:rFonts w:ascii="Times New Roman" w:hAnsi="Times New Roman"/>
                <w:sz w:val="24"/>
                <w:szCs w:val="24"/>
              </w:rPr>
            </w:pPr>
          </w:p>
        </w:tc>
      </w:tr>
      <w:tr w:rsidR="001719BB" w:rsidRPr="00464F22" w:rsidTr="001719BB">
        <w:tc>
          <w:tcPr>
            <w:tcW w:w="4139" w:type="dxa"/>
            <w:tcBorders>
              <w:top w:val="nil"/>
              <w:left w:val="nil"/>
              <w:bottom w:val="nil"/>
              <w:right w:val="nil"/>
            </w:tcBorders>
          </w:tcPr>
          <w:p w:rsidR="001719BB" w:rsidRPr="00464F22" w:rsidRDefault="001719BB" w:rsidP="001719BB">
            <w:pPr>
              <w:spacing w:after="0" w:line="240" w:lineRule="auto"/>
              <w:jc w:val="both"/>
              <w:rPr>
                <w:rFonts w:ascii="Times New Roman" w:hAnsi="Times New Roman"/>
                <w:sz w:val="20"/>
              </w:rPr>
            </w:pPr>
            <w:r w:rsidRPr="00464F22">
              <w:rPr>
                <w:rFonts w:ascii="Times New Roman" w:hAnsi="Times New Roman"/>
                <w:sz w:val="20"/>
              </w:rPr>
              <w:t>(должность лица,</w:t>
            </w:r>
            <w:r w:rsidRPr="00464F22">
              <w:rPr>
                <w:rFonts w:ascii="Times New Roman" w:hAnsi="Times New Roman"/>
                <w:sz w:val="20"/>
                <w:lang w:val="en-US"/>
              </w:rPr>
              <w:t xml:space="preserve"> </w:t>
            </w:r>
            <w:r w:rsidRPr="00464F22">
              <w:rPr>
                <w:rFonts w:ascii="Times New Roman" w:hAnsi="Times New Roman"/>
                <w:sz w:val="20"/>
              </w:rPr>
              <w:t>подписавшего уведомление)</w:t>
            </w:r>
          </w:p>
        </w:tc>
        <w:tc>
          <w:tcPr>
            <w:tcW w:w="284" w:type="dxa"/>
            <w:tcBorders>
              <w:top w:val="nil"/>
              <w:left w:val="nil"/>
              <w:bottom w:val="nil"/>
              <w:right w:val="nil"/>
            </w:tcBorders>
          </w:tcPr>
          <w:p w:rsidR="001719BB" w:rsidRPr="00464F22" w:rsidRDefault="001719BB" w:rsidP="001719BB">
            <w:pPr>
              <w:spacing w:after="0" w:line="240" w:lineRule="auto"/>
              <w:jc w:val="both"/>
              <w:rPr>
                <w:rFonts w:ascii="Times New Roman" w:hAnsi="Times New Roman"/>
                <w:sz w:val="20"/>
              </w:rPr>
            </w:pPr>
          </w:p>
        </w:tc>
        <w:tc>
          <w:tcPr>
            <w:tcW w:w="1984" w:type="dxa"/>
            <w:tcBorders>
              <w:top w:val="nil"/>
              <w:left w:val="nil"/>
              <w:bottom w:val="nil"/>
              <w:right w:val="nil"/>
            </w:tcBorders>
          </w:tcPr>
          <w:p w:rsidR="001719BB" w:rsidRPr="00464F22" w:rsidRDefault="001719BB" w:rsidP="001719BB">
            <w:pPr>
              <w:spacing w:after="0" w:line="240" w:lineRule="auto"/>
              <w:jc w:val="both"/>
              <w:rPr>
                <w:rFonts w:ascii="Times New Roman" w:hAnsi="Times New Roman"/>
                <w:sz w:val="20"/>
              </w:rPr>
            </w:pPr>
            <w:r w:rsidRPr="00464F22">
              <w:rPr>
                <w:rFonts w:ascii="Times New Roman" w:hAnsi="Times New Roman"/>
                <w:sz w:val="20"/>
              </w:rPr>
              <w:t>(подпись)</w:t>
            </w:r>
          </w:p>
        </w:tc>
        <w:tc>
          <w:tcPr>
            <w:tcW w:w="284" w:type="dxa"/>
            <w:tcBorders>
              <w:top w:val="nil"/>
              <w:left w:val="nil"/>
              <w:bottom w:val="nil"/>
              <w:right w:val="nil"/>
            </w:tcBorders>
          </w:tcPr>
          <w:p w:rsidR="001719BB" w:rsidRPr="00464F22" w:rsidRDefault="001719BB" w:rsidP="001719BB">
            <w:pPr>
              <w:spacing w:after="0" w:line="240" w:lineRule="auto"/>
              <w:jc w:val="both"/>
              <w:rPr>
                <w:rFonts w:ascii="Times New Roman" w:hAnsi="Times New Roman"/>
                <w:sz w:val="20"/>
              </w:rPr>
            </w:pPr>
          </w:p>
        </w:tc>
        <w:tc>
          <w:tcPr>
            <w:tcW w:w="3543" w:type="dxa"/>
            <w:tcBorders>
              <w:top w:val="nil"/>
              <w:left w:val="nil"/>
              <w:bottom w:val="nil"/>
              <w:right w:val="nil"/>
            </w:tcBorders>
          </w:tcPr>
          <w:p w:rsidR="001719BB" w:rsidRPr="00464F22" w:rsidRDefault="001719BB" w:rsidP="001719BB">
            <w:pPr>
              <w:spacing w:after="0" w:line="240" w:lineRule="auto"/>
              <w:jc w:val="both"/>
              <w:rPr>
                <w:rFonts w:ascii="Times New Roman" w:hAnsi="Times New Roman"/>
                <w:sz w:val="20"/>
              </w:rPr>
            </w:pPr>
            <w:r w:rsidRPr="00464F22">
              <w:rPr>
                <w:rFonts w:ascii="Times New Roman" w:hAnsi="Times New Roman"/>
                <w:sz w:val="20"/>
              </w:rPr>
              <w:t>(расшифровка подписи)</w:t>
            </w:r>
          </w:p>
        </w:tc>
      </w:tr>
    </w:tbl>
    <w:p w:rsidR="001719BB" w:rsidRPr="00464F22" w:rsidRDefault="001719BB" w:rsidP="001719BB">
      <w:pPr>
        <w:spacing w:after="0" w:line="240" w:lineRule="auto"/>
        <w:jc w:val="both"/>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1719BB" w:rsidRPr="00464F22" w:rsidTr="001719BB">
        <w:tc>
          <w:tcPr>
            <w:tcW w:w="170" w:type="dxa"/>
            <w:tcBorders>
              <w:top w:val="nil"/>
              <w:left w:val="nil"/>
              <w:bottom w:val="nil"/>
              <w:right w:val="nil"/>
            </w:tcBorders>
            <w:vAlign w:val="bottom"/>
          </w:tcPr>
          <w:p w:rsidR="001719BB" w:rsidRPr="00464F22" w:rsidRDefault="001719BB" w:rsidP="001719BB">
            <w:pPr>
              <w:spacing w:after="0" w:line="240" w:lineRule="auto"/>
              <w:jc w:val="both"/>
              <w:rPr>
                <w:rFonts w:ascii="Times New Roman" w:hAnsi="Times New Roman"/>
                <w:sz w:val="24"/>
                <w:szCs w:val="24"/>
              </w:rPr>
            </w:pPr>
            <w:r w:rsidRPr="00464F22">
              <w:rPr>
                <w:rFonts w:ascii="Times New Roman" w:hAnsi="Times New Roman"/>
                <w:sz w:val="24"/>
                <w:szCs w:val="24"/>
              </w:rPr>
              <w:t>“</w:t>
            </w:r>
          </w:p>
        </w:tc>
        <w:tc>
          <w:tcPr>
            <w:tcW w:w="425" w:type="dxa"/>
            <w:tcBorders>
              <w:top w:val="nil"/>
              <w:left w:val="nil"/>
              <w:bottom w:val="single" w:sz="4" w:space="0" w:color="auto"/>
              <w:right w:val="nil"/>
            </w:tcBorders>
            <w:vAlign w:val="bottom"/>
          </w:tcPr>
          <w:p w:rsidR="001719BB" w:rsidRPr="00464F22" w:rsidRDefault="001719BB" w:rsidP="001719BB">
            <w:pPr>
              <w:spacing w:after="0" w:line="240" w:lineRule="auto"/>
              <w:jc w:val="both"/>
              <w:rPr>
                <w:rFonts w:ascii="Times New Roman" w:hAnsi="Times New Roman"/>
                <w:sz w:val="24"/>
                <w:szCs w:val="24"/>
              </w:rPr>
            </w:pPr>
          </w:p>
        </w:tc>
        <w:tc>
          <w:tcPr>
            <w:tcW w:w="284" w:type="dxa"/>
            <w:tcBorders>
              <w:top w:val="nil"/>
              <w:left w:val="nil"/>
              <w:bottom w:val="nil"/>
              <w:right w:val="nil"/>
            </w:tcBorders>
            <w:vAlign w:val="bottom"/>
          </w:tcPr>
          <w:p w:rsidR="001719BB" w:rsidRPr="00464F22" w:rsidRDefault="001719BB" w:rsidP="001719BB">
            <w:pPr>
              <w:spacing w:after="0" w:line="240" w:lineRule="auto"/>
              <w:jc w:val="both"/>
              <w:rPr>
                <w:rFonts w:ascii="Times New Roman" w:hAnsi="Times New Roman"/>
                <w:sz w:val="24"/>
                <w:szCs w:val="24"/>
              </w:rPr>
            </w:pPr>
            <w:r w:rsidRPr="00464F22">
              <w:rPr>
                <w:rFonts w:ascii="Times New Roman" w:hAnsi="Times New Roman"/>
                <w:sz w:val="24"/>
                <w:szCs w:val="24"/>
              </w:rPr>
              <w:t>”</w:t>
            </w:r>
          </w:p>
        </w:tc>
        <w:tc>
          <w:tcPr>
            <w:tcW w:w="1984" w:type="dxa"/>
            <w:tcBorders>
              <w:top w:val="nil"/>
              <w:left w:val="nil"/>
              <w:bottom w:val="single" w:sz="4" w:space="0" w:color="auto"/>
              <w:right w:val="nil"/>
            </w:tcBorders>
            <w:vAlign w:val="bottom"/>
          </w:tcPr>
          <w:p w:rsidR="001719BB" w:rsidRPr="00464F22" w:rsidRDefault="001719BB" w:rsidP="001719BB">
            <w:pPr>
              <w:spacing w:after="0" w:line="240" w:lineRule="auto"/>
              <w:jc w:val="both"/>
              <w:rPr>
                <w:rFonts w:ascii="Times New Roman" w:hAnsi="Times New Roman"/>
                <w:sz w:val="24"/>
                <w:szCs w:val="24"/>
              </w:rPr>
            </w:pPr>
          </w:p>
        </w:tc>
        <w:tc>
          <w:tcPr>
            <w:tcW w:w="510" w:type="dxa"/>
            <w:tcBorders>
              <w:top w:val="nil"/>
              <w:left w:val="nil"/>
              <w:bottom w:val="nil"/>
              <w:right w:val="nil"/>
            </w:tcBorders>
            <w:vAlign w:val="bottom"/>
          </w:tcPr>
          <w:p w:rsidR="001719BB" w:rsidRPr="00464F22" w:rsidRDefault="001719BB" w:rsidP="001719BB">
            <w:pPr>
              <w:spacing w:after="0" w:line="240" w:lineRule="auto"/>
              <w:jc w:val="both"/>
              <w:rPr>
                <w:rFonts w:ascii="Times New Roman" w:hAnsi="Times New Roman"/>
                <w:sz w:val="24"/>
                <w:szCs w:val="24"/>
              </w:rPr>
            </w:pPr>
            <w:r w:rsidRPr="00464F22">
              <w:rPr>
                <w:rFonts w:ascii="Times New Roman" w:hAnsi="Times New Roman"/>
                <w:sz w:val="24"/>
                <w:szCs w:val="24"/>
              </w:rPr>
              <w:t>20</w:t>
            </w:r>
          </w:p>
        </w:tc>
        <w:tc>
          <w:tcPr>
            <w:tcW w:w="227" w:type="dxa"/>
            <w:tcBorders>
              <w:top w:val="nil"/>
              <w:left w:val="nil"/>
              <w:bottom w:val="single" w:sz="4" w:space="0" w:color="auto"/>
              <w:right w:val="nil"/>
            </w:tcBorders>
            <w:vAlign w:val="bottom"/>
          </w:tcPr>
          <w:p w:rsidR="001719BB" w:rsidRPr="00464F22" w:rsidRDefault="001719BB" w:rsidP="001719BB">
            <w:pPr>
              <w:spacing w:after="0" w:line="240" w:lineRule="auto"/>
              <w:jc w:val="both"/>
              <w:rPr>
                <w:rFonts w:ascii="Times New Roman" w:hAnsi="Times New Roman"/>
                <w:sz w:val="24"/>
                <w:szCs w:val="24"/>
              </w:rPr>
            </w:pPr>
          </w:p>
        </w:tc>
        <w:tc>
          <w:tcPr>
            <w:tcW w:w="6634" w:type="dxa"/>
            <w:tcBorders>
              <w:top w:val="nil"/>
              <w:left w:val="nil"/>
              <w:bottom w:val="nil"/>
              <w:right w:val="nil"/>
            </w:tcBorders>
            <w:vAlign w:val="bottom"/>
          </w:tcPr>
          <w:p w:rsidR="001719BB" w:rsidRPr="00464F22" w:rsidRDefault="001719BB" w:rsidP="001719BB">
            <w:pPr>
              <w:spacing w:after="0" w:line="240" w:lineRule="auto"/>
              <w:jc w:val="both"/>
              <w:rPr>
                <w:rFonts w:ascii="Times New Roman" w:hAnsi="Times New Roman"/>
                <w:sz w:val="24"/>
                <w:szCs w:val="24"/>
              </w:rPr>
            </w:pPr>
            <w:r w:rsidRPr="00464F22">
              <w:rPr>
                <w:rFonts w:ascii="Times New Roman" w:hAnsi="Times New Roman"/>
                <w:sz w:val="24"/>
                <w:szCs w:val="24"/>
              </w:rPr>
              <w:t xml:space="preserve"> г.</w:t>
            </w:r>
          </w:p>
        </w:tc>
      </w:tr>
    </w:tbl>
    <w:p w:rsidR="001719BB" w:rsidRPr="006E11F4" w:rsidRDefault="001719BB" w:rsidP="001719BB">
      <w:pPr>
        <w:spacing w:after="0" w:line="240" w:lineRule="auto"/>
        <w:jc w:val="both"/>
        <w:rPr>
          <w:rFonts w:ascii="Times New Roman" w:hAnsi="Times New Roman"/>
          <w:sz w:val="24"/>
          <w:szCs w:val="24"/>
        </w:rPr>
      </w:pPr>
      <w:r w:rsidRPr="00464F22">
        <w:rPr>
          <w:rFonts w:ascii="Times New Roman" w:hAnsi="Times New Roman"/>
          <w:sz w:val="24"/>
          <w:szCs w:val="24"/>
        </w:rPr>
        <w:t>М.П.</w:t>
      </w:r>
    </w:p>
    <w:p w:rsidR="001719BB" w:rsidRPr="00C15356" w:rsidRDefault="001719BB" w:rsidP="001719BB">
      <w:pPr>
        <w:spacing w:after="0" w:line="240" w:lineRule="auto"/>
        <w:jc w:val="both"/>
        <w:rPr>
          <w:rFonts w:ascii="Times New Roman" w:hAnsi="Times New Roman"/>
          <w:sz w:val="20"/>
        </w:rPr>
      </w:pPr>
    </w:p>
    <w:p w:rsidR="001719BB" w:rsidRDefault="001719BB" w:rsidP="001719BB">
      <w:pPr>
        <w:spacing w:after="0" w:line="240" w:lineRule="auto"/>
        <w:jc w:val="both"/>
      </w:pPr>
    </w:p>
    <w:p w:rsidR="002F2440" w:rsidRPr="00A6048D" w:rsidRDefault="002F2440" w:rsidP="001719BB">
      <w:pPr>
        <w:spacing w:after="0" w:line="240" w:lineRule="auto"/>
        <w:jc w:val="both"/>
      </w:pPr>
    </w:p>
    <w:sectPr w:rsidR="002F2440" w:rsidRPr="00A6048D" w:rsidSect="002F2440">
      <w:headerReference w:type="default" r:id="rId22"/>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697" w:rsidRDefault="005C7697" w:rsidP="001639AE">
      <w:pPr>
        <w:spacing w:after="0" w:line="240" w:lineRule="auto"/>
      </w:pPr>
      <w:r>
        <w:separator/>
      </w:r>
    </w:p>
  </w:endnote>
  <w:endnote w:type="continuationSeparator" w:id="0">
    <w:p w:rsidR="005C7697" w:rsidRDefault="005C7697" w:rsidP="00163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697" w:rsidRDefault="005C7697" w:rsidP="001639AE">
      <w:pPr>
        <w:spacing w:after="0" w:line="240" w:lineRule="auto"/>
      </w:pPr>
      <w:r>
        <w:separator/>
      </w:r>
    </w:p>
  </w:footnote>
  <w:footnote w:type="continuationSeparator" w:id="0">
    <w:p w:rsidR="005C7697" w:rsidRDefault="005C7697" w:rsidP="00163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15768"/>
      <w:docPartObj>
        <w:docPartGallery w:val="Page Numbers (Top of Page)"/>
        <w:docPartUnique/>
      </w:docPartObj>
    </w:sdtPr>
    <w:sdtEndPr>
      <w:rPr>
        <w:sz w:val="24"/>
        <w:szCs w:val="24"/>
      </w:rPr>
    </w:sdtEndPr>
    <w:sdtContent>
      <w:p w:rsidR="00D32923" w:rsidRPr="00AC15B0" w:rsidRDefault="00D32923" w:rsidP="00004DEC">
        <w:pPr>
          <w:pStyle w:val="af0"/>
          <w:ind w:firstLine="0"/>
          <w:rPr>
            <w:sz w:val="24"/>
            <w:szCs w:val="24"/>
          </w:rPr>
        </w:pPr>
        <w:r>
          <w:rPr>
            <w:rFonts w:asciiTheme="minorHAnsi" w:hAnsiTheme="minorHAnsi"/>
          </w:rPr>
          <w:t xml:space="preserve">                                                                   </w:t>
        </w:r>
        <w:r w:rsidRPr="00AC15B0">
          <w:rPr>
            <w:sz w:val="24"/>
            <w:szCs w:val="24"/>
          </w:rPr>
          <w:fldChar w:fldCharType="begin"/>
        </w:r>
        <w:r w:rsidRPr="00AC15B0">
          <w:rPr>
            <w:sz w:val="24"/>
            <w:szCs w:val="24"/>
          </w:rPr>
          <w:instrText>PAGE   \* MERGEFORMAT</w:instrText>
        </w:r>
        <w:r w:rsidRPr="00AC15B0">
          <w:rPr>
            <w:sz w:val="24"/>
            <w:szCs w:val="24"/>
          </w:rPr>
          <w:fldChar w:fldCharType="separate"/>
        </w:r>
        <w:r w:rsidR="001D6289">
          <w:rPr>
            <w:noProof/>
            <w:sz w:val="24"/>
            <w:szCs w:val="24"/>
          </w:rPr>
          <w:t>30</w:t>
        </w:r>
        <w:r w:rsidRPr="00AC15B0">
          <w:rPr>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923" w:rsidRPr="006B57F6" w:rsidRDefault="00D32923" w:rsidP="002F2440">
    <w:pPr>
      <w:pStyle w:val="af0"/>
      <w:jc w:val="center"/>
    </w:pPr>
    <w:r>
      <w:fldChar w:fldCharType="begin"/>
    </w:r>
    <w:r>
      <w:instrText>PAGE   \* MERGEFORMAT</w:instrText>
    </w:r>
    <w:r>
      <w:fldChar w:fldCharType="separate"/>
    </w:r>
    <w:r w:rsidR="001D6289">
      <w:rPr>
        <w:noProof/>
      </w:rPr>
      <w:t>32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343"/>
    <w:multiLevelType w:val="hybridMultilevel"/>
    <w:tmpl w:val="A4328C88"/>
    <w:lvl w:ilvl="0" w:tplc="F232FD8C">
      <w:start w:val="2"/>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14737E4"/>
    <w:multiLevelType w:val="hybridMultilevel"/>
    <w:tmpl w:val="E18E8C1C"/>
    <w:lvl w:ilvl="0" w:tplc="232EE0F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E95185"/>
    <w:multiLevelType w:val="hybridMultilevel"/>
    <w:tmpl w:val="052E1D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4"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774604"/>
    <w:multiLevelType w:val="multilevel"/>
    <w:tmpl w:val="D570ABB8"/>
    <w:lvl w:ilvl="0">
      <w:start w:val="1"/>
      <w:numFmt w:val="decimal"/>
      <w:lvlText w:val="%1."/>
      <w:lvlJc w:val="left"/>
      <w:pPr>
        <w:ind w:left="720" w:hanging="360"/>
      </w:pPr>
      <w:rPr>
        <w:rFonts w:hint="default"/>
        <w:color w:val="auto"/>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AB453AE"/>
    <w:multiLevelType w:val="hybridMultilevel"/>
    <w:tmpl w:val="2D6296A2"/>
    <w:lvl w:ilvl="0" w:tplc="4EF0C3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3"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660B0008"/>
    <w:multiLevelType w:val="multilevel"/>
    <w:tmpl w:val="F27E7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2F1037"/>
    <w:multiLevelType w:val="multilevel"/>
    <w:tmpl w:val="A38E1CC6"/>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25" w:hanging="360"/>
      </w:pPr>
    </w:lvl>
    <w:lvl w:ilvl="2">
      <w:start w:val="1"/>
      <w:numFmt w:val="decimal"/>
      <w:isLgl/>
      <w:lvlText w:val="%1.%2.%3."/>
      <w:lvlJc w:val="left"/>
      <w:pPr>
        <w:ind w:left="2145" w:hanging="720"/>
      </w:pPr>
    </w:lvl>
    <w:lvl w:ilvl="3">
      <w:start w:val="1"/>
      <w:numFmt w:val="decimal"/>
      <w:isLgl/>
      <w:lvlText w:val="%1.%2.%3.%4."/>
      <w:lvlJc w:val="left"/>
      <w:pPr>
        <w:ind w:left="2505" w:hanging="720"/>
      </w:pPr>
    </w:lvl>
    <w:lvl w:ilvl="4">
      <w:start w:val="1"/>
      <w:numFmt w:val="decimal"/>
      <w:isLgl/>
      <w:lvlText w:val="%1.%2.%3.%4.%5."/>
      <w:lvlJc w:val="left"/>
      <w:pPr>
        <w:ind w:left="3225" w:hanging="1080"/>
      </w:pPr>
    </w:lvl>
    <w:lvl w:ilvl="5">
      <w:start w:val="1"/>
      <w:numFmt w:val="decimal"/>
      <w:isLgl/>
      <w:lvlText w:val="%1.%2.%3.%4.%5.%6."/>
      <w:lvlJc w:val="left"/>
      <w:pPr>
        <w:ind w:left="3585" w:hanging="1080"/>
      </w:pPr>
    </w:lvl>
    <w:lvl w:ilvl="6">
      <w:start w:val="1"/>
      <w:numFmt w:val="decimal"/>
      <w:isLgl/>
      <w:lvlText w:val="%1.%2.%3.%4.%5.%6.%7."/>
      <w:lvlJc w:val="left"/>
      <w:pPr>
        <w:ind w:left="4305" w:hanging="1440"/>
      </w:pPr>
    </w:lvl>
    <w:lvl w:ilvl="7">
      <w:start w:val="1"/>
      <w:numFmt w:val="decimal"/>
      <w:isLgl/>
      <w:lvlText w:val="%1.%2.%3.%4.%5.%6.%7.%8."/>
      <w:lvlJc w:val="left"/>
      <w:pPr>
        <w:ind w:left="4665" w:hanging="1440"/>
      </w:pPr>
    </w:lvl>
    <w:lvl w:ilvl="8">
      <w:start w:val="1"/>
      <w:numFmt w:val="decimal"/>
      <w:isLgl/>
      <w:lvlText w:val="%1.%2.%3.%4.%5.%6.%7.%8.%9."/>
      <w:lvlJc w:val="left"/>
      <w:pPr>
        <w:ind w:left="5385" w:hanging="1800"/>
      </w:pPr>
    </w:lvl>
  </w:abstractNum>
  <w:abstractNum w:abstractNumId="16" w15:restartNumberingAfterBreak="0">
    <w:nsid w:val="716879D8"/>
    <w:multiLevelType w:val="multilevel"/>
    <w:tmpl w:val="6D62E5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9"/>
  </w:num>
  <w:num w:numId="4">
    <w:abstractNumId w:val="16"/>
  </w:num>
  <w:num w:numId="5">
    <w:abstractNumId w:val="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3"/>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6"/>
  </w:num>
  <w:num w:numId="16">
    <w:abstractNumId w:val="12"/>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EB"/>
    <w:rsid w:val="00004DEC"/>
    <w:rsid w:val="00025446"/>
    <w:rsid w:val="000306E5"/>
    <w:rsid w:val="00032085"/>
    <w:rsid w:val="000403AA"/>
    <w:rsid w:val="00091F33"/>
    <w:rsid w:val="00093284"/>
    <w:rsid w:val="000A1B69"/>
    <w:rsid w:val="000A34B8"/>
    <w:rsid w:val="000A6727"/>
    <w:rsid w:val="000A7CBC"/>
    <w:rsid w:val="000D4C45"/>
    <w:rsid w:val="000E0097"/>
    <w:rsid w:val="001035F4"/>
    <w:rsid w:val="001157DD"/>
    <w:rsid w:val="00123A5C"/>
    <w:rsid w:val="00141618"/>
    <w:rsid w:val="00157B20"/>
    <w:rsid w:val="00162A59"/>
    <w:rsid w:val="001639AE"/>
    <w:rsid w:val="001719BB"/>
    <w:rsid w:val="00184943"/>
    <w:rsid w:val="00186803"/>
    <w:rsid w:val="001917EB"/>
    <w:rsid w:val="00197926"/>
    <w:rsid w:val="001C2D48"/>
    <w:rsid w:val="001D6289"/>
    <w:rsid w:val="001D6863"/>
    <w:rsid w:val="001F079F"/>
    <w:rsid w:val="0020254F"/>
    <w:rsid w:val="002267A1"/>
    <w:rsid w:val="002474A0"/>
    <w:rsid w:val="00256949"/>
    <w:rsid w:val="0026704F"/>
    <w:rsid w:val="00272CA1"/>
    <w:rsid w:val="002A50BA"/>
    <w:rsid w:val="002F0DA5"/>
    <w:rsid w:val="002F2440"/>
    <w:rsid w:val="00305593"/>
    <w:rsid w:val="003070CD"/>
    <w:rsid w:val="0031354E"/>
    <w:rsid w:val="003162A5"/>
    <w:rsid w:val="00362E27"/>
    <w:rsid w:val="003A3322"/>
    <w:rsid w:val="003B584E"/>
    <w:rsid w:val="003E6B76"/>
    <w:rsid w:val="003F4D3C"/>
    <w:rsid w:val="00400325"/>
    <w:rsid w:val="004074C8"/>
    <w:rsid w:val="004307DF"/>
    <w:rsid w:val="00443B9C"/>
    <w:rsid w:val="004A03B8"/>
    <w:rsid w:val="004A43E5"/>
    <w:rsid w:val="004C0A15"/>
    <w:rsid w:val="004E1211"/>
    <w:rsid w:val="004E3C52"/>
    <w:rsid w:val="00512DB4"/>
    <w:rsid w:val="00567245"/>
    <w:rsid w:val="005805C3"/>
    <w:rsid w:val="005A7797"/>
    <w:rsid w:val="005C3C06"/>
    <w:rsid w:val="005C7697"/>
    <w:rsid w:val="005D1BD6"/>
    <w:rsid w:val="005D3357"/>
    <w:rsid w:val="00614C37"/>
    <w:rsid w:val="00615425"/>
    <w:rsid w:val="00616E09"/>
    <w:rsid w:val="006418D1"/>
    <w:rsid w:val="00665FC4"/>
    <w:rsid w:val="00673466"/>
    <w:rsid w:val="006A5C5B"/>
    <w:rsid w:val="006C016F"/>
    <w:rsid w:val="006C43DB"/>
    <w:rsid w:val="006D2F26"/>
    <w:rsid w:val="006D3B67"/>
    <w:rsid w:val="00716798"/>
    <w:rsid w:val="00733349"/>
    <w:rsid w:val="00741360"/>
    <w:rsid w:val="007519F1"/>
    <w:rsid w:val="0078035C"/>
    <w:rsid w:val="007841E0"/>
    <w:rsid w:val="007B01EA"/>
    <w:rsid w:val="007C442E"/>
    <w:rsid w:val="007D3C64"/>
    <w:rsid w:val="007E0595"/>
    <w:rsid w:val="007E3C13"/>
    <w:rsid w:val="007F4BA3"/>
    <w:rsid w:val="007F71A8"/>
    <w:rsid w:val="00800681"/>
    <w:rsid w:val="00802214"/>
    <w:rsid w:val="008042ED"/>
    <w:rsid w:val="0081129B"/>
    <w:rsid w:val="0081738F"/>
    <w:rsid w:val="00817B27"/>
    <w:rsid w:val="0085184D"/>
    <w:rsid w:val="00852261"/>
    <w:rsid w:val="00865C0D"/>
    <w:rsid w:val="00872926"/>
    <w:rsid w:val="008742DF"/>
    <w:rsid w:val="008A513F"/>
    <w:rsid w:val="008B2B97"/>
    <w:rsid w:val="008D0223"/>
    <w:rsid w:val="008D23D8"/>
    <w:rsid w:val="008F099E"/>
    <w:rsid w:val="008F09B8"/>
    <w:rsid w:val="00930343"/>
    <w:rsid w:val="009336D5"/>
    <w:rsid w:val="00972E41"/>
    <w:rsid w:val="0098284D"/>
    <w:rsid w:val="00987421"/>
    <w:rsid w:val="009A1BD4"/>
    <w:rsid w:val="009B4A04"/>
    <w:rsid w:val="009D107A"/>
    <w:rsid w:val="009D1A74"/>
    <w:rsid w:val="009D2A70"/>
    <w:rsid w:val="009F4957"/>
    <w:rsid w:val="00A34285"/>
    <w:rsid w:val="00A46E35"/>
    <w:rsid w:val="00A538CB"/>
    <w:rsid w:val="00A57B31"/>
    <w:rsid w:val="00A8677C"/>
    <w:rsid w:val="00A90AA6"/>
    <w:rsid w:val="00AC5633"/>
    <w:rsid w:val="00AF0391"/>
    <w:rsid w:val="00B24134"/>
    <w:rsid w:val="00B650E1"/>
    <w:rsid w:val="00B851F0"/>
    <w:rsid w:val="00BB41F1"/>
    <w:rsid w:val="00BD4393"/>
    <w:rsid w:val="00C00CF4"/>
    <w:rsid w:val="00C61C42"/>
    <w:rsid w:val="00CB2BE0"/>
    <w:rsid w:val="00CC5B26"/>
    <w:rsid w:val="00CC5F34"/>
    <w:rsid w:val="00CF1710"/>
    <w:rsid w:val="00CF30E6"/>
    <w:rsid w:val="00CF4EE3"/>
    <w:rsid w:val="00D0305C"/>
    <w:rsid w:val="00D13F98"/>
    <w:rsid w:val="00D23380"/>
    <w:rsid w:val="00D27248"/>
    <w:rsid w:val="00D32923"/>
    <w:rsid w:val="00D37812"/>
    <w:rsid w:val="00D45758"/>
    <w:rsid w:val="00D746EB"/>
    <w:rsid w:val="00D9065D"/>
    <w:rsid w:val="00D912A1"/>
    <w:rsid w:val="00D936DD"/>
    <w:rsid w:val="00D966E1"/>
    <w:rsid w:val="00DA085A"/>
    <w:rsid w:val="00DA3D14"/>
    <w:rsid w:val="00DB7526"/>
    <w:rsid w:val="00DD35DD"/>
    <w:rsid w:val="00DE4DB1"/>
    <w:rsid w:val="00E02015"/>
    <w:rsid w:val="00E02F06"/>
    <w:rsid w:val="00E25197"/>
    <w:rsid w:val="00E258C3"/>
    <w:rsid w:val="00E35146"/>
    <w:rsid w:val="00E754D4"/>
    <w:rsid w:val="00E81CA8"/>
    <w:rsid w:val="00EA2815"/>
    <w:rsid w:val="00EC0DBD"/>
    <w:rsid w:val="00EE3ED6"/>
    <w:rsid w:val="00EE7CA1"/>
    <w:rsid w:val="00F007C2"/>
    <w:rsid w:val="00F35FF4"/>
    <w:rsid w:val="00F525DE"/>
    <w:rsid w:val="00F87FF9"/>
    <w:rsid w:val="00F90548"/>
    <w:rsid w:val="00F977B9"/>
    <w:rsid w:val="00FA1867"/>
    <w:rsid w:val="00FA6E39"/>
    <w:rsid w:val="00FC2DAB"/>
    <w:rsid w:val="00FD463E"/>
    <w:rsid w:val="00FF5011"/>
    <w:rsid w:val="00FF5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AAA6"/>
  <w15:docId w15:val="{B131181E-F9B8-4CA6-BD5B-3010C814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6D5"/>
  </w:style>
  <w:style w:type="paragraph" w:styleId="1">
    <w:name w:val="heading 1"/>
    <w:basedOn w:val="a"/>
    <w:next w:val="a"/>
    <w:link w:val="10"/>
    <w:uiPriority w:val="9"/>
    <w:qFormat/>
    <w:rsid w:val="00443B9C"/>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4">
    <w:name w:val="heading 4"/>
    <w:basedOn w:val="a"/>
    <w:next w:val="a"/>
    <w:link w:val="40"/>
    <w:uiPriority w:val="9"/>
    <w:semiHidden/>
    <w:unhideWhenUsed/>
    <w:qFormat/>
    <w:rsid w:val="00CC5B26"/>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CC5B26"/>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paragraph" w:styleId="6">
    <w:name w:val="heading 6"/>
    <w:basedOn w:val="a"/>
    <w:next w:val="a"/>
    <w:link w:val="60"/>
    <w:uiPriority w:val="9"/>
    <w:unhideWhenUsed/>
    <w:qFormat/>
    <w:rsid w:val="00CC5B2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1st">
    <w:name w:val="tex1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917EB"/>
    <w:rPr>
      <w:b/>
      <w:bCs/>
    </w:rPr>
  </w:style>
  <w:style w:type="paragraph" w:customStyle="1" w:styleId="tex2st">
    <w:name w:val="tex2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9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917EB"/>
    <w:rPr>
      <w:rFonts w:ascii="Courier New" w:eastAsia="Times New Roman" w:hAnsi="Courier New" w:cs="Courier New"/>
      <w:sz w:val="20"/>
      <w:szCs w:val="20"/>
      <w:lang w:eastAsia="ru-RU"/>
    </w:rPr>
  </w:style>
  <w:style w:type="paragraph" w:customStyle="1" w:styleId="tex5st">
    <w:name w:val="tex5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D463E"/>
    <w:pPr>
      <w:ind w:left="720"/>
      <w:contextualSpacing/>
    </w:pPr>
  </w:style>
  <w:style w:type="paragraph" w:styleId="a5">
    <w:name w:val="No Spacing"/>
    <w:qFormat/>
    <w:rsid w:val="00987421"/>
    <w:pPr>
      <w:spacing w:after="0" w:line="240" w:lineRule="auto"/>
    </w:pPr>
    <w:rPr>
      <w:rFonts w:ascii="Times New Roman" w:eastAsia="Times New Roman" w:hAnsi="Times New Roman" w:cs="Times New Roman"/>
      <w:color w:val="000000"/>
      <w:sz w:val="28"/>
      <w:szCs w:val="24"/>
      <w:lang w:eastAsia="ru-RU"/>
    </w:rPr>
  </w:style>
  <w:style w:type="paragraph" w:styleId="a6">
    <w:name w:val="Normal (Web)"/>
    <w:basedOn w:val="a"/>
    <w:uiPriority w:val="99"/>
    <w:unhideWhenUsed/>
    <w:rsid w:val="00E258C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43B9C"/>
    <w:rPr>
      <w:rFonts w:ascii="Arial" w:hAnsi="Arial" w:cs="Arial"/>
      <w:b/>
      <w:bCs/>
      <w:color w:val="26282F"/>
      <w:sz w:val="24"/>
      <w:szCs w:val="24"/>
    </w:rPr>
  </w:style>
  <w:style w:type="character" w:styleId="a7">
    <w:name w:val="Hyperlink"/>
    <w:basedOn w:val="a0"/>
    <w:uiPriority w:val="99"/>
    <w:unhideWhenUsed/>
    <w:rsid w:val="008F099E"/>
    <w:rPr>
      <w:color w:val="5F5F5F"/>
      <w:u w:val="single"/>
    </w:rPr>
  </w:style>
  <w:style w:type="paragraph" w:styleId="a8">
    <w:name w:val="Title"/>
    <w:basedOn w:val="a"/>
    <w:link w:val="a9"/>
    <w:qFormat/>
    <w:rsid w:val="005805C3"/>
    <w:pPr>
      <w:spacing w:after="0" w:line="240" w:lineRule="auto"/>
      <w:jc w:val="center"/>
    </w:pPr>
    <w:rPr>
      <w:rFonts w:ascii="Times New Roman" w:eastAsia="Times New Roman" w:hAnsi="Times New Roman" w:cs="Times New Roman"/>
      <w:sz w:val="32"/>
      <w:szCs w:val="24"/>
      <w:lang w:eastAsia="ru-RU"/>
    </w:rPr>
  </w:style>
  <w:style w:type="character" w:customStyle="1" w:styleId="a9">
    <w:name w:val="Заголовок Знак"/>
    <w:basedOn w:val="a0"/>
    <w:link w:val="a8"/>
    <w:rsid w:val="005805C3"/>
    <w:rPr>
      <w:rFonts w:ascii="Times New Roman" w:eastAsia="Times New Roman" w:hAnsi="Times New Roman" w:cs="Times New Roman"/>
      <w:sz w:val="32"/>
      <w:szCs w:val="24"/>
      <w:lang w:eastAsia="ru-RU"/>
    </w:rPr>
  </w:style>
  <w:style w:type="table" w:styleId="aa">
    <w:name w:val="Table Grid"/>
    <w:basedOn w:val="a1"/>
    <w:uiPriority w:val="99"/>
    <w:rsid w:val="00123A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semiHidden/>
    <w:unhideWhenUsed/>
    <w:rsid w:val="0098284D"/>
    <w:pPr>
      <w:spacing w:after="0" w:line="240" w:lineRule="auto"/>
      <w:ind w:right="-545"/>
    </w:pPr>
    <w:rPr>
      <w:rFonts w:ascii="Times New Roman" w:eastAsia="Times New Roman" w:hAnsi="Times New Roman" w:cs="Times New Roman"/>
      <w:b/>
      <w:bCs/>
      <w:sz w:val="24"/>
      <w:szCs w:val="24"/>
      <w:lang w:eastAsia="ru-RU"/>
    </w:rPr>
  </w:style>
  <w:style w:type="character" w:customStyle="1" w:styleId="ac">
    <w:name w:val="Основной текст Знак"/>
    <w:basedOn w:val="a0"/>
    <w:link w:val="ab"/>
    <w:semiHidden/>
    <w:rsid w:val="0098284D"/>
    <w:rPr>
      <w:rFonts w:ascii="Times New Roman" w:eastAsia="Times New Roman" w:hAnsi="Times New Roman" w:cs="Times New Roman"/>
      <w:b/>
      <w:bCs/>
      <w:sz w:val="24"/>
      <w:szCs w:val="24"/>
      <w:lang w:eastAsia="ru-RU"/>
    </w:rPr>
  </w:style>
  <w:style w:type="paragraph" w:styleId="ad">
    <w:name w:val="Block Text"/>
    <w:basedOn w:val="a"/>
    <w:unhideWhenUsed/>
    <w:rsid w:val="0098284D"/>
    <w:pPr>
      <w:spacing w:after="0" w:line="240" w:lineRule="auto"/>
      <w:ind w:left="-540" w:right="-545" w:firstLine="720"/>
      <w:jc w:val="both"/>
    </w:pPr>
    <w:rPr>
      <w:rFonts w:ascii="Times New Roman" w:eastAsia="Times New Roman" w:hAnsi="Times New Roman" w:cs="Times New Roman"/>
      <w:sz w:val="24"/>
      <w:szCs w:val="24"/>
      <w:lang w:eastAsia="ru-RU"/>
    </w:rPr>
  </w:style>
  <w:style w:type="paragraph" w:customStyle="1" w:styleId="ae">
    <w:name w:val="Нормальный (таблица)"/>
    <w:basedOn w:val="a"/>
    <w:next w:val="a"/>
    <w:rsid w:val="003A332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Default">
    <w:name w:val="Default"/>
    <w:rsid w:val="00D936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Гипертекстовая ссылка"/>
    <w:basedOn w:val="a0"/>
    <w:uiPriority w:val="99"/>
    <w:rsid w:val="00DE4DB1"/>
    <w:rPr>
      <w:color w:val="106BBE"/>
    </w:rPr>
  </w:style>
  <w:style w:type="character" w:customStyle="1" w:styleId="60">
    <w:name w:val="Заголовок 6 Знак"/>
    <w:basedOn w:val="a0"/>
    <w:link w:val="6"/>
    <w:uiPriority w:val="9"/>
    <w:rsid w:val="00CC5B26"/>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CC5B2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CC5B26"/>
    <w:rPr>
      <w:rFonts w:ascii="Calibri Light" w:eastAsia="Times New Roman" w:hAnsi="Calibri Light" w:cs="Times New Roman"/>
      <w:color w:val="2E74B5"/>
      <w:sz w:val="28"/>
      <w:szCs w:val="20"/>
      <w:lang w:eastAsia="ru-RU"/>
    </w:rPr>
  </w:style>
  <w:style w:type="paragraph" w:customStyle="1" w:styleId="ConsPlusCell">
    <w:name w:val="ConsPlusCell"/>
    <w:uiPriority w:val="99"/>
    <w:rsid w:val="00CC5B2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CC5B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CC5B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unhideWhenUsed/>
    <w:rsid w:val="00CC5B26"/>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f1">
    <w:name w:val="Верхний колонтитул Знак"/>
    <w:basedOn w:val="a0"/>
    <w:link w:val="af0"/>
    <w:uiPriority w:val="99"/>
    <w:rsid w:val="00CC5B26"/>
    <w:rPr>
      <w:rFonts w:ascii="Tms Rmn" w:eastAsia="Times New Roman" w:hAnsi="Tms Rmn" w:cs="Times New Roman"/>
      <w:sz w:val="28"/>
      <w:szCs w:val="20"/>
      <w:lang w:eastAsia="ru-RU"/>
    </w:rPr>
  </w:style>
  <w:style w:type="paragraph" w:styleId="af2">
    <w:name w:val="footer"/>
    <w:basedOn w:val="a"/>
    <w:link w:val="af3"/>
    <w:uiPriority w:val="99"/>
    <w:unhideWhenUsed/>
    <w:rsid w:val="00CC5B26"/>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f3">
    <w:name w:val="Нижний колонтитул Знак"/>
    <w:basedOn w:val="a0"/>
    <w:link w:val="af2"/>
    <w:uiPriority w:val="99"/>
    <w:rsid w:val="00CC5B26"/>
    <w:rPr>
      <w:rFonts w:ascii="Tms Rmn" w:eastAsia="Times New Roman" w:hAnsi="Tms Rmn" w:cs="Times New Roman"/>
      <w:sz w:val="28"/>
      <w:szCs w:val="20"/>
      <w:lang w:eastAsia="ru-RU"/>
    </w:rPr>
  </w:style>
  <w:style w:type="character" w:customStyle="1" w:styleId="blk">
    <w:name w:val="blk"/>
    <w:basedOn w:val="a0"/>
    <w:rsid w:val="00CC5B26"/>
  </w:style>
  <w:style w:type="character" w:styleId="af4">
    <w:name w:val="Placeholder Text"/>
    <w:basedOn w:val="a0"/>
    <w:uiPriority w:val="99"/>
    <w:semiHidden/>
    <w:rsid w:val="00CC5B26"/>
    <w:rPr>
      <w:color w:val="808080"/>
    </w:rPr>
  </w:style>
  <w:style w:type="paragraph" w:styleId="af5">
    <w:name w:val="Balloon Text"/>
    <w:basedOn w:val="a"/>
    <w:link w:val="af6"/>
    <w:uiPriority w:val="99"/>
    <w:semiHidden/>
    <w:unhideWhenUsed/>
    <w:rsid w:val="00CC5B26"/>
    <w:pPr>
      <w:spacing w:after="0" w:line="240" w:lineRule="auto"/>
      <w:ind w:firstLine="720"/>
      <w:jc w:val="both"/>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CC5B26"/>
    <w:rPr>
      <w:rFonts w:ascii="Tahoma" w:eastAsia="Times New Roman" w:hAnsi="Tahoma" w:cs="Tahoma"/>
      <w:sz w:val="16"/>
      <w:szCs w:val="16"/>
      <w:lang w:eastAsia="ru-RU"/>
    </w:rPr>
  </w:style>
  <w:style w:type="character" w:customStyle="1" w:styleId="r">
    <w:name w:val="r"/>
    <w:basedOn w:val="a0"/>
    <w:rsid w:val="00CC5B26"/>
  </w:style>
  <w:style w:type="paragraph" w:customStyle="1" w:styleId="ConsNormal">
    <w:name w:val="ConsNormal"/>
    <w:uiPriority w:val="99"/>
    <w:rsid w:val="00CC5B2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pple-converted-space">
    <w:name w:val="apple-converted-space"/>
    <w:basedOn w:val="a0"/>
    <w:rsid w:val="00CC5B26"/>
  </w:style>
  <w:style w:type="character" w:styleId="af7">
    <w:name w:val="annotation reference"/>
    <w:basedOn w:val="a0"/>
    <w:uiPriority w:val="99"/>
    <w:semiHidden/>
    <w:unhideWhenUsed/>
    <w:rsid w:val="00CC5B26"/>
    <w:rPr>
      <w:sz w:val="16"/>
      <w:szCs w:val="16"/>
    </w:rPr>
  </w:style>
  <w:style w:type="paragraph" w:styleId="af8">
    <w:name w:val="annotation text"/>
    <w:basedOn w:val="a"/>
    <w:link w:val="af9"/>
    <w:uiPriority w:val="99"/>
    <w:semiHidden/>
    <w:unhideWhenUsed/>
    <w:rsid w:val="00CC5B26"/>
    <w:pPr>
      <w:spacing w:after="0" w:line="240" w:lineRule="auto"/>
      <w:ind w:firstLine="720"/>
      <w:jc w:val="both"/>
    </w:pPr>
    <w:rPr>
      <w:rFonts w:ascii="Tms Rmn" w:eastAsia="Times New Roman" w:hAnsi="Tms Rmn" w:cs="Times New Roman"/>
      <w:sz w:val="20"/>
      <w:szCs w:val="20"/>
      <w:lang w:eastAsia="ru-RU"/>
    </w:rPr>
  </w:style>
  <w:style w:type="character" w:customStyle="1" w:styleId="af9">
    <w:name w:val="Текст примечания Знак"/>
    <w:basedOn w:val="a0"/>
    <w:link w:val="af8"/>
    <w:uiPriority w:val="99"/>
    <w:semiHidden/>
    <w:rsid w:val="00CC5B26"/>
    <w:rPr>
      <w:rFonts w:ascii="Tms Rmn" w:eastAsia="Times New Roman" w:hAnsi="Tms Rmn" w:cs="Times New Roman"/>
      <w:sz w:val="20"/>
      <w:szCs w:val="20"/>
      <w:lang w:eastAsia="ru-RU"/>
    </w:rPr>
  </w:style>
  <w:style w:type="paragraph" w:styleId="afa">
    <w:name w:val="annotation subject"/>
    <w:basedOn w:val="af8"/>
    <w:next w:val="af8"/>
    <w:link w:val="afb"/>
    <w:uiPriority w:val="99"/>
    <w:semiHidden/>
    <w:unhideWhenUsed/>
    <w:rsid w:val="00CC5B26"/>
    <w:rPr>
      <w:b/>
      <w:bCs/>
    </w:rPr>
  </w:style>
  <w:style w:type="character" w:customStyle="1" w:styleId="afb">
    <w:name w:val="Тема примечания Знак"/>
    <w:basedOn w:val="af9"/>
    <w:link w:val="afa"/>
    <w:uiPriority w:val="99"/>
    <w:semiHidden/>
    <w:rsid w:val="00CC5B26"/>
    <w:rPr>
      <w:rFonts w:ascii="Tms Rmn" w:eastAsia="Times New Roman" w:hAnsi="Tms Rmn" w:cs="Times New Roman"/>
      <w:b/>
      <w:bCs/>
      <w:sz w:val="20"/>
      <w:szCs w:val="20"/>
      <w:lang w:eastAsia="ru-RU"/>
    </w:rPr>
  </w:style>
  <w:style w:type="paragraph" w:styleId="afc">
    <w:name w:val="Revision"/>
    <w:hidden/>
    <w:uiPriority w:val="99"/>
    <w:semiHidden/>
    <w:rsid w:val="00CC5B26"/>
    <w:pPr>
      <w:spacing w:after="0" w:line="240" w:lineRule="auto"/>
    </w:pPr>
    <w:rPr>
      <w:rFonts w:ascii="Tms Rmn" w:eastAsia="Times New Roman" w:hAnsi="Tms Rmn" w:cs="Times New Roman"/>
      <w:sz w:val="28"/>
      <w:szCs w:val="20"/>
      <w:lang w:eastAsia="ru-RU"/>
    </w:rPr>
  </w:style>
  <w:style w:type="paragraph" w:styleId="afd">
    <w:name w:val="footnote text"/>
    <w:basedOn w:val="a"/>
    <w:link w:val="afe"/>
    <w:uiPriority w:val="99"/>
    <w:unhideWhenUsed/>
    <w:rsid w:val="00CC5B26"/>
    <w:pPr>
      <w:spacing w:after="0" w:line="240" w:lineRule="auto"/>
      <w:ind w:firstLine="720"/>
      <w:jc w:val="both"/>
    </w:pPr>
    <w:rPr>
      <w:rFonts w:ascii="Tms Rmn" w:eastAsia="Times New Roman" w:hAnsi="Tms Rmn" w:cs="Times New Roman"/>
      <w:sz w:val="20"/>
      <w:szCs w:val="20"/>
      <w:lang w:eastAsia="ru-RU"/>
    </w:rPr>
  </w:style>
  <w:style w:type="character" w:customStyle="1" w:styleId="afe">
    <w:name w:val="Текст сноски Знак"/>
    <w:basedOn w:val="a0"/>
    <w:link w:val="afd"/>
    <w:uiPriority w:val="99"/>
    <w:rsid w:val="00CC5B26"/>
    <w:rPr>
      <w:rFonts w:ascii="Tms Rmn" w:eastAsia="Times New Roman" w:hAnsi="Tms Rmn" w:cs="Times New Roman"/>
      <w:sz w:val="20"/>
      <w:szCs w:val="20"/>
      <w:lang w:eastAsia="ru-RU"/>
    </w:rPr>
  </w:style>
  <w:style w:type="character" w:styleId="aff">
    <w:name w:val="footnote reference"/>
    <w:basedOn w:val="a0"/>
    <w:uiPriority w:val="99"/>
    <w:unhideWhenUsed/>
    <w:rsid w:val="00CC5B26"/>
    <w:rPr>
      <w:vertAlign w:val="superscript"/>
    </w:rPr>
  </w:style>
  <w:style w:type="character" w:customStyle="1" w:styleId="ConsPlusNormal0">
    <w:name w:val="ConsPlusNormal Знак"/>
    <w:link w:val="ConsPlusNormal"/>
    <w:uiPriority w:val="99"/>
    <w:locked/>
    <w:rsid w:val="00CC5B26"/>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4690">
      <w:bodyDiv w:val="1"/>
      <w:marLeft w:val="0"/>
      <w:marRight w:val="0"/>
      <w:marTop w:val="0"/>
      <w:marBottom w:val="0"/>
      <w:divBdr>
        <w:top w:val="none" w:sz="0" w:space="0" w:color="auto"/>
        <w:left w:val="none" w:sz="0" w:space="0" w:color="auto"/>
        <w:bottom w:val="none" w:sz="0" w:space="0" w:color="auto"/>
        <w:right w:val="none" w:sz="0" w:space="0" w:color="auto"/>
      </w:divBdr>
      <w:divsChild>
        <w:div w:id="1778061246">
          <w:marLeft w:val="0"/>
          <w:marRight w:val="0"/>
          <w:marTop w:val="0"/>
          <w:marBottom w:val="0"/>
          <w:divBdr>
            <w:top w:val="none" w:sz="0" w:space="0" w:color="auto"/>
            <w:left w:val="none" w:sz="0" w:space="0" w:color="auto"/>
            <w:bottom w:val="none" w:sz="0" w:space="0" w:color="auto"/>
            <w:right w:val="none" w:sz="0" w:space="0" w:color="auto"/>
          </w:divBdr>
          <w:divsChild>
            <w:div w:id="1104496651">
              <w:marLeft w:val="0"/>
              <w:marRight w:val="0"/>
              <w:marTop w:val="0"/>
              <w:marBottom w:val="0"/>
              <w:divBdr>
                <w:top w:val="none" w:sz="0" w:space="0" w:color="auto"/>
                <w:left w:val="none" w:sz="0" w:space="0" w:color="auto"/>
                <w:bottom w:val="none" w:sz="0" w:space="0" w:color="auto"/>
                <w:right w:val="none" w:sz="0" w:space="0" w:color="auto"/>
              </w:divBdr>
              <w:divsChild>
                <w:div w:id="16270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38689">
      <w:bodyDiv w:val="1"/>
      <w:marLeft w:val="0"/>
      <w:marRight w:val="0"/>
      <w:marTop w:val="0"/>
      <w:marBottom w:val="0"/>
      <w:divBdr>
        <w:top w:val="none" w:sz="0" w:space="0" w:color="auto"/>
        <w:left w:val="none" w:sz="0" w:space="0" w:color="auto"/>
        <w:bottom w:val="none" w:sz="0" w:space="0" w:color="auto"/>
        <w:right w:val="none" w:sz="0" w:space="0" w:color="auto"/>
      </w:divBdr>
      <w:divsChild>
        <w:div w:id="1377464036">
          <w:marLeft w:val="0"/>
          <w:marRight w:val="0"/>
          <w:marTop w:val="0"/>
          <w:marBottom w:val="0"/>
          <w:divBdr>
            <w:top w:val="none" w:sz="0" w:space="0" w:color="auto"/>
            <w:left w:val="none" w:sz="0" w:space="0" w:color="auto"/>
            <w:bottom w:val="none" w:sz="0" w:space="0" w:color="auto"/>
            <w:right w:val="none" w:sz="0" w:space="0" w:color="auto"/>
          </w:divBdr>
          <w:divsChild>
            <w:div w:id="1026567120">
              <w:marLeft w:val="0"/>
              <w:marRight w:val="0"/>
              <w:marTop w:val="0"/>
              <w:marBottom w:val="0"/>
              <w:divBdr>
                <w:top w:val="none" w:sz="0" w:space="0" w:color="auto"/>
                <w:left w:val="none" w:sz="0" w:space="0" w:color="auto"/>
                <w:bottom w:val="none" w:sz="0" w:space="0" w:color="auto"/>
                <w:right w:val="none" w:sz="0" w:space="0" w:color="auto"/>
              </w:divBdr>
              <w:divsChild>
                <w:div w:id="885601769">
                  <w:marLeft w:val="0"/>
                  <w:marRight w:val="0"/>
                  <w:marTop w:val="0"/>
                  <w:marBottom w:val="0"/>
                  <w:divBdr>
                    <w:top w:val="none" w:sz="0" w:space="0" w:color="auto"/>
                    <w:left w:val="none" w:sz="0" w:space="0" w:color="auto"/>
                    <w:bottom w:val="none" w:sz="0" w:space="0" w:color="auto"/>
                    <w:right w:val="none" w:sz="0" w:space="0" w:color="auto"/>
                  </w:divBdr>
                  <w:divsChild>
                    <w:div w:id="1032656689">
                      <w:marLeft w:val="0"/>
                      <w:marRight w:val="0"/>
                      <w:marTop w:val="0"/>
                      <w:marBottom w:val="0"/>
                      <w:divBdr>
                        <w:top w:val="none" w:sz="0" w:space="0" w:color="auto"/>
                        <w:left w:val="none" w:sz="0" w:space="0" w:color="auto"/>
                        <w:bottom w:val="none" w:sz="0" w:space="0" w:color="auto"/>
                        <w:right w:val="none" w:sz="0" w:space="0" w:color="auto"/>
                      </w:divBdr>
                      <w:divsChild>
                        <w:div w:id="744105024">
                          <w:marLeft w:val="0"/>
                          <w:marRight w:val="0"/>
                          <w:marTop w:val="0"/>
                          <w:marBottom w:val="0"/>
                          <w:divBdr>
                            <w:top w:val="none" w:sz="0" w:space="0" w:color="auto"/>
                            <w:left w:val="none" w:sz="0" w:space="0" w:color="auto"/>
                            <w:bottom w:val="none" w:sz="0" w:space="0" w:color="auto"/>
                            <w:right w:val="none" w:sz="0" w:space="0" w:color="auto"/>
                          </w:divBdr>
                          <w:divsChild>
                            <w:div w:id="14871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43952917.0"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43952917.0" TargetMode="External"/><Relationship Id="rId17" Type="http://schemas.openxmlformats.org/officeDocument/2006/relationships/hyperlink" Target="consultantplus://offline/ref=8F779B5FF378383497C25E59C412481E2EC9E7BE757A4426AB28C0186424B" TargetMode="External"/><Relationship Id="rId2" Type="http://schemas.openxmlformats.org/officeDocument/2006/relationships/numbering" Target="numbering.xml"/><Relationship Id="rId16" Type="http://schemas.openxmlformats.org/officeDocument/2006/relationships/hyperlink" Target="http://www.mfc38.ru."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29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Konovalovo@yandex.ru" TargetMode="External"/><Relationship Id="rId23" Type="http://schemas.openxmlformats.org/officeDocument/2006/relationships/fontTable" Target="fontTable.xml"/><Relationship Id="rId10" Type="http://schemas.openxmlformats.org/officeDocument/2006/relationships/hyperlink" Target="garantF1://12077515.13"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12077515.3" TargetMode="External"/><Relationship Id="rId14" Type="http://schemas.openxmlformats.org/officeDocument/2006/relationships/hyperlink" Target="http://38.gosuslugi.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79EF1-5287-4EC1-89B7-57F41A74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32</Pages>
  <Words>11985</Words>
  <Characters>68318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cp:lastPrinted>2019-03-13T01:44:00Z</cp:lastPrinted>
  <dcterms:created xsi:type="dcterms:W3CDTF">2019-03-12T07:09:00Z</dcterms:created>
  <dcterms:modified xsi:type="dcterms:W3CDTF">2019-03-13T01:51:00Z</dcterms:modified>
</cp:coreProperties>
</file>